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56"/>
        <w:tblW w:w="9720" w:type="dxa"/>
        <w:tblLayout w:type="fixed"/>
        <w:tblCellMar>
          <w:left w:w="0" w:type="dxa"/>
          <w:right w:w="0" w:type="dxa"/>
        </w:tblCellMar>
        <w:tblLook w:val="04A0" w:firstRow="1" w:lastRow="0" w:firstColumn="1" w:lastColumn="0" w:noHBand="0" w:noVBand="1"/>
      </w:tblPr>
      <w:tblGrid>
        <w:gridCol w:w="9720"/>
      </w:tblGrid>
      <w:tr w:rsidR="00B600F1" w:rsidRPr="004B00EE" w:rsidTr="00A47D57">
        <w:trPr>
          <w:trHeight w:val="737"/>
        </w:trPr>
        <w:tc>
          <w:tcPr>
            <w:tcW w:w="9720" w:type="dxa"/>
            <w:hideMark/>
          </w:tcPr>
          <w:p w:rsidR="00B600F1" w:rsidRPr="004B00EE" w:rsidRDefault="00B600F1" w:rsidP="00A47D57">
            <w:pPr>
              <w:keepNext/>
              <w:snapToGrid w:val="0"/>
              <w:outlineLvl w:val="1"/>
              <w:rPr>
                <w:rFonts w:ascii="Times New Roman" w:eastAsia="Times New Roman" w:hAnsi="Times New Roman" w:cs="Times New Roman"/>
                <w:color w:val="000000"/>
                <w:sz w:val="28"/>
                <w:szCs w:val="28"/>
                <w:lang w:eastAsia="ar-SA"/>
              </w:rPr>
            </w:pPr>
            <w:r w:rsidRPr="004B00EE">
              <w:rPr>
                <w:rFonts w:ascii="Times New Roman" w:eastAsia="Times New Roman" w:hAnsi="Times New Roman" w:cs="Times New Roman"/>
                <w:color w:val="000000"/>
                <w:sz w:val="28"/>
                <w:szCs w:val="28"/>
              </w:rPr>
              <w:t xml:space="preserve">                                            </w:t>
            </w:r>
            <w:r w:rsidR="00CC0D34" w:rsidRPr="004B00EE">
              <w:rPr>
                <w:rFonts w:ascii="Times New Roman" w:eastAsia="Times New Roman" w:hAnsi="Times New Roman" w:cs="Times New Roman"/>
                <w:color w:val="000000"/>
                <w:sz w:val="28"/>
                <w:szCs w:val="28"/>
              </w:rPr>
              <w:t xml:space="preserve">                             </w:t>
            </w:r>
            <w:r w:rsidRPr="004B00EE">
              <w:rPr>
                <w:rFonts w:ascii="Times New Roman" w:eastAsia="Times New Roman" w:hAnsi="Times New Roman" w:cs="Times New Roman"/>
                <w:color w:val="000000"/>
                <w:sz w:val="28"/>
                <w:szCs w:val="28"/>
              </w:rPr>
              <w:t xml:space="preserve"> </w:t>
            </w:r>
            <w:r w:rsidR="009E5C7E">
              <w:rPr>
                <w:rFonts w:ascii="Times New Roman" w:eastAsia="Times New Roman" w:hAnsi="Times New Roman" w:cs="Times New Roman"/>
                <w:color w:val="000000"/>
                <w:sz w:val="28"/>
                <w:szCs w:val="28"/>
              </w:rPr>
              <w:t xml:space="preserve">   </w:t>
            </w:r>
            <w:r w:rsidRPr="004B00EE">
              <w:rPr>
                <w:rFonts w:ascii="Times New Roman" w:eastAsia="Times New Roman" w:hAnsi="Times New Roman" w:cs="Times New Roman"/>
                <w:color w:val="000000"/>
                <w:sz w:val="28"/>
                <w:szCs w:val="28"/>
              </w:rPr>
              <w:t>УТВЕРЖДЕНО</w:t>
            </w:r>
          </w:p>
          <w:p w:rsidR="00B600F1" w:rsidRPr="004B00EE" w:rsidRDefault="00B600F1" w:rsidP="00A47D57">
            <w:pPr>
              <w:keepNext/>
              <w:tabs>
                <w:tab w:val="left" w:pos="0"/>
              </w:tabs>
              <w:snapToGrid w:val="0"/>
              <w:outlineLvl w:val="1"/>
              <w:rPr>
                <w:rFonts w:ascii="Times New Roman" w:eastAsia="Times New Roman" w:hAnsi="Times New Roman" w:cs="Times New Roman"/>
                <w:color w:val="000000"/>
                <w:sz w:val="28"/>
                <w:szCs w:val="28"/>
              </w:rPr>
            </w:pPr>
            <w:r w:rsidRPr="004B00EE">
              <w:rPr>
                <w:rFonts w:ascii="Times New Roman" w:eastAsia="Times New Roman" w:hAnsi="Times New Roman" w:cs="Times New Roman"/>
                <w:color w:val="000000"/>
                <w:sz w:val="28"/>
                <w:szCs w:val="28"/>
              </w:rPr>
              <w:t xml:space="preserve">                                                                             Приказом начальника</w:t>
            </w:r>
          </w:p>
          <w:p w:rsidR="00B600F1" w:rsidRPr="004B00EE" w:rsidRDefault="00B600F1" w:rsidP="00A47D57">
            <w:pPr>
              <w:keepNext/>
              <w:tabs>
                <w:tab w:val="left" w:pos="0"/>
              </w:tabs>
              <w:outlineLvl w:val="1"/>
              <w:rPr>
                <w:rFonts w:ascii="Times New Roman" w:eastAsia="Times New Roman" w:hAnsi="Times New Roman" w:cs="Times New Roman"/>
                <w:color w:val="000000"/>
                <w:sz w:val="28"/>
                <w:szCs w:val="28"/>
              </w:rPr>
            </w:pPr>
            <w:r w:rsidRPr="004B00EE">
              <w:rPr>
                <w:rFonts w:ascii="Times New Roman" w:eastAsia="Times New Roman" w:hAnsi="Times New Roman" w:cs="Times New Roman"/>
                <w:color w:val="000000"/>
                <w:sz w:val="28"/>
                <w:szCs w:val="28"/>
              </w:rPr>
              <w:t xml:space="preserve">                                                                             </w:t>
            </w:r>
            <w:r w:rsidR="009E5C7E">
              <w:rPr>
                <w:rFonts w:ascii="Times New Roman" w:eastAsia="Times New Roman" w:hAnsi="Times New Roman" w:cs="Times New Roman"/>
                <w:color w:val="000000"/>
                <w:sz w:val="28"/>
                <w:szCs w:val="28"/>
              </w:rPr>
              <w:t>у</w:t>
            </w:r>
            <w:r w:rsidRPr="004B00EE">
              <w:rPr>
                <w:rFonts w:ascii="Times New Roman" w:eastAsia="Times New Roman" w:hAnsi="Times New Roman" w:cs="Times New Roman"/>
                <w:color w:val="000000"/>
                <w:sz w:val="28"/>
                <w:szCs w:val="28"/>
              </w:rPr>
              <w:t xml:space="preserve">правления образования </w:t>
            </w:r>
          </w:p>
          <w:p w:rsidR="00B600F1" w:rsidRPr="004B00EE" w:rsidRDefault="00B600F1" w:rsidP="00A47D57">
            <w:pPr>
              <w:keepNext/>
              <w:tabs>
                <w:tab w:val="left" w:pos="0"/>
              </w:tabs>
              <w:outlineLvl w:val="1"/>
              <w:rPr>
                <w:rFonts w:ascii="Times New Roman" w:eastAsia="Times New Roman" w:hAnsi="Times New Roman" w:cs="Times New Roman"/>
                <w:color w:val="000000"/>
                <w:sz w:val="28"/>
                <w:szCs w:val="28"/>
              </w:rPr>
            </w:pPr>
            <w:r w:rsidRPr="004B00EE">
              <w:rPr>
                <w:rFonts w:ascii="Times New Roman" w:eastAsia="Times New Roman" w:hAnsi="Times New Roman" w:cs="Times New Roman"/>
                <w:color w:val="000000"/>
                <w:sz w:val="28"/>
                <w:szCs w:val="28"/>
              </w:rPr>
              <w:t xml:space="preserve">                                       </w:t>
            </w:r>
            <w:r w:rsidR="009E5C7E">
              <w:rPr>
                <w:rFonts w:ascii="Times New Roman" w:eastAsia="Times New Roman" w:hAnsi="Times New Roman" w:cs="Times New Roman"/>
                <w:color w:val="000000"/>
                <w:sz w:val="28"/>
                <w:szCs w:val="28"/>
              </w:rPr>
              <w:t xml:space="preserve">                                     </w:t>
            </w:r>
            <w:r w:rsidRPr="004B00EE">
              <w:rPr>
                <w:rFonts w:ascii="Times New Roman" w:eastAsia="Times New Roman" w:hAnsi="Times New Roman" w:cs="Times New Roman"/>
                <w:color w:val="000000"/>
                <w:sz w:val="28"/>
                <w:szCs w:val="28"/>
              </w:rPr>
              <w:t xml:space="preserve"> администрации           </w:t>
            </w:r>
          </w:p>
          <w:p w:rsidR="00B600F1" w:rsidRPr="004B00EE" w:rsidRDefault="00B600F1" w:rsidP="00A47D57">
            <w:pPr>
              <w:keepNext/>
              <w:tabs>
                <w:tab w:val="left" w:pos="0"/>
              </w:tabs>
              <w:outlineLvl w:val="1"/>
              <w:rPr>
                <w:rFonts w:ascii="Times New Roman" w:eastAsia="Times New Roman" w:hAnsi="Times New Roman" w:cs="Times New Roman"/>
                <w:sz w:val="28"/>
                <w:szCs w:val="28"/>
              </w:rPr>
            </w:pPr>
            <w:r w:rsidRPr="004B00EE">
              <w:rPr>
                <w:rFonts w:ascii="Times New Roman" w:eastAsia="Times New Roman" w:hAnsi="Times New Roman" w:cs="Times New Roman"/>
                <w:sz w:val="28"/>
                <w:szCs w:val="28"/>
              </w:rPr>
              <w:t xml:space="preserve">                                                                             муниципального образования</w:t>
            </w:r>
          </w:p>
          <w:p w:rsidR="00B600F1" w:rsidRPr="004B00EE" w:rsidRDefault="00B600F1" w:rsidP="00A47D57">
            <w:pPr>
              <w:rPr>
                <w:rFonts w:ascii="Times New Roman" w:eastAsia="Calibri" w:hAnsi="Times New Roman" w:cs="Times New Roman"/>
                <w:sz w:val="28"/>
                <w:szCs w:val="28"/>
              </w:rPr>
            </w:pPr>
            <w:r w:rsidRPr="004B00EE">
              <w:rPr>
                <w:rFonts w:ascii="Times New Roman" w:hAnsi="Times New Roman" w:cs="Times New Roman"/>
                <w:sz w:val="28"/>
                <w:szCs w:val="28"/>
              </w:rPr>
              <w:t xml:space="preserve">                                                                             город Новороссийск</w:t>
            </w:r>
          </w:p>
          <w:p w:rsidR="00B600F1" w:rsidRPr="004B00EE" w:rsidRDefault="00B600F1" w:rsidP="00A47D57">
            <w:pPr>
              <w:rPr>
                <w:rFonts w:ascii="Times New Roman" w:hAnsi="Times New Roman" w:cs="Times New Roman"/>
                <w:sz w:val="28"/>
                <w:szCs w:val="28"/>
              </w:rPr>
            </w:pPr>
            <w:r w:rsidRPr="004B00EE">
              <w:rPr>
                <w:rFonts w:ascii="Times New Roman" w:hAnsi="Times New Roman" w:cs="Times New Roman"/>
                <w:sz w:val="28"/>
                <w:szCs w:val="28"/>
              </w:rPr>
              <w:t xml:space="preserve">                                                                             _________________ Е.И. Середа</w:t>
            </w:r>
          </w:p>
          <w:p w:rsidR="00B600F1" w:rsidRPr="004B00EE" w:rsidRDefault="00B600F1" w:rsidP="00A47D57">
            <w:pPr>
              <w:keepNext/>
              <w:tabs>
                <w:tab w:val="left" w:pos="0"/>
              </w:tabs>
              <w:outlineLvl w:val="1"/>
              <w:rPr>
                <w:rFonts w:ascii="Times New Roman" w:eastAsia="Times New Roman" w:hAnsi="Times New Roman" w:cs="Times New Roman"/>
                <w:sz w:val="28"/>
                <w:szCs w:val="28"/>
                <w:lang w:eastAsia="ar-SA"/>
              </w:rPr>
            </w:pPr>
            <w:r w:rsidRPr="004B00EE">
              <w:rPr>
                <w:rFonts w:ascii="Times New Roman" w:eastAsia="Times New Roman" w:hAnsi="Times New Roman" w:cs="Times New Roman"/>
                <w:sz w:val="28"/>
                <w:szCs w:val="28"/>
              </w:rPr>
              <w:t xml:space="preserve">                                                                             </w:t>
            </w:r>
            <w:r w:rsidR="004A7A6A">
              <w:rPr>
                <w:rFonts w:ascii="Times New Roman" w:eastAsia="Times New Roman" w:hAnsi="Times New Roman" w:cs="Times New Roman"/>
                <w:sz w:val="28"/>
                <w:szCs w:val="28"/>
              </w:rPr>
              <w:t>от «__</w:t>
            </w:r>
            <w:proofErr w:type="gramStart"/>
            <w:r w:rsidR="004A7A6A">
              <w:rPr>
                <w:rFonts w:ascii="Times New Roman" w:eastAsia="Times New Roman" w:hAnsi="Times New Roman" w:cs="Times New Roman"/>
                <w:sz w:val="28"/>
                <w:szCs w:val="28"/>
              </w:rPr>
              <w:t>_»_</w:t>
            </w:r>
            <w:proofErr w:type="gramEnd"/>
            <w:r w:rsidR="004A7A6A">
              <w:rPr>
                <w:rFonts w:ascii="Times New Roman" w:eastAsia="Times New Roman" w:hAnsi="Times New Roman" w:cs="Times New Roman"/>
                <w:sz w:val="28"/>
                <w:szCs w:val="28"/>
              </w:rPr>
              <w:t>_______202</w:t>
            </w:r>
            <w:r w:rsidR="00C449D4">
              <w:rPr>
                <w:rFonts w:ascii="Times New Roman" w:eastAsia="Times New Roman" w:hAnsi="Times New Roman" w:cs="Times New Roman"/>
                <w:sz w:val="28"/>
                <w:szCs w:val="28"/>
              </w:rPr>
              <w:t>5</w:t>
            </w:r>
            <w:r w:rsidRPr="004B00EE">
              <w:rPr>
                <w:rFonts w:ascii="Times New Roman" w:eastAsia="Times New Roman" w:hAnsi="Times New Roman" w:cs="Times New Roman"/>
                <w:sz w:val="28"/>
                <w:szCs w:val="28"/>
              </w:rPr>
              <w:t xml:space="preserve"> г. № ____</w:t>
            </w:r>
          </w:p>
          <w:p w:rsidR="00B600F1" w:rsidRPr="004B00EE" w:rsidRDefault="00B600F1" w:rsidP="00A47D57">
            <w:pPr>
              <w:keepNext/>
              <w:tabs>
                <w:tab w:val="left" w:pos="0"/>
              </w:tabs>
              <w:outlineLvl w:val="1"/>
              <w:rPr>
                <w:rFonts w:ascii="Times New Roman" w:eastAsia="Times New Roman" w:hAnsi="Times New Roman" w:cs="Times New Roman"/>
                <w:sz w:val="28"/>
                <w:szCs w:val="28"/>
              </w:rPr>
            </w:pPr>
            <w:r w:rsidRPr="004B00EE">
              <w:rPr>
                <w:rFonts w:ascii="Times New Roman" w:eastAsia="Times New Roman" w:hAnsi="Times New Roman" w:cs="Times New Roman"/>
                <w:sz w:val="28"/>
                <w:szCs w:val="28"/>
              </w:rPr>
              <w:t xml:space="preserve">   </w:t>
            </w:r>
          </w:p>
          <w:p w:rsidR="00B600F1" w:rsidRPr="004B00EE" w:rsidRDefault="00B600F1" w:rsidP="00A47D57">
            <w:pPr>
              <w:keepNext/>
              <w:tabs>
                <w:tab w:val="left" w:pos="0"/>
              </w:tabs>
              <w:outlineLvl w:val="1"/>
              <w:rPr>
                <w:rFonts w:ascii="Times New Roman" w:eastAsia="Times New Roman" w:hAnsi="Times New Roman" w:cs="Times New Roman"/>
                <w:sz w:val="28"/>
                <w:szCs w:val="28"/>
              </w:rPr>
            </w:pPr>
            <w:r w:rsidRPr="004B00EE">
              <w:rPr>
                <w:rFonts w:ascii="Times New Roman" w:eastAsia="Times New Roman" w:hAnsi="Times New Roman" w:cs="Times New Roman"/>
                <w:sz w:val="28"/>
                <w:szCs w:val="28"/>
              </w:rPr>
              <w:t xml:space="preserve">                                                                               </w:t>
            </w:r>
          </w:p>
          <w:p w:rsidR="00B600F1" w:rsidRPr="004B00EE" w:rsidRDefault="00B600F1" w:rsidP="00A47D57">
            <w:pPr>
              <w:keepNext/>
              <w:tabs>
                <w:tab w:val="left" w:pos="0"/>
              </w:tabs>
              <w:outlineLvl w:val="1"/>
              <w:rPr>
                <w:rFonts w:ascii="Times New Roman" w:eastAsia="Times New Roman" w:hAnsi="Times New Roman" w:cs="Times New Roman"/>
                <w:sz w:val="28"/>
                <w:szCs w:val="28"/>
              </w:rPr>
            </w:pPr>
            <w:r w:rsidRPr="004B00EE">
              <w:rPr>
                <w:rFonts w:ascii="Times New Roman" w:eastAsia="Times New Roman" w:hAnsi="Times New Roman" w:cs="Times New Roman"/>
                <w:sz w:val="28"/>
                <w:szCs w:val="28"/>
              </w:rPr>
              <w:t xml:space="preserve">                                                                     </w:t>
            </w:r>
          </w:p>
          <w:p w:rsidR="00B600F1" w:rsidRPr="004B00EE" w:rsidRDefault="00B600F1" w:rsidP="00A47D57">
            <w:pPr>
              <w:keepNext/>
              <w:tabs>
                <w:tab w:val="left" w:pos="0"/>
              </w:tabs>
              <w:suppressAutoHyphens/>
              <w:outlineLvl w:val="1"/>
              <w:rPr>
                <w:rFonts w:ascii="Times New Roman" w:eastAsia="Times New Roman" w:hAnsi="Times New Roman" w:cs="Times New Roman"/>
                <w:color w:val="000000"/>
                <w:sz w:val="28"/>
                <w:szCs w:val="28"/>
                <w:lang w:eastAsia="ar-SA"/>
              </w:rPr>
            </w:pPr>
            <w:r w:rsidRPr="004B00EE">
              <w:rPr>
                <w:rFonts w:ascii="Times New Roman" w:eastAsia="Times New Roman" w:hAnsi="Times New Roman" w:cs="Times New Roman"/>
                <w:sz w:val="28"/>
                <w:szCs w:val="28"/>
              </w:rPr>
              <w:t xml:space="preserve">                                                                          </w:t>
            </w:r>
            <w:r w:rsidRPr="004B00EE">
              <w:rPr>
                <w:rFonts w:ascii="Times New Roman" w:eastAsia="Times New Roman" w:hAnsi="Times New Roman" w:cs="Times New Roman"/>
                <w:color w:val="000000"/>
                <w:sz w:val="28"/>
                <w:szCs w:val="28"/>
              </w:rPr>
              <w:t xml:space="preserve">                                                                        </w:t>
            </w:r>
          </w:p>
        </w:tc>
      </w:tr>
    </w:tbl>
    <w:p w:rsidR="00D12345" w:rsidRPr="00A30238" w:rsidRDefault="00D12345" w:rsidP="009D67B0">
      <w:pPr>
        <w:spacing w:before="100" w:beforeAutospacing="1" w:after="100" w:afterAutospacing="1"/>
        <w:jc w:val="center"/>
        <w:rPr>
          <w:rFonts w:ascii="Times New Roman" w:eastAsia="Times New Roman" w:hAnsi="Times New Roman" w:cs="Times New Roman"/>
          <w:b/>
          <w:bCs/>
          <w:lang w:eastAsia="ru-RU"/>
        </w:rPr>
      </w:pPr>
    </w:p>
    <w:p w:rsidR="00B600F1" w:rsidRPr="00A30238" w:rsidRDefault="00B600F1" w:rsidP="009D67B0">
      <w:pPr>
        <w:spacing w:before="100" w:beforeAutospacing="1" w:after="100" w:afterAutospacing="1"/>
        <w:jc w:val="center"/>
        <w:rPr>
          <w:rFonts w:ascii="Times New Roman" w:eastAsia="Times New Roman" w:hAnsi="Times New Roman" w:cs="Times New Roman"/>
          <w:b/>
          <w:bCs/>
          <w:lang w:eastAsia="ru-RU"/>
        </w:rPr>
      </w:pPr>
    </w:p>
    <w:p w:rsidR="00B600F1" w:rsidRPr="00A30238" w:rsidRDefault="00B600F1" w:rsidP="009D67B0">
      <w:pPr>
        <w:spacing w:before="100" w:beforeAutospacing="1" w:after="100" w:afterAutospacing="1"/>
        <w:jc w:val="center"/>
        <w:rPr>
          <w:rFonts w:ascii="Times New Roman" w:eastAsia="Times New Roman" w:hAnsi="Times New Roman" w:cs="Times New Roman"/>
          <w:b/>
          <w:bCs/>
          <w:lang w:eastAsia="ru-RU"/>
        </w:rPr>
      </w:pPr>
    </w:p>
    <w:p w:rsidR="00B600F1" w:rsidRPr="00A30238" w:rsidRDefault="00B600F1" w:rsidP="00B600F1">
      <w:pPr>
        <w:keepNext/>
        <w:tabs>
          <w:tab w:val="left" w:pos="0"/>
        </w:tabs>
        <w:outlineLvl w:val="1"/>
        <w:rPr>
          <w:rFonts w:ascii="Times New Roman" w:eastAsia="Times New Roman" w:hAnsi="Times New Roman" w:cs="Times New Roman"/>
          <w:color w:val="000000"/>
          <w:lang w:eastAsia="ar-SA"/>
        </w:rPr>
      </w:pPr>
    </w:p>
    <w:p w:rsidR="00B600F1" w:rsidRPr="00CC0D34" w:rsidRDefault="00B600F1" w:rsidP="00B600F1">
      <w:pPr>
        <w:keepNext/>
        <w:tabs>
          <w:tab w:val="left" w:pos="0"/>
        </w:tabs>
        <w:jc w:val="center"/>
        <w:outlineLvl w:val="1"/>
        <w:rPr>
          <w:rFonts w:ascii="Times New Roman" w:eastAsia="Times New Roman" w:hAnsi="Times New Roman" w:cs="Times New Roman"/>
          <w:b/>
          <w:color w:val="000000"/>
          <w:sz w:val="32"/>
          <w:szCs w:val="32"/>
          <w:lang w:eastAsia="ar-SA"/>
        </w:rPr>
      </w:pPr>
      <w:bookmarkStart w:id="0" w:name="_Hlk139457752"/>
      <w:r w:rsidRPr="00CC0D34">
        <w:rPr>
          <w:rFonts w:ascii="Times New Roman" w:eastAsia="Times New Roman" w:hAnsi="Times New Roman" w:cs="Times New Roman"/>
          <w:color w:val="000000"/>
          <w:sz w:val="32"/>
          <w:szCs w:val="32"/>
        </w:rPr>
        <w:t xml:space="preserve"> </w:t>
      </w:r>
      <w:r w:rsidRPr="00CC0D34">
        <w:rPr>
          <w:rFonts w:ascii="Times New Roman" w:eastAsia="Times New Roman" w:hAnsi="Times New Roman" w:cs="Times New Roman"/>
          <w:b/>
          <w:color w:val="000000"/>
          <w:sz w:val="32"/>
          <w:szCs w:val="32"/>
        </w:rPr>
        <w:t>УСТАВ</w:t>
      </w:r>
    </w:p>
    <w:p w:rsidR="002460EA" w:rsidRPr="00CC0D34" w:rsidRDefault="00B600F1" w:rsidP="00B600F1">
      <w:pPr>
        <w:keepNext/>
        <w:tabs>
          <w:tab w:val="left" w:pos="0"/>
        </w:tabs>
        <w:jc w:val="center"/>
        <w:outlineLvl w:val="1"/>
        <w:rPr>
          <w:rFonts w:ascii="Times New Roman" w:eastAsia="Times New Roman" w:hAnsi="Times New Roman" w:cs="Times New Roman"/>
          <w:b/>
          <w:color w:val="000000"/>
          <w:sz w:val="32"/>
          <w:szCs w:val="32"/>
        </w:rPr>
      </w:pPr>
      <w:r w:rsidRPr="00CC0D34">
        <w:rPr>
          <w:rFonts w:ascii="Times New Roman" w:eastAsia="Times New Roman" w:hAnsi="Times New Roman" w:cs="Times New Roman"/>
          <w:b/>
          <w:color w:val="000000"/>
          <w:sz w:val="32"/>
          <w:szCs w:val="32"/>
        </w:rPr>
        <w:t xml:space="preserve">муниципального автономного дошкольного </w:t>
      </w:r>
    </w:p>
    <w:p w:rsidR="00B600F1" w:rsidRPr="00CC0D34" w:rsidRDefault="00B600F1" w:rsidP="00B600F1">
      <w:pPr>
        <w:keepNext/>
        <w:tabs>
          <w:tab w:val="left" w:pos="0"/>
        </w:tabs>
        <w:jc w:val="center"/>
        <w:outlineLvl w:val="1"/>
        <w:rPr>
          <w:rFonts w:ascii="Times New Roman" w:eastAsia="Times New Roman" w:hAnsi="Times New Roman" w:cs="Times New Roman"/>
          <w:b/>
          <w:color w:val="000000"/>
          <w:sz w:val="32"/>
          <w:szCs w:val="32"/>
        </w:rPr>
      </w:pPr>
      <w:r w:rsidRPr="00CC0D34">
        <w:rPr>
          <w:rFonts w:ascii="Times New Roman" w:eastAsia="Times New Roman" w:hAnsi="Times New Roman" w:cs="Times New Roman"/>
          <w:b/>
          <w:color w:val="000000"/>
          <w:sz w:val="32"/>
          <w:szCs w:val="32"/>
        </w:rPr>
        <w:t xml:space="preserve">образовательного учреждения  </w:t>
      </w:r>
    </w:p>
    <w:p w:rsidR="00B600F1" w:rsidRPr="00CC0D34" w:rsidRDefault="00F83ECF" w:rsidP="00B600F1">
      <w:pPr>
        <w:keepNext/>
        <w:tabs>
          <w:tab w:val="left" w:pos="0"/>
        </w:tabs>
        <w:jc w:val="center"/>
        <w:outlineLvl w:val="1"/>
        <w:rPr>
          <w:rFonts w:ascii="Times New Roman" w:eastAsia="Times New Roman" w:hAnsi="Times New Roman" w:cs="Times New Roman"/>
          <w:b/>
          <w:color w:val="000000"/>
          <w:sz w:val="32"/>
          <w:szCs w:val="32"/>
        </w:rPr>
      </w:pPr>
      <w:r w:rsidRPr="00CC0D34">
        <w:rPr>
          <w:rFonts w:ascii="Times New Roman" w:eastAsia="Times New Roman" w:hAnsi="Times New Roman" w:cs="Times New Roman"/>
          <w:b/>
          <w:color w:val="000000"/>
          <w:sz w:val="32"/>
          <w:szCs w:val="32"/>
        </w:rPr>
        <w:t xml:space="preserve">  детского</w:t>
      </w:r>
      <w:r w:rsidR="00696D12" w:rsidRPr="00CC0D34">
        <w:rPr>
          <w:rFonts w:ascii="Times New Roman" w:eastAsia="Times New Roman" w:hAnsi="Times New Roman" w:cs="Times New Roman"/>
          <w:b/>
          <w:color w:val="000000"/>
          <w:sz w:val="32"/>
          <w:szCs w:val="32"/>
        </w:rPr>
        <w:t xml:space="preserve"> сад</w:t>
      </w:r>
      <w:r w:rsidRPr="00CC0D34">
        <w:rPr>
          <w:rFonts w:ascii="Times New Roman" w:eastAsia="Times New Roman" w:hAnsi="Times New Roman" w:cs="Times New Roman"/>
          <w:b/>
          <w:color w:val="000000"/>
          <w:sz w:val="32"/>
          <w:szCs w:val="32"/>
        </w:rPr>
        <w:t>а комбинированного вида № 8</w:t>
      </w:r>
      <w:r w:rsidR="00696D12" w:rsidRPr="00CC0D34">
        <w:rPr>
          <w:rFonts w:ascii="Times New Roman" w:eastAsia="Times New Roman" w:hAnsi="Times New Roman" w:cs="Times New Roman"/>
          <w:b/>
          <w:color w:val="000000"/>
          <w:sz w:val="32"/>
          <w:szCs w:val="32"/>
        </w:rPr>
        <w:t xml:space="preserve"> </w:t>
      </w:r>
      <w:r w:rsidRPr="00CC0D34">
        <w:rPr>
          <w:rFonts w:ascii="Times New Roman" w:eastAsia="Times New Roman" w:hAnsi="Times New Roman" w:cs="Times New Roman"/>
          <w:b/>
          <w:color w:val="000000"/>
          <w:sz w:val="32"/>
          <w:szCs w:val="32"/>
        </w:rPr>
        <w:t>«Гармония</w:t>
      </w:r>
      <w:r w:rsidR="00696D12" w:rsidRPr="00CC0D34">
        <w:rPr>
          <w:rFonts w:ascii="Times New Roman" w:eastAsia="Times New Roman" w:hAnsi="Times New Roman" w:cs="Times New Roman"/>
          <w:b/>
          <w:color w:val="000000"/>
          <w:sz w:val="32"/>
          <w:szCs w:val="32"/>
        </w:rPr>
        <w:t>»</w:t>
      </w:r>
    </w:p>
    <w:p w:rsidR="00B600F1" w:rsidRDefault="00B600F1" w:rsidP="00B600F1">
      <w:pPr>
        <w:keepNext/>
        <w:tabs>
          <w:tab w:val="left" w:pos="0"/>
        </w:tabs>
        <w:jc w:val="center"/>
        <w:outlineLvl w:val="1"/>
        <w:rPr>
          <w:rFonts w:ascii="Times New Roman" w:eastAsia="Times New Roman" w:hAnsi="Times New Roman" w:cs="Times New Roman"/>
          <w:b/>
          <w:color w:val="000000"/>
          <w:sz w:val="32"/>
          <w:szCs w:val="32"/>
        </w:rPr>
      </w:pPr>
      <w:r w:rsidRPr="00CC0D34">
        <w:rPr>
          <w:rFonts w:ascii="Times New Roman" w:eastAsia="Times New Roman" w:hAnsi="Times New Roman" w:cs="Times New Roman"/>
          <w:b/>
          <w:color w:val="000000"/>
          <w:sz w:val="32"/>
          <w:szCs w:val="32"/>
        </w:rPr>
        <w:t>муниципального образования город Новороссийск</w:t>
      </w:r>
      <w:bookmarkEnd w:id="0"/>
    </w:p>
    <w:p w:rsidR="00CC0D34" w:rsidRPr="00CC0D34" w:rsidRDefault="00CC0D34" w:rsidP="00B600F1">
      <w:pPr>
        <w:keepNext/>
        <w:tabs>
          <w:tab w:val="left" w:pos="0"/>
        </w:tabs>
        <w:jc w:val="center"/>
        <w:outlineLvl w:val="1"/>
        <w:rPr>
          <w:rFonts w:ascii="Times New Roman" w:eastAsia="Times New Roman" w:hAnsi="Times New Roman" w:cs="Times New Roman"/>
          <w:color w:val="000000"/>
          <w:sz w:val="24"/>
          <w:szCs w:val="24"/>
        </w:rPr>
      </w:pPr>
      <w:r w:rsidRPr="00CC0D34">
        <w:rPr>
          <w:rFonts w:ascii="Times New Roman" w:eastAsia="Times New Roman" w:hAnsi="Times New Roman" w:cs="Times New Roman"/>
          <w:color w:val="000000"/>
          <w:sz w:val="24"/>
          <w:szCs w:val="24"/>
        </w:rPr>
        <w:t>(новая редакция)</w:t>
      </w:r>
    </w:p>
    <w:p w:rsidR="00B600F1" w:rsidRPr="00CC0D34" w:rsidRDefault="00B600F1" w:rsidP="00B600F1">
      <w:pPr>
        <w:rPr>
          <w:rFonts w:ascii="Calibri" w:eastAsia="Calibri" w:hAnsi="Calibri" w:cs="Times New Roman"/>
          <w:b/>
          <w:sz w:val="32"/>
          <w:szCs w:val="32"/>
        </w:rPr>
      </w:pPr>
    </w:p>
    <w:p w:rsidR="00B600F1" w:rsidRPr="00A30238" w:rsidRDefault="00B600F1" w:rsidP="00B600F1">
      <w:pPr>
        <w:rPr>
          <w:rFonts w:cs="Times New Roman"/>
        </w:rPr>
      </w:pPr>
    </w:p>
    <w:p w:rsidR="00B600F1" w:rsidRPr="00A30238" w:rsidRDefault="00B600F1" w:rsidP="00B600F1">
      <w:pPr>
        <w:rPr>
          <w:rFonts w:cs="Times New Roman"/>
        </w:rPr>
      </w:pPr>
    </w:p>
    <w:p w:rsidR="00B600F1" w:rsidRPr="00A30238" w:rsidRDefault="00B600F1" w:rsidP="00B600F1">
      <w:pPr>
        <w:rPr>
          <w:rFonts w:cs="Times New Roman"/>
        </w:rPr>
      </w:pPr>
    </w:p>
    <w:p w:rsidR="00B600F1" w:rsidRPr="00A30238" w:rsidRDefault="00B600F1" w:rsidP="00B600F1">
      <w:pPr>
        <w:rPr>
          <w:rFonts w:cs="Times New Roman"/>
        </w:rPr>
      </w:pPr>
    </w:p>
    <w:p w:rsidR="00B600F1" w:rsidRPr="00A30238" w:rsidRDefault="00B600F1" w:rsidP="00B600F1">
      <w:pPr>
        <w:rPr>
          <w:rFonts w:ascii="Times New Roman" w:eastAsia="Times New Roman" w:hAnsi="Times New Roman" w:cs="Times New Roman"/>
          <w:b/>
          <w:bCs/>
          <w:lang w:eastAsia="ru-RU"/>
        </w:rPr>
      </w:pPr>
    </w:p>
    <w:p w:rsidR="00696D12" w:rsidRPr="00A30238" w:rsidRDefault="00696D12" w:rsidP="00B600F1">
      <w:pPr>
        <w:rPr>
          <w:rFonts w:ascii="Times New Roman" w:eastAsia="Times New Roman" w:hAnsi="Times New Roman" w:cs="Times New Roman"/>
          <w:b/>
          <w:bCs/>
          <w:lang w:eastAsia="ru-RU"/>
        </w:rPr>
      </w:pPr>
    </w:p>
    <w:p w:rsidR="00696D12" w:rsidRPr="00A30238" w:rsidRDefault="00696D12" w:rsidP="00B600F1">
      <w:pPr>
        <w:rPr>
          <w:rFonts w:ascii="Times New Roman" w:eastAsia="Times New Roman" w:hAnsi="Times New Roman" w:cs="Times New Roman"/>
          <w:b/>
          <w:bCs/>
          <w:lang w:eastAsia="ru-RU"/>
        </w:rPr>
      </w:pPr>
    </w:p>
    <w:p w:rsidR="00696D12" w:rsidRDefault="00696D12"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Default="00352CB6" w:rsidP="00B600F1">
      <w:pPr>
        <w:rPr>
          <w:rFonts w:ascii="Times New Roman" w:eastAsia="Times New Roman" w:hAnsi="Times New Roman" w:cs="Times New Roman"/>
          <w:b/>
          <w:bCs/>
          <w:lang w:eastAsia="ru-RU"/>
        </w:rPr>
      </w:pPr>
    </w:p>
    <w:p w:rsidR="00352CB6" w:rsidRPr="00A30238" w:rsidRDefault="00352CB6" w:rsidP="00B600F1">
      <w:pPr>
        <w:rPr>
          <w:rFonts w:ascii="Times New Roman" w:eastAsia="Times New Roman" w:hAnsi="Times New Roman" w:cs="Times New Roman"/>
          <w:b/>
          <w:bCs/>
          <w:lang w:eastAsia="ru-RU"/>
        </w:rPr>
      </w:pPr>
    </w:p>
    <w:p w:rsidR="00696D12" w:rsidRPr="00A30238" w:rsidRDefault="00696D12" w:rsidP="00B600F1">
      <w:pPr>
        <w:rPr>
          <w:rFonts w:ascii="Times New Roman" w:eastAsia="Times New Roman" w:hAnsi="Times New Roman" w:cs="Times New Roman"/>
          <w:b/>
          <w:bCs/>
          <w:lang w:eastAsia="ru-RU"/>
        </w:rPr>
      </w:pPr>
    </w:p>
    <w:p w:rsidR="00696D12" w:rsidRPr="00A30238" w:rsidRDefault="00696D12" w:rsidP="00B600F1">
      <w:pPr>
        <w:rPr>
          <w:rFonts w:ascii="Times New Roman" w:eastAsia="Times New Roman" w:hAnsi="Times New Roman" w:cs="Times New Roman"/>
          <w:b/>
          <w:bCs/>
          <w:lang w:eastAsia="ru-RU"/>
        </w:rPr>
      </w:pPr>
    </w:p>
    <w:p w:rsidR="00A32BF4" w:rsidRDefault="00E95B7D" w:rsidP="00E95B7D">
      <w:pPr>
        <w:jc w:val="center"/>
        <w:rPr>
          <w:rFonts w:ascii="Times New Roman" w:eastAsia="Times New Roman" w:hAnsi="Times New Roman" w:cs="Times New Roman"/>
          <w:b/>
          <w:bCs/>
          <w:lang w:eastAsia="ru-RU"/>
        </w:rPr>
      </w:pPr>
      <w:r w:rsidRPr="00A30238">
        <w:rPr>
          <w:rFonts w:ascii="Times New Roman" w:eastAsia="Times New Roman" w:hAnsi="Times New Roman" w:cs="Times New Roman"/>
          <w:b/>
          <w:bCs/>
          <w:lang w:eastAsia="ru-RU"/>
        </w:rPr>
        <w:t xml:space="preserve">Новороссийск                                                                                                                            </w:t>
      </w:r>
    </w:p>
    <w:p w:rsidR="00E95B7D" w:rsidRPr="00A30238" w:rsidRDefault="004A7A6A" w:rsidP="00E95B7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w:t>
      </w:r>
      <w:r w:rsidR="00C449D4">
        <w:rPr>
          <w:rFonts w:ascii="Times New Roman" w:eastAsia="Times New Roman" w:hAnsi="Times New Roman" w:cs="Times New Roman"/>
          <w:b/>
          <w:bCs/>
          <w:lang w:eastAsia="ru-RU"/>
        </w:rPr>
        <w:t>5</w:t>
      </w:r>
      <w:r w:rsidR="00E95B7D" w:rsidRPr="00A30238">
        <w:rPr>
          <w:rFonts w:ascii="Times New Roman" w:eastAsia="Times New Roman" w:hAnsi="Times New Roman" w:cs="Times New Roman"/>
          <w:b/>
          <w:bCs/>
          <w:lang w:eastAsia="ru-RU"/>
        </w:rPr>
        <w:t>г.</w:t>
      </w:r>
    </w:p>
    <w:p w:rsidR="000536B9" w:rsidRPr="00A30238" w:rsidRDefault="000536B9" w:rsidP="000536B9">
      <w:pPr>
        <w:spacing w:before="100" w:beforeAutospacing="1" w:after="100" w:afterAutospacing="1"/>
        <w:rPr>
          <w:rFonts w:cs="Times New Roman"/>
        </w:rPr>
      </w:pPr>
    </w:p>
    <w:p w:rsidR="00F165E4" w:rsidRDefault="00F165E4" w:rsidP="00F165E4">
      <w:pPr>
        <w:pStyle w:val="a6"/>
        <w:numPr>
          <w:ilvl w:val="0"/>
          <w:numId w:val="22"/>
        </w:numPr>
        <w:ind w:left="0" w:firstLine="0"/>
        <w:jc w:val="center"/>
        <w:rPr>
          <w:rFonts w:ascii="Times New Roman" w:hAnsi="Times New Roman"/>
          <w:b/>
          <w:color w:val="000000" w:themeColor="text1"/>
          <w:sz w:val="28"/>
          <w:szCs w:val="28"/>
        </w:rPr>
      </w:pPr>
      <w:r w:rsidRPr="0091336D">
        <w:rPr>
          <w:rFonts w:ascii="Times New Roman" w:hAnsi="Times New Roman"/>
          <w:b/>
          <w:color w:val="000000" w:themeColor="text1"/>
          <w:sz w:val="28"/>
          <w:szCs w:val="28"/>
        </w:rPr>
        <w:lastRenderedPageBreak/>
        <w:t>Общие положения</w:t>
      </w:r>
    </w:p>
    <w:p w:rsidR="00F165E4" w:rsidRPr="0091336D" w:rsidRDefault="00F165E4" w:rsidP="00F165E4">
      <w:pPr>
        <w:pStyle w:val="a6"/>
        <w:ind w:firstLine="0"/>
        <w:rPr>
          <w:rFonts w:ascii="Times New Roman" w:hAnsi="Times New Roman"/>
          <w:b/>
          <w:color w:val="000000" w:themeColor="text1"/>
          <w:sz w:val="28"/>
          <w:szCs w:val="28"/>
        </w:rPr>
      </w:pPr>
    </w:p>
    <w:p w:rsidR="00A529A5" w:rsidRPr="0091336D" w:rsidRDefault="00A529A5" w:rsidP="00C61978">
      <w:pPr>
        <w:pStyle w:val="a6"/>
        <w:numPr>
          <w:ilvl w:val="1"/>
          <w:numId w:val="22"/>
        </w:numPr>
        <w:ind w:left="0"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Муниципальное автономное дошкольное образовательное учреждение </w:t>
      </w:r>
      <w:r w:rsidRPr="00200911">
        <w:rPr>
          <w:rFonts w:ascii="Times New Roman" w:eastAsia="Times New Roman" w:hAnsi="Times New Roman"/>
          <w:color w:val="000000"/>
          <w:sz w:val="28"/>
          <w:szCs w:val="28"/>
        </w:rPr>
        <w:t xml:space="preserve">детский сад комбинированного вида № 8 </w:t>
      </w:r>
      <w:r w:rsidRPr="0091336D">
        <w:rPr>
          <w:rFonts w:ascii="Times New Roman" w:hAnsi="Times New Roman"/>
          <w:color w:val="000000" w:themeColor="text1"/>
          <w:sz w:val="28"/>
          <w:szCs w:val="28"/>
        </w:rPr>
        <w:t>муниципального образования город Новороссийск (далее по тексту - Автономная организация)</w:t>
      </w:r>
      <w:r w:rsidRPr="0091336D">
        <w:rPr>
          <w:rFonts w:ascii="Times New Roman" w:hAnsi="Times New Roman"/>
          <w:sz w:val="28"/>
          <w:szCs w:val="28"/>
        </w:rPr>
        <w:t xml:space="preserve">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администрации муниципального образования город Новороссийск в сфере образования.</w:t>
      </w:r>
    </w:p>
    <w:p w:rsidR="000536B9" w:rsidRPr="00200911" w:rsidRDefault="00061643" w:rsidP="00C61978">
      <w:pPr>
        <w:shd w:val="clear" w:color="auto" w:fill="FFFFFF"/>
        <w:ind w:firstLine="567"/>
        <w:rPr>
          <w:rFonts w:ascii="Times New Roman" w:eastAsia="Times New Roman" w:hAnsi="Times New Roman" w:cs="Times New Roman"/>
          <w:color w:val="000000"/>
          <w:sz w:val="28"/>
          <w:szCs w:val="28"/>
          <w:lang w:eastAsia="ru-RU"/>
        </w:rPr>
      </w:pPr>
      <w:r w:rsidRPr="00200911">
        <w:rPr>
          <w:rFonts w:ascii="Times New Roman" w:eastAsia="Times New Roman" w:hAnsi="Times New Roman" w:cs="Times New Roman"/>
          <w:sz w:val="28"/>
          <w:szCs w:val="28"/>
          <w:lang w:eastAsia="ru-RU"/>
        </w:rPr>
        <w:t>1.2.</w:t>
      </w:r>
      <w:r w:rsidR="00A47D57">
        <w:rPr>
          <w:rFonts w:ascii="Times New Roman" w:eastAsia="Times New Roman" w:hAnsi="Times New Roman" w:cs="Times New Roman"/>
          <w:sz w:val="28"/>
          <w:szCs w:val="28"/>
          <w:lang w:eastAsia="ru-RU"/>
        </w:rPr>
        <w:t xml:space="preserve"> </w:t>
      </w:r>
      <w:r w:rsidR="00C629EF" w:rsidRPr="00165263">
        <w:rPr>
          <w:rFonts w:ascii="Times New Roman" w:eastAsia="Times New Roman" w:hAnsi="Times New Roman" w:cs="Times New Roman"/>
          <w:sz w:val="28"/>
          <w:szCs w:val="28"/>
          <w:lang w:eastAsia="ru-RU"/>
        </w:rPr>
        <w:t xml:space="preserve">Автономное </w:t>
      </w:r>
      <w:r w:rsidRPr="00165263">
        <w:rPr>
          <w:rFonts w:ascii="Times New Roman" w:eastAsia="Times New Roman" w:hAnsi="Times New Roman" w:cs="Times New Roman"/>
          <w:sz w:val="28"/>
          <w:szCs w:val="28"/>
          <w:lang w:eastAsia="ru-RU"/>
        </w:rPr>
        <w:t> </w:t>
      </w:r>
      <w:r w:rsidR="00A529A5">
        <w:rPr>
          <w:rFonts w:ascii="Times New Roman" w:eastAsia="Times New Roman" w:hAnsi="Times New Roman" w:cs="Times New Roman"/>
          <w:sz w:val="28"/>
          <w:szCs w:val="28"/>
          <w:lang w:eastAsia="ru-RU"/>
        </w:rPr>
        <w:t>организация</w:t>
      </w:r>
      <w:r w:rsidR="009D67B0" w:rsidRPr="00165263">
        <w:rPr>
          <w:rFonts w:ascii="Times New Roman" w:eastAsia="Times New Roman" w:hAnsi="Times New Roman" w:cs="Times New Roman"/>
          <w:sz w:val="28"/>
          <w:szCs w:val="28"/>
          <w:lang w:eastAsia="ru-RU"/>
        </w:rPr>
        <w:t xml:space="preserve"> создан</w:t>
      </w:r>
      <w:r w:rsidR="00A529A5">
        <w:rPr>
          <w:rFonts w:ascii="Times New Roman" w:eastAsia="Times New Roman" w:hAnsi="Times New Roman" w:cs="Times New Roman"/>
          <w:sz w:val="28"/>
          <w:szCs w:val="28"/>
          <w:lang w:eastAsia="ru-RU"/>
        </w:rPr>
        <w:t>а</w:t>
      </w:r>
      <w:r w:rsidR="009D67B0" w:rsidRPr="00165263">
        <w:rPr>
          <w:rFonts w:ascii="Times New Roman" w:eastAsia="Times New Roman" w:hAnsi="Times New Roman" w:cs="Times New Roman"/>
          <w:sz w:val="28"/>
          <w:szCs w:val="28"/>
          <w:lang w:eastAsia="ru-RU"/>
        </w:rPr>
        <w:t xml:space="preserve"> в соот</w:t>
      </w:r>
      <w:r w:rsidRPr="00165263">
        <w:rPr>
          <w:rFonts w:ascii="Times New Roman" w:eastAsia="Times New Roman" w:hAnsi="Times New Roman" w:cs="Times New Roman"/>
          <w:color w:val="000000"/>
          <w:sz w:val="28"/>
          <w:szCs w:val="28"/>
        </w:rPr>
        <w:t>в</w:t>
      </w:r>
      <w:r w:rsidR="009D67B0" w:rsidRPr="00165263">
        <w:rPr>
          <w:rFonts w:ascii="Times New Roman" w:eastAsia="Times New Roman" w:hAnsi="Times New Roman" w:cs="Times New Roman"/>
          <w:sz w:val="28"/>
          <w:szCs w:val="28"/>
          <w:lang w:eastAsia="ru-RU"/>
        </w:rPr>
        <w:t xml:space="preserve">етствии </w:t>
      </w:r>
      <w:r w:rsidR="00E70596" w:rsidRPr="00200911">
        <w:rPr>
          <w:rFonts w:ascii="Times New Roman" w:hAnsi="Times New Roman"/>
          <w:sz w:val="28"/>
          <w:szCs w:val="28"/>
        </w:rPr>
        <w:t xml:space="preserve">постановлением </w:t>
      </w:r>
      <w:r w:rsidR="00E70596">
        <w:rPr>
          <w:rFonts w:ascii="Times New Roman" w:hAnsi="Times New Roman"/>
          <w:sz w:val="28"/>
          <w:szCs w:val="28"/>
        </w:rPr>
        <w:t>А</w:t>
      </w:r>
      <w:r w:rsidR="00E70596" w:rsidRPr="00200911">
        <w:rPr>
          <w:rFonts w:ascii="Times New Roman" w:hAnsi="Times New Roman"/>
          <w:sz w:val="28"/>
          <w:szCs w:val="28"/>
        </w:rPr>
        <w:t>дминистрации муниципального образования город Новороссийск</w:t>
      </w:r>
      <w:r w:rsidR="00E70596">
        <w:rPr>
          <w:rFonts w:ascii="Times New Roman" w:hAnsi="Times New Roman"/>
          <w:sz w:val="28"/>
          <w:szCs w:val="28"/>
        </w:rPr>
        <w:t xml:space="preserve"> Краснодарского края</w:t>
      </w:r>
      <w:r w:rsidR="00E70596" w:rsidRPr="00200911">
        <w:rPr>
          <w:rFonts w:ascii="Times New Roman" w:hAnsi="Times New Roman"/>
          <w:sz w:val="28"/>
          <w:szCs w:val="28"/>
        </w:rPr>
        <w:t xml:space="preserve"> от 29 ноября </w:t>
      </w:r>
      <w:r w:rsidR="00E70596" w:rsidRPr="00AB30B9">
        <w:rPr>
          <w:rFonts w:ascii="Times New Roman" w:hAnsi="Times New Roman"/>
          <w:sz w:val="28"/>
          <w:szCs w:val="28"/>
        </w:rPr>
        <w:t xml:space="preserve">2010 года № 4592  «Об утверждении Порядка создания, реорганизации, изменения типа, ликвидации муниципальных учреждений, </w:t>
      </w:r>
      <w:r w:rsidR="00E70596">
        <w:rPr>
          <w:rFonts w:ascii="Times New Roman" w:hAnsi="Times New Roman"/>
          <w:sz w:val="28"/>
          <w:szCs w:val="28"/>
        </w:rPr>
        <w:t xml:space="preserve">утверждения уставов муниципальных учреждений и внесения в них изменений, </w:t>
      </w:r>
      <w:r w:rsidR="00E70596" w:rsidRPr="00AB30B9">
        <w:rPr>
          <w:rFonts w:ascii="Times New Roman" w:hAnsi="Times New Roman"/>
          <w:sz w:val="28"/>
          <w:szCs w:val="28"/>
        </w:rPr>
        <w:t>а также перечня казенных учреждений муниципального образования город Новороссийск, создаваемых путем изменения типа действующих бюджетных учреждений муниципального образования город Новороссийск»</w:t>
      </w:r>
      <w:r w:rsidR="004674BE">
        <w:rPr>
          <w:rFonts w:ascii="Times New Roman" w:hAnsi="Times New Roman" w:cs="Times New Roman"/>
          <w:sz w:val="28"/>
          <w:szCs w:val="28"/>
        </w:rPr>
        <w:t xml:space="preserve"> и на основании</w:t>
      </w:r>
      <w:r w:rsidR="00B05777" w:rsidRPr="00200911">
        <w:rPr>
          <w:rFonts w:ascii="Times New Roman" w:hAnsi="Times New Roman" w:cs="Times New Roman"/>
          <w:sz w:val="28"/>
          <w:szCs w:val="28"/>
        </w:rPr>
        <w:t xml:space="preserve"> </w:t>
      </w:r>
      <w:r w:rsidR="00CD56E7" w:rsidRPr="00200911">
        <w:rPr>
          <w:rFonts w:ascii="Times New Roman" w:hAnsi="Times New Roman" w:cs="Times New Roman"/>
          <w:sz w:val="28"/>
          <w:szCs w:val="28"/>
        </w:rPr>
        <w:t>постановлени</w:t>
      </w:r>
      <w:r w:rsidR="004674BE">
        <w:rPr>
          <w:rFonts w:ascii="Times New Roman" w:hAnsi="Times New Roman" w:cs="Times New Roman"/>
          <w:sz w:val="28"/>
          <w:szCs w:val="28"/>
        </w:rPr>
        <w:t xml:space="preserve">я </w:t>
      </w:r>
      <w:r w:rsidR="00A61001">
        <w:rPr>
          <w:rFonts w:ascii="Times New Roman" w:hAnsi="Times New Roman" w:cs="Times New Roman"/>
          <w:sz w:val="28"/>
          <w:szCs w:val="28"/>
        </w:rPr>
        <w:t>А</w:t>
      </w:r>
      <w:r w:rsidR="00CD56E7" w:rsidRPr="00200911">
        <w:rPr>
          <w:rFonts w:ascii="Times New Roman" w:hAnsi="Times New Roman" w:cs="Times New Roman"/>
          <w:sz w:val="28"/>
          <w:szCs w:val="28"/>
        </w:rPr>
        <w:t xml:space="preserve">дминистрации муниципального образования город Новороссийск </w:t>
      </w:r>
      <w:r w:rsidR="00052CFC" w:rsidRPr="00200911">
        <w:rPr>
          <w:rFonts w:ascii="Times New Roman" w:hAnsi="Times New Roman" w:cs="Times New Roman"/>
          <w:color w:val="000000"/>
          <w:sz w:val="28"/>
          <w:szCs w:val="28"/>
          <w:shd w:val="clear" w:color="auto" w:fill="FFFFFF"/>
        </w:rPr>
        <w:t>от 20 октября 2016 года  № 8674</w:t>
      </w:r>
      <w:r w:rsidR="00CD56E7" w:rsidRPr="00200911">
        <w:rPr>
          <w:rFonts w:ascii="Times New Roman" w:hAnsi="Times New Roman" w:cs="Times New Roman"/>
          <w:sz w:val="28"/>
          <w:szCs w:val="28"/>
        </w:rPr>
        <w:t xml:space="preserve"> </w:t>
      </w:r>
      <w:r w:rsidR="00200911" w:rsidRPr="00200911">
        <w:rPr>
          <w:rFonts w:ascii="Times New Roman" w:eastAsia="Times New Roman" w:hAnsi="Times New Roman" w:cs="Times New Roman"/>
          <w:color w:val="000000"/>
          <w:sz w:val="28"/>
          <w:szCs w:val="28"/>
          <w:lang w:eastAsia="ru-RU"/>
        </w:rPr>
        <w:t>«</w:t>
      </w:r>
      <w:r w:rsidR="00052CFC" w:rsidRPr="00200911">
        <w:rPr>
          <w:rFonts w:ascii="Times New Roman" w:eastAsia="Times New Roman" w:hAnsi="Times New Roman" w:cs="Times New Roman"/>
          <w:color w:val="000000"/>
          <w:sz w:val="28"/>
          <w:szCs w:val="28"/>
          <w:lang w:eastAsia="ru-RU"/>
        </w:rPr>
        <w:t>О создании муниципального автономного дошкольного образовательного учреждения детский  сад    комбинированного вида № 8 «Гармония» муниципального образования город Новороссийск путем изменения типа существующего муниципального бюджетного дошкольного образовательного учреждения детский сад    комбинированного вида  № 8 «Гармония» муниципального образования город Новороссийск и об утрате силы постановления администрации муниципального образования город Новороссийск</w:t>
      </w:r>
      <w:r w:rsidR="00826404" w:rsidRPr="00200911">
        <w:rPr>
          <w:rFonts w:ascii="Times New Roman" w:eastAsia="Times New Roman" w:hAnsi="Times New Roman" w:cs="Times New Roman"/>
          <w:color w:val="000000"/>
          <w:sz w:val="28"/>
          <w:szCs w:val="28"/>
          <w:lang w:eastAsia="ru-RU"/>
        </w:rPr>
        <w:t xml:space="preserve"> </w:t>
      </w:r>
      <w:r w:rsidR="00200911" w:rsidRPr="00200911">
        <w:rPr>
          <w:rFonts w:ascii="Times New Roman" w:eastAsia="Times New Roman" w:hAnsi="Times New Roman" w:cs="Times New Roman"/>
          <w:color w:val="000000"/>
          <w:sz w:val="28"/>
          <w:szCs w:val="28"/>
          <w:lang w:eastAsia="ru-RU"/>
        </w:rPr>
        <w:t>от  22 июля 2011 года № 3481»</w:t>
      </w:r>
      <w:r w:rsidR="00CD56E7" w:rsidRPr="00200911">
        <w:rPr>
          <w:rFonts w:ascii="Times New Roman" w:hAnsi="Times New Roman" w:cs="Times New Roman"/>
          <w:sz w:val="28"/>
          <w:szCs w:val="28"/>
        </w:rPr>
        <w:t>.</w:t>
      </w:r>
      <w:r w:rsidR="00AD44EE" w:rsidRPr="00200911">
        <w:rPr>
          <w:rFonts w:ascii="Times New Roman" w:eastAsia="Times New Roman" w:hAnsi="Times New Roman" w:cs="Times New Roman"/>
          <w:color w:val="000000"/>
          <w:sz w:val="28"/>
          <w:szCs w:val="28"/>
          <w:lang w:eastAsia="ru-RU"/>
        </w:rPr>
        <w:t xml:space="preserve">  </w:t>
      </w:r>
      <w:r w:rsidR="000536B9" w:rsidRPr="00200911">
        <w:rPr>
          <w:rFonts w:ascii="Times New Roman" w:eastAsia="Times New Roman" w:hAnsi="Times New Roman" w:cs="Times New Roman"/>
          <w:sz w:val="28"/>
          <w:szCs w:val="28"/>
          <w:lang w:eastAsia="ru-RU"/>
        </w:rPr>
        <w:t xml:space="preserve">                                                                                           </w:t>
      </w:r>
    </w:p>
    <w:p w:rsidR="009D67B0" w:rsidRPr="00200911" w:rsidRDefault="006A105D" w:rsidP="00C61978">
      <w:pPr>
        <w:keepNext/>
        <w:tabs>
          <w:tab w:val="left" w:pos="0"/>
        </w:tabs>
        <w:ind w:firstLine="567"/>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1.3</w:t>
      </w:r>
      <w:r w:rsidR="00B05777" w:rsidRPr="00200911">
        <w:rPr>
          <w:rFonts w:ascii="Times New Roman" w:eastAsia="Times New Roman" w:hAnsi="Times New Roman" w:cs="Times New Roman"/>
          <w:sz w:val="28"/>
          <w:szCs w:val="28"/>
          <w:lang w:eastAsia="ru-RU"/>
        </w:rPr>
        <w:t>.</w:t>
      </w:r>
      <w:r w:rsidR="009D67B0" w:rsidRPr="00200911">
        <w:rPr>
          <w:rFonts w:ascii="Times New Roman" w:eastAsia="Times New Roman" w:hAnsi="Times New Roman" w:cs="Times New Roman"/>
          <w:sz w:val="28"/>
          <w:szCs w:val="28"/>
          <w:lang w:eastAsia="ru-RU"/>
        </w:rPr>
        <w:t xml:space="preserve"> </w:t>
      </w:r>
      <w:r w:rsidR="007842D8">
        <w:rPr>
          <w:rFonts w:ascii="Times New Roman" w:eastAsia="Times New Roman" w:hAnsi="Times New Roman" w:cs="Times New Roman"/>
          <w:sz w:val="28"/>
          <w:szCs w:val="28"/>
          <w:lang w:eastAsia="ru-RU"/>
        </w:rPr>
        <w:t>Официальное наименование Автономной</w:t>
      </w:r>
      <w:r w:rsidR="00C629EF" w:rsidRPr="00200911">
        <w:rPr>
          <w:rFonts w:ascii="Times New Roman" w:eastAsia="Times New Roman" w:hAnsi="Times New Roman" w:cs="Times New Roman"/>
          <w:sz w:val="28"/>
          <w:szCs w:val="28"/>
          <w:lang w:eastAsia="ru-RU"/>
        </w:rPr>
        <w:t xml:space="preserve"> </w:t>
      </w:r>
      <w:r w:rsidR="007842D8">
        <w:rPr>
          <w:rFonts w:ascii="Times New Roman" w:eastAsia="Times New Roman" w:hAnsi="Times New Roman" w:cs="Times New Roman"/>
          <w:sz w:val="28"/>
          <w:szCs w:val="28"/>
          <w:lang w:eastAsia="ru-RU"/>
        </w:rPr>
        <w:t>организации</w:t>
      </w:r>
      <w:r w:rsidR="009D67B0" w:rsidRPr="00200911">
        <w:rPr>
          <w:rFonts w:ascii="Times New Roman" w:eastAsia="Times New Roman" w:hAnsi="Times New Roman" w:cs="Times New Roman"/>
          <w:sz w:val="28"/>
          <w:szCs w:val="28"/>
          <w:lang w:eastAsia="ru-RU"/>
        </w:rPr>
        <w:t>:</w:t>
      </w:r>
    </w:p>
    <w:p w:rsidR="00B05777" w:rsidRPr="00200911" w:rsidRDefault="009D67B0" w:rsidP="00C61978">
      <w:pPr>
        <w:keepNext/>
        <w:tabs>
          <w:tab w:val="left" w:pos="0"/>
        </w:tabs>
        <w:ind w:firstLine="567"/>
        <w:outlineLvl w:val="1"/>
        <w:rPr>
          <w:rFonts w:ascii="Times New Roman" w:eastAsia="Times New Roman" w:hAnsi="Times New Roman" w:cs="Times New Roman"/>
          <w:sz w:val="28"/>
          <w:szCs w:val="28"/>
          <w:lang w:eastAsia="ru-RU"/>
        </w:rPr>
      </w:pPr>
      <w:r w:rsidRPr="00200911">
        <w:rPr>
          <w:rFonts w:ascii="Times New Roman" w:eastAsia="Times New Roman" w:hAnsi="Times New Roman" w:cs="Times New Roman"/>
          <w:sz w:val="28"/>
          <w:szCs w:val="28"/>
          <w:lang w:eastAsia="ru-RU"/>
        </w:rPr>
        <w:t xml:space="preserve">Полное наименование: </w:t>
      </w:r>
      <w:r w:rsidR="00D22E3B" w:rsidRPr="00200911">
        <w:rPr>
          <w:rFonts w:ascii="Times New Roman" w:eastAsia="Times New Roman" w:hAnsi="Times New Roman" w:cs="Times New Roman"/>
          <w:sz w:val="28"/>
          <w:szCs w:val="28"/>
          <w:lang w:eastAsia="ru-RU"/>
        </w:rPr>
        <w:t>м</w:t>
      </w:r>
      <w:r w:rsidR="00B05777" w:rsidRPr="00200911">
        <w:rPr>
          <w:rFonts w:ascii="Times New Roman" w:eastAsia="Times New Roman" w:hAnsi="Times New Roman" w:cs="Times New Roman"/>
          <w:color w:val="000000"/>
          <w:sz w:val="28"/>
          <w:szCs w:val="28"/>
        </w:rPr>
        <w:t>униципальное автономное дошколь</w:t>
      </w:r>
      <w:r w:rsidR="00D22E3B" w:rsidRPr="00200911">
        <w:rPr>
          <w:rFonts w:ascii="Times New Roman" w:eastAsia="Times New Roman" w:hAnsi="Times New Roman" w:cs="Times New Roman"/>
          <w:color w:val="000000"/>
          <w:sz w:val="28"/>
          <w:szCs w:val="28"/>
        </w:rPr>
        <w:t xml:space="preserve">ное образовательное учреждение </w:t>
      </w:r>
      <w:r w:rsidR="00B05777" w:rsidRPr="00200911">
        <w:rPr>
          <w:rFonts w:ascii="Times New Roman" w:eastAsia="Times New Roman" w:hAnsi="Times New Roman" w:cs="Times New Roman"/>
          <w:color w:val="000000"/>
          <w:sz w:val="28"/>
          <w:szCs w:val="28"/>
        </w:rPr>
        <w:t>детский сад</w:t>
      </w:r>
      <w:r w:rsidR="00D22E3B" w:rsidRPr="00200911">
        <w:rPr>
          <w:rFonts w:ascii="Times New Roman" w:eastAsia="Times New Roman" w:hAnsi="Times New Roman" w:cs="Times New Roman"/>
          <w:color w:val="000000"/>
          <w:sz w:val="28"/>
          <w:szCs w:val="28"/>
        </w:rPr>
        <w:t xml:space="preserve"> комбинированного </w:t>
      </w:r>
      <w:r w:rsidR="00BD6591" w:rsidRPr="00200911">
        <w:rPr>
          <w:rFonts w:ascii="Times New Roman" w:eastAsia="Times New Roman" w:hAnsi="Times New Roman" w:cs="Times New Roman"/>
          <w:color w:val="000000"/>
          <w:sz w:val="28"/>
          <w:szCs w:val="28"/>
        </w:rPr>
        <w:t>вида</w:t>
      </w:r>
      <w:r w:rsidR="00D22E3B" w:rsidRPr="00200911">
        <w:rPr>
          <w:rFonts w:ascii="Times New Roman" w:eastAsia="Times New Roman" w:hAnsi="Times New Roman" w:cs="Times New Roman"/>
          <w:color w:val="000000"/>
          <w:sz w:val="28"/>
          <w:szCs w:val="28"/>
        </w:rPr>
        <w:t xml:space="preserve"> № 8 «Гармония</w:t>
      </w:r>
      <w:r w:rsidR="00B05777" w:rsidRPr="00200911">
        <w:rPr>
          <w:rFonts w:ascii="Times New Roman" w:eastAsia="Times New Roman" w:hAnsi="Times New Roman" w:cs="Times New Roman"/>
          <w:color w:val="000000"/>
          <w:sz w:val="28"/>
          <w:szCs w:val="28"/>
        </w:rPr>
        <w:t>» муниципального образования город Новороссийск</w:t>
      </w:r>
      <w:r w:rsidR="007842D8">
        <w:rPr>
          <w:rFonts w:ascii="Times New Roman" w:eastAsia="Times New Roman" w:hAnsi="Times New Roman" w:cs="Times New Roman"/>
          <w:color w:val="000000"/>
          <w:sz w:val="28"/>
          <w:szCs w:val="28"/>
        </w:rPr>
        <w:t>;</w:t>
      </w:r>
      <w:r w:rsidR="00B05777" w:rsidRPr="00200911">
        <w:rPr>
          <w:rFonts w:ascii="Times New Roman" w:eastAsia="Times New Roman" w:hAnsi="Times New Roman" w:cs="Times New Roman"/>
          <w:sz w:val="28"/>
          <w:szCs w:val="28"/>
          <w:lang w:eastAsia="ru-RU"/>
        </w:rPr>
        <w:t xml:space="preserve">  </w:t>
      </w:r>
    </w:p>
    <w:p w:rsidR="00FD0670" w:rsidRDefault="007842D8" w:rsidP="00C61978">
      <w:pPr>
        <w:keepNext/>
        <w:tabs>
          <w:tab w:val="left" w:pos="0"/>
        </w:tabs>
        <w:ind w:firstLine="567"/>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D67B0" w:rsidRPr="00200911">
        <w:rPr>
          <w:rFonts w:ascii="Times New Roman" w:eastAsia="Times New Roman" w:hAnsi="Times New Roman" w:cs="Times New Roman"/>
          <w:sz w:val="28"/>
          <w:szCs w:val="28"/>
          <w:lang w:eastAsia="ru-RU"/>
        </w:rPr>
        <w:t>окращенное наименование</w:t>
      </w:r>
      <w:r w:rsidR="00B05777" w:rsidRPr="00200911">
        <w:rPr>
          <w:rFonts w:ascii="Times New Roman" w:eastAsia="Times New Roman" w:hAnsi="Times New Roman" w:cs="Times New Roman"/>
          <w:sz w:val="28"/>
          <w:szCs w:val="28"/>
          <w:lang w:eastAsia="ru-RU"/>
        </w:rPr>
        <w:t xml:space="preserve">: МАДОУ </w:t>
      </w:r>
      <w:r w:rsidR="00D22E3B" w:rsidRPr="00200911">
        <w:rPr>
          <w:rFonts w:ascii="Times New Roman" w:eastAsia="Times New Roman" w:hAnsi="Times New Roman" w:cs="Times New Roman"/>
          <w:sz w:val="28"/>
          <w:szCs w:val="28"/>
          <w:lang w:eastAsia="ru-RU"/>
        </w:rPr>
        <w:t xml:space="preserve">  детский сад № 8</w:t>
      </w:r>
      <w:r w:rsidR="009D67B0" w:rsidRPr="00200911">
        <w:rPr>
          <w:rFonts w:ascii="Times New Roman" w:eastAsia="Times New Roman" w:hAnsi="Times New Roman" w:cs="Times New Roman"/>
          <w:sz w:val="28"/>
          <w:szCs w:val="28"/>
          <w:lang w:eastAsia="ru-RU"/>
        </w:rPr>
        <w:t>.</w:t>
      </w:r>
    </w:p>
    <w:p w:rsidR="006A105D" w:rsidRPr="0091336D" w:rsidRDefault="006A105D" w:rsidP="00C61978">
      <w:pPr>
        <w:pStyle w:val="a6"/>
        <w:numPr>
          <w:ilvl w:val="1"/>
          <w:numId w:val="25"/>
        </w:numPr>
        <w:tabs>
          <w:tab w:val="left" w:pos="567"/>
        </w:tabs>
        <w:ind w:left="0" w:right="-115" w:firstLine="567"/>
        <w:rPr>
          <w:rStyle w:val="blk"/>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Тип Автономной организации: </w:t>
      </w:r>
      <w:r w:rsidRPr="0091336D">
        <w:rPr>
          <w:rStyle w:val="blk"/>
          <w:rFonts w:ascii="Times New Roman" w:hAnsi="Times New Roman"/>
          <w:color w:val="000000" w:themeColor="text1"/>
          <w:sz w:val="28"/>
          <w:szCs w:val="28"/>
        </w:rPr>
        <w:t>дошкольная образовательная организация.</w:t>
      </w:r>
    </w:p>
    <w:p w:rsidR="006A105D" w:rsidRPr="0091336D" w:rsidRDefault="006A105D" w:rsidP="00C61978">
      <w:pPr>
        <w:pStyle w:val="a6"/>
        <w:tabs>
          <w:tab w:val="left" w:pos="567"/>
        </w:tabs>
        <w:ind w:right="-115" w:firstLine="567"/>
        <w:rPr>
          <w:rFonts w:ascii="Times New Roman" w:hAnsi="Times New Roman"/>
          <w:color w:val="000000" w:themeColor="text1"/>
          <w:sz w:val="28"/>
          <w:szCs w:val="28"/>
        </w:rPr>
      </w:pPr>
      <w:r w:rsidRPr="0091336D">
        <w:rPr>
          <w:rStyle w:val="blk"/>
          <w:rFonts w:ascii="Times New Roman" w:hAnsi="Times New Roman"/>
          <w:color w:val="000000" w:themeColor="text1"/>
          <w:sz w:val="28"/>
          <w:szCs w:val="28"/>
        </w:rPr>
        <w:t>Организационно-правовая форма: муниципальное автономное учреждение.</w:t>
      </w:r>
    </w:p>
    <w:p w:rsidR="006A105D" w:rsidRPr="0091336D" w:rsidRDefault="006A105D" w:rsidP="00C61978">
      <w:pPr>
        <w:pStyle w:val="a6"/>
        <w:numPr>
          <w:ilvl w:val="1"/>
          <w:numId w:val="25"/>
        </w:numPr>
        <w:tabs>
          <w:tab w:val="left" w:pos="567"/>
        </w:tabs>
        <w:ind w:left="0" w:right="-115"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Место нахождения Автономной организации: </w:t>
      </w:r>
    </w:p>
    <w:p w:rsidR="006A105D" w:rsidRPr="006A105D" w:rsidRDefault="006A105D" w:rsidP="00C61978">
      <w:pPr>
        <w:pStyle w:val="ae"/>
        <w:ind w:left="0" w:firstLine="567"/>
        <w:rPr>
          <w:rFonts w:ascii="Times New Roman" w:hAnsi="Times New Roman" w:cs="Times New Roman"/>
          <w:color w:val="000000"/>
          <w:sz w:val="28"/>
          <w:szCs w:val="28"/>
        </w:rPr>
      </w:pPr>
      <w:r w:rsidRPr="006A105D">
        <w:rPr>
          <w:rFonts w:ascii="Times New Roman" w:hAnsi="Times New Roman" w:cs="Times New Roman"/>
          <w:color w:val="000000"/>
          <w:sz w:val="28"/>
          <w:szCs w:val="28"/>
        </w:rPr>
        <w:t xml:space="preserve">юридический адрес: 353905, Российская Федерация, Краснодарский край,     </w:t>
      </w:r>
    </w:p>
    <w:p w:rsidR="006A105D" w:rsidRPr="006A105D" w:rsidRDefault="006A105D" w:rsidP="00C61978">
      <w:pPr>
        <w:pStyle w:val="ae"/>
        <w:ind w:left="0" w:firstLine="567"/>
        <w:rPr>
          <w:rFonts w:ascii="Times New Roman" w:eastAsia="Times New Roman" w:hAnsi="Times New Roman" w:cs="Times New Roman"/>
          <w:sz w:val="28"/>
          <w:szCs w:val="28"/>
          <w:lang w:eastAsia="ru-RU"/>
        </w:rPr>
      </w:pPr>
      <w:r w:rsidRPr="006A105D">
        <w:rPr>
          <w:rFonts w:ascii="Times New Roman" w:hAnsi="Times New Roman" w:cs="Times New Roman"/>
          <w:color w:val="000000"/>
          <w:sz w:val="28"/>
          <w:szCs w:val="28"/>
        </w:rPr>
        <w:t xml:space="preserve"> г. Новороссийск, ул. Набережная, 43а;</w:t>
      </w:r>
    </w:p>
    <w:p w:rsidR="006A105D" w:rsidRPr="006A105D" w:rsidRDefault="006A105D" w:rsidP="00C61978">
      <w:pPr>
        <w:pStyle w:val="a6"/>
        <w:ind w:firstLine="567"/>
        <w:rPr>
          <w:rFonts w:ascii="Times New Roman" w:hAnsi="Times New Roman"/>
          <w:color w:val="000000"/>
          <w:sz w:val="28"/>
          <w:szCs w:val="28"/>
        </w:rPr>
      </w:pPr>
      <w:r w:rsidRPr="006A105D">
        <w:rPr>
          <w:rFonts w:ascii="Times New Roman" w:hAnsi="Times New Roman"/>
          <w:color w:val="000000"/>
          <w:sz w:val="28"/>
          <w:szCs w:val="28"/>
        </w:rPr>
        <w:t xml:space="preserve">фактический </w:t>
      </w:r>
      <w:proofErr w:type="gramStart"/>
      <w:r w:rsidRPr="006A105D">
        <w:rPr>
          <w:rFonts w:ascii="Times New Roman" w:hAnsi="Times New Roman"/>
          <w:color w:val="000000"/>
          <w:sz w:val="28"/>
          <w:szCs w:val="28"/>
        </w:rPr>
        <w:t>адрес:  353905</w:t>
      </w:r>
      <w:proofErr w:type="gramEnd"/>
      <w:r w:rsidRPr="006A105D">
        <w:rPr>
          <w:rFonts w:ascii="Times New Roman" w:hAnsi="Times New Roman"/>
          <w:color w:val="000000"/>
          <w:sz w:val="28"/>
          <w:szCs w:val="28"/>
        </w:rPr>
        <w:t xml:space="preserve">, Российская Федерация, Краснодарский край,      </w:t>
      </w:r>
    </w:p>
    <w:p w:rsidR="006A105D" w:rsidRPr="0091336D" w:rsidRDefault="006A105D" w:rsidP="00C61978">
      <w:pPr>
        <w:pStyle w:val="a6"/>
        <w:tabs>
          <w:tab w:val="left" w:pos="567"/>
        </w:tabs>
        <w:ind w:right="-115" w:firstLine="567"/>
        <w:rPr>
          <w:rFonts w:ascii="Times New Roman" w:hAnsi="Times New Roman"/>
          <w:color w:val="000000" w:themeColor="text1"/>
          <w:sz w:val="28"/>
          <w:szCs w:val="28"/>
        </w:rPr>
      </w:pPr>
      <w:r w:rsidRPr="006A105D">
        <w:rPr>
          <w:rFonts w:ascii="Times New Roman" w:hAnsi="Times New Roman"/>
          <w:color w:val="000000"/>
          <w:sz w:val="28"/>
          <w:szCs w:val="28"/>
        </w:rPr>
        <w:t>г. Новороссийск, ул. Набережная, 43а;</w:t>
      </w:r>
    </w:p>
    <w:p w:rsidR="006A105D" w:rsidRPr="006A105D" w:rsidRDefault="006A105D" w:rsidP="00C61978">
      <w:pPr>
        <w:pStyle w:val="a6"/>
        <w:ind w:firstLine="567"/>
        <w:rPr>
          <w:rFonts w:ascii="Times New Roman" w:hAnsi="Times New Roman"/>
          <w:color w:val="000000"/>
          <w:sz w:val="28"/>
          <w:szCs w:val="28"/>
        </w:rPr>
      </w:pPr>
      <w:r w:rsidRPr="0091336D">
        <w:rPr>
          <w:rFonts w:ascii="Times New Roman" w:hAnsi="Times New Roman"/>
          <w:sz w:val="28"/>
          <w:szCs w:val="28"/>
        </w:rPr>
        <w:t xml:space="preserve">адрес осуществления образовательной деятельности: </w:t>
      </w:r>
      <w:r w:rsidRPr="006A105D">
        <w:rPr>
          <w:rFonts w:ascii="Times New Roman" w:hAnsi="Times New Roman"/>
          <w:color w:val="000000"/>
          <w:sz w:val="28"/>
          <w:szCs w:val="28"/>
        </w:rPr>
        <w:t xml:space="preserve">353905, Российская Федерация, Краснодарский край,      </w:t>
      </w:r>
    </w:p>
    <w:p w:rsidR="006A105D" w:rsidRPr="0091336D" w:rsidRDefault="006A105D" w:rsidP="00C61978">
      <w:pPr>
        <w:pStyle w:val="a6"/>
        <w:tabs>
          <w:tab w:val="left" w:pos="567"/>
        </w:tabs>
        <w:ind w:right="-115" w:firstLine="567"/>
        <w:rPr>
          <w:rFonts w:ascii="Times New Roman" w:hAnsi="Times New Roman"/>
          <w:color w:val="000000" w:themeColor="text1"/>
          <w:sz w:val="28"/>
          <w:szCs w:val="28"/>
        </w:rPr>
      </w:pPr>
      <w:r w:rsidRPr="006A105D">
        <w:rPr>
          <w:rFonts w:ascii="Times New Roman" w:hAnsi="Times New Roman"/>
          <w:color w:val="000000"/>
          <w:sz w:val="28"/>
          <w:szCs w:val="28"/>
        </w:rPr>
        <w:t>г. Новороссийск, ул. Набережная, 43а.</w:t>
      </w:r>
    </w:p>
    <w:p w:rsidR="006A105D" w:rsidRPr="0091336D" w:rsidRDefault="006A105D" w:rsidP="00C61978">
      <w:pPr>
        <w:pStyle w:val="a6"/>
        <w:tabs>
          <w:tab w:val="left" w:pos="567"/>
        </w:tabs>
        <w:ind w:right="-115" w:firstLine="567"/>
        <w:rPr>
          <w:rFonts w:ascii="Times New Roman" w:hAnsi="Times New Roman"/>
          <w:sz w:val="28"/>
          <w:szCs w:val="28"/>
        </w:rPr>
      </w:pPr>
      <w:r w:rsidRPr="0091336D">
        <w:rPr>
          <w:rFonts w:ascii="Times New Roman" w:hAnsi="Times New Roman"/>
          <w:color w:val="000000" w:themeColor="text1"/>
          <w:sz w:val="28"/>
          <w:szCs w:val="28"/>
        </w:rPr>
        <w:t>1.6. Автономная организация</w:t>
      </w:r>
      <w:r w:rsidRPr="0091336D">
        <w:rPr>
          <w:rFonts w:ascii="Times New Roman" w:hAnsi="Times New Roman"/>
          <w:sz w:val="28"/>
          <w:szCs w:val="28"/>
        </w:rPr>
        <w:t xml:space="preserve"> в своей деятельности руководствуется </w:t>
      </w:r>
      <w:hyperlink r:id="rId8" w:anchor="64U0IK" w:history="1">
        <w:r w:rsidRPr="0091336D">
          <w:rPr>
            <w:rFonts w:ascii="Times New Roman" w:hAnsi="Times New Roman"/>
            <w:sz w:val="28"/>
            <w:szCs w:val="28"/>
          </w:rPr>
          <w:t>Конституцией Российской Федерации</w:t>
        </w:r>
      </w:hyperlink>
      <w:r w:rsidRPr="0091336D">
        <w:rPr>
          <w:rFonts w:ascii="Times New Roman" w:hAnsi="Times New Roman"/>
          <w:sz w:val="28"/>
          <w:szCs w:val="28"/>
        </w:rPr>
        <w:t xml:space="preserve">, федеральными конституционными законами, федеральными законами, актами Президента Российской Федерации и </w:t>
      </w:r>
      <w:r w:rsidRPr="0091336D">
        <w:rPr>
          <w:rFonts w:ascii="Times New Roman" w:hAnsi="Times New Roman"/>
          <w:sz w:val="28"/>
          <w:szCs w:val="28"/>
        </w:rPr>
        <w:lastRenderedPageBreak/>
        <w:t xml:space="preserve">Правительства Российской Федерации, иными нормативными правовыми актами Российской Федерации, законами и нормативными правовыми актами Краснодарского края, муниципальными правовыми актами муниципального образования город Новороссийск, </w:t>
      </w:r>
      <w:hyperlink r:id="rId9" w:history="1">
        <w:r w:rsidRPr="0091336D">
          <w:rPr>
            <w:rFonts w:ascii="Times New Roman" w:hAnsi="Times New Roman"/>
            <w:sz w:val="28"/>
            <w:szCs w:val="28"/>
          </w:rPr>
          <w:t>Уставом</w:t>
        </w:r>
      </w:hyperlink>
      <w:r w:rsidRPr="0091336D">
        <w:rPr>
          <w:rFonts w:ascii="Times New Roman" w:hAnsi="Times New Roman"/>
          <w:sz w:val="28"/>
          <w:szCs w:val="28"/>
        </w:rPr>
        <w:t xml:space="preserve"> муниципального образования город Новороссийск, приказами Учредителя, настоящим Уставом, локальными нормативными актами, разрабатываемыми и утверждаемыми Автономной организацией самостоятельно.</w:t>
      </w:r>
    </w:p>
    <w:p w:rsidR="009D208A" w:rsidRPr="0091336D" w:rsidRDefault="009D208A" w:rsidP="00C61978">
      <w:pPr>
        <w:ind w:firstLine="567"/>
        <w:rPr>
          <w:rFonts w:ascii="Times New Roman" w:hAnsi="Times New Roman" w:cs="Times New Roman"/>
          <w:sz w:val="28"/>
          <w:szCs w:val="28"/>
        </w:rPr>
      </w:pPr>
      <w:r w:rsidRPr="0091336D">
        <w:rPr>
          <w:rFonts w:ascii="Times New Roman" w:hAnsi="Times New Roman" w:cs="Times New Roman"/>
          <w:color w:val="000000" w:themeColor="text1"/>
          <w:sz w:val="28"/>
          <w:szCs w:val="28"/>
        </w:rPr>
        <w:t xml:space="preserve">1.7. Автономная организация </w:t>
      </w:r>
      <w:r w:rsidRPr="0091336D">
        <w:rPr>
          <w:rFonts w:ascii="Times New Roman" w:hAnsi="Times New Roman" w:cs="Times New Roman"/>
          <w:sz w:val="28"/>
          <w:szCs w:val="28"/>
        </w:rPr>
        <w:t>является юридическим лицом, имеет самостоятельный баланс, лицевые счета в управлении Федерального казначейства по Краснодарскому краю, печать со своим наименованием, штампы, бланки со своим наименованием и другие атрибуты юридического лица; владеет и пользуется имуществом, закрепленным за ним на праве оперативного управления; отвечает по своим обязательствам денежными средствами, находящимися в его распоряжении; от своего имени приобретает и осуществляет имущественные и личные неимущественные права, несет обязанности, является истцом и ответчиком в суде.</w:t>
      </w:r>
    </w:p>
    <w:p w:rsidR="009D208A" w:rsidRPr="0091336D" w:rsidRDefault="009D208A"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1.8. Учредителем и собственником имущества Автономной организации является муниципальное образование город Новороссийск. </w:t>
      </w:r>
    </w:p>
    <w:p w:rsidR="009D208A" w:rsidRPr="0091336D" w:rsidRDefault="009D208A"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Функции и полномочия учредителя от имени муниципального образования город Новороссийск осуществляет в пределах своей компетенции управление образования администрации муниципального образования город Новороссийск (далее – Учредитель). </w:t>
      </w:r>
    </w:p>
    <w:p w:rsidR="009D208A" w:rsidRPr="0091336D" w:rsidRDefault="009D208A" w:rsidP="00C61978">
      <w:pPr>
        <w:ind w:firstLine="567"/>
        <w:rPr>
          <w:rFonts w:ascii="Times New Roman" w:hAnsi="Times New Roman" w:cs="Times New Roman"/>
          <w:sz w:val="28"/>
          <w:szCs w:val="28"/>
        </w:rPr>
      </w:pPr>
      <w:r w:rsidRPr="0091336D">
        <w:rPr>
          <w:rFonts w:ascii="Times New Roman" w:hAnsi="Times New Roman" w:cs="Times New Roman"/>
          <w:sz w:val="28"/>
          <w:szCs w:val="28"/>
        </w:rPr>
        <w:t>Полномочия собственника имущества осуществляет Управление имущественных и земельных отношений администрации муниципального образования город Новороссийск (далее – Собственник).</w:t>
      </w:r>
    </w:p>
    <w:p w:rsidR="009D208A" w:rsidRPr="0091336D" w:rsidRDefault="009D208A" w:rsidP="00C61978">
      <w:pPr>
        <w:pStyle w:val="Default"/>
        <w:ind w:firstLine="567"/>
        <w:jc w:val="both"/>
        <w:rPr>
          <w:sz w:val="28"/>
          <w:szCs w:val="28"/>
        </w:rPr>
      </w:pPr>
      <w:r w:rsidRPr="0091336D">
        <w:rPr>
          <w:sz w:val="28"/>
          <w:szCs w:val="28"/>
        </w:rPr>
        <w:t xml:space="preserve">1.9. Автономная организация отвечает по своим обязательствам имуществом, находящимся у неё на праве оперативного управления, за исключением недвижимого имущества и особо ценного движимого имущества, закреплённых за Автономной организацией Учредителем или приобретённых Автономной организацией за счёт средств, выделенных ей Учредителем на приобретение этого имущества. </w:t>
      </w:r>
    </w:p>
    <w:p w:rsidR="009D208A" w:rsidRPr="0091336D" w:rsidRDefault="009D208A" w:rsidP="00C61978">
      <w:pPr>
        <w:pStyle w:val="Default"/>
        <w:ind w:firstLine="567"/>
        <w:jc w:val="both"/>
        <w:rPr>
          <w:sz w:val="28"/>
          <w:szCs w:val="28"/>
        </w:rPr>
      </w:pPr>
      <w:r w:rsidRPr="0091336D">
        <w:rPr>
          <w:sz w:val="28"/>
          <w:szCs w:val="28"/>
        </w:rPr>
        <w:t xml:space="preserve">По обязательствам Автономной организации, связанным с причинением </w:t>
      </w:r>
    </w:p>
    <w:p w:rsidR="009D208A" w:rsidRPr="0091336D" w:rsidRDefault="009D208A" w:rsidP="00C61978">
      <w:pPr>
        <w:pStyle w:val="Default"/>
        <w:ind w:firstLine="567"/>
        <w:jc w:val="both"/>
        <w:rPr>
          <w:sz w:val="28"/>
          <w:szCs w:val="28"/>
        </w:rPr>
      </w:pPr>
      <w:r w:rsidRPr="0091336D">
        <w:rPr>
          <w:sz w:val="28"/>
          <w:szCs w:val="28"/>
        </w:rPr>
        <w:t xml:space="preserve">вреда гражданам, при недостаточности имущества Автономной организации, на которое в соответствии с абзацем первым настоящего пункта может быть обращено взыскание, субсидиарную ответственность несёт собственник имущества Автономной организации. </w:t>
      </w:r>
    </w:p>
    <w:p w:rsidR="009D208A" w:rsidRPr="0091336D" w:rsidRDefault="009D208A" w:rsidP="00C61978">
      <w:pPr>
        <w:pStyle w:val="Default"/>
        <w:ind w:firstLine="567"/>
        <w:jc w:val="both"/>
        <w:rPr>
          <w:sz w:val="28"/>
          <w:szCs w:val="28"/>
        </w:rPr>
      </w:pPr>
      <w:r w:rsidRPr="0091336D">
        <w:rPr>
          <w:sz w:val="28"/>
          <w:szCs w:val="28"/>
        </w:rPr>
        <w:t xml:space="preserve">Собственник имущества Автономной организации несёт субсидиарную ответственность по обязательствам Автономной организации в случаях, предусмотренных Гражданским кодексом Российской Федерации. </w:t>
      </w:r>
    </w:p>
    <w:p w:rsidR="009D208A" w:rsidRPr="0091336D" w:rsidRDefault="009D208A" w:rsidP="00C61978">
      <w:pPr>
        <w:pStyle w:val="Default"/>
        <w:ind w:firstLine="567"/>
        <w:jc w:val="both"/>
        <w:rPr>
          <w:sz w:val="28"/>
          <w:szCs w:val="28"/>
        </w:rPr>
      </w:pPr>
      <w:r w:rsidRPr="0091336D">
        <w:rPr>
          <w:sz w:val="28"/>
          <w:szCs w:val="28"/>
        </w:rPr>
        <w:t xml:space="preserve">Автономная организация не отвечает по обязательствам Собственника имущества Автономной организации. </w:t>
      </w:r>
    </w:p>
    <w:p w:rsidR="009D208A" w:rsidRPr="0091336D" w:rsidRDefault="009D208A" w:rsidP="00C61978">
      <w:pPr>
        <w:pStyle w:val="Default"/>
        <w:ind w:firstLine="567"/>
        <w:jc w:val="both"/>
        <w:rPr>
          <w:sz w:val="28"/>
          <w:szCs w:val="28"/>
        </w:rPr>
      </w:pPr>
      <w:r w:rsidRPr="0091336D">
        <w:rPr>
          <w:sz w:val="28"/>
          <w:szCs w:val="28"/>
        </w:rPr>
        <w:t xml:space="preserve">1.10. Ежегодно Автономная организация обязана опубликовывать отчёты о своей деятельности и об использовании закреплённого за ней имущества. </w:t>
      </w:r>
    </w:p>
    <w:p w:rsidR="009D208A" w:rsidRPr="0091336D" w:rsidRDefault="009D208A" w:rsidP="00C61978">
      <w:pPr>
        <w:pStyle w:val="Default"/>
        <w:ind w:firstLine="567"/>
        <w:jc w:val="both"/>
        <w:rPr>
          <w:color w:val="auto"/>
          <w:sz w:val="28"/>
          <w:szCs w:val="28"/>
        </w:rPr>
      </w:pPr>
      <w:r w:rsidRPr="0091336D">
        <w:rPr>
          <w:sz w:val="28"/>
          <w:szCs w:val="28"/>
        </w:rPr>
        <w:t xml:space="preserve">Автономная организация размещает на официальном сайте Автономной организации в информационно-телекоммуникационной сети Интернет информацию и документы, размещение которых является обязательным в </w:t>
      </w:r>
      <w:r w:rsidRPr="0091336D">
        <w:rPr>
          <w:sz w:val="28"/>
          <w:szCs w:val="28"/>
        </w:rPr>
        <w:lastRenderedPageBreak/>
        <w:t>соответ</w:t>
      </w:r>
      <w:r w:rsidRPr="0091336D">
        <w:rPr>
          <w:color w:val="auto"/>
          <w:sz w:val="28"/>
          <w:szCs w:val="28"/>
        </w:rPr>
        <w:t xml:space="preserve">ствии с законодательством Российской Федерации, а также иную информацию по решению Автономной организации, и обеспечивает её обновление. </w:t>
      </w:r>
    </w:p>
    <w:p w:rsidR="009D208A" w:rsidRPr="0091336D" w:rsidRDefault="009D208A" w:rsidP="00C61978">
      <w:pPr>
        <w:pStyle w:val="Default"/>
        <w:ind w:firstLine="567"/>
        <w:jc w:val="both"/>
        <w:rPr>
          <w:color w:val="auto"/>
          <w:sz w:val="28"/>
          <w:szCs w:val="28"/>
        </w:rPr>
      </w:pPr>
      <w:r w:rsidRPr="0091336D">
        <w:rPr>
          <w:color w:val="auto"/>
          <w:sz w:val="28"/>
          <w:szCs w:val="28"/>
        </w:rPr>
        <w:t xml:space="preserve">1.11. Автономная организация считается созданной со дня внесения в установленном порядке соответствующей записи в Единый государственный реестр юридических лиц. </w:t>
      </w:r>
    </w:p>
    <w:p w:rsidR="009D208A" w:rsidRPr="0091336D" w:rsidRDefault="009D208A" w:rsidP="00C61978">
      <w:pPr>
        <w:ind w:firstLine="567"/>
        <w:rPr>
          <w:rFonts w:ascii="Times New Roman" w:hAnsi="Times New Roman" w:cs="Times New Roman"/>
          <w:sz w:val="28"/>
          <w:szCs w:val="28"/>
        </w:rPr>
      </w:pPr>
      <w:r w:rsidRPr="0091336D">
        <w:rPr>
          <w:rFonts w:ascii="Times New Roman" w:hAnsi="Times New Roman" w:cs="Times New Roman"/>
          <w:sz w:val="28"/>
          <w:szCs w:val="28"/>
        </w:rPr>
        <w:t>1.12. Право на осуществление образовательной деятельности возникает у Автономной организации с момента выдачи ей лицензии.</w:t>
      </w:r>
    </w:p>
    <w:p w:rsidR="009D208A" w:rsidRPr="007B56D6" w:rsidRDefault="009D208A" w:rsidP="00C61978">
      <w:pPr>
        <w:keepNext/>
        <w:tabs>
          <w:tab w:val="left" w:pos="0"/>
        </w:tabs>
        <w:ind w:firstLine="567"/>
        <w:outlineLvl w:val="1"/>
        <w:rPr>
          <w:rFonts w:ascii="Times New Roman" w:eastAsia="Times New Roman" w:hAnsi="Times New Roman" w:cs="Times New Roman"/>
          <w:sz w:val="28"/>
          <w:szCs w:val="28"/>
          <w:lang w:eastAsia="ru-RU"/>
        </w:rPr>
      </w:pPr>
      <w:r w:rsidRPr="009D208A">
        <w:rPr>
          <w:rFonts w:ascii="Times New Roman" w:hAnsi="Times New Roman" w:cs="Times New Roman"/>
          <w:sz w:val="28"/>
          <w:szCs w:val="28"/>
        </w:rPr>
        <w:t>1.13. Создание и деятельность политических партий, религиозных организаций (объединений) в Автономной организации не допускается.</w:t>
      </w:r>
    </w:p>
    <w:p w:rsidR="007B56D6" w:rsidRDefault="009D208A" w:rsidP="00C61978">
      <w:pPr>
        <w:pStyle w:val="ae"/>
        <w:numPr>
          <w:ilvl w:val="0"/>
          <w:numId w:val="23"/>
        </w:numPr>
        <w:spacing w:before="100" w:beforeAutospacing="1"/>
        <w:ind w:firstLine="567"/>
        <w:jc w:val="center"/>
        <w:rPr>
          <w:rFonts w:ascii="Times New Roman" w:hAnsi="Times New Roman" w:cs="Times New Roman"/>
          <w:b/>
          <w:bCs/>
          <w:sz w:val="28"/>
          <w:szCs w:val="28"/>
        </w:rPr>
      </w:pPr>
      <w:r w:rsidRPr="009D208A">
        <w:rPr>
          <w:rFonts w:ascii="Times New Roman" w:hAnsi="Times New Roman" w:cs="Times New Roman"/>
          <w:b/>
          <w:bCs/>
          <w:sz w:val="28"/>
          <w:szCs w:val="28"/>
        </w:rPr>
        <w:t>Цели, предмет и виды деятельности Автономной организации</w:t>
      </w:r>
    </w:p>
    <w:p w:rsidR="007B56D6" w:rsidRPr="007B56D6" w:rsidRDefault="007B56D6" w:rsidP="00C61978">
      <w:pPr>
        <w:pStyle w:val="ae"/>
        <w:spacing w:before="100" w:beforeAutospacing="1"/>
        <w:ind w:left="1080" w:firstLine="567"/>
        <w:rPr>
          <w:rFonts w:ascii="Times New Roman" w:hAnsi="Times New Roman" w:cs="Times New Roman"/>
          <w:b/>
          <w:bCs/>
          <w:sz w:val="28"/>
          <w:szCs w:val="28"/>
        </w:rPr>
      </w:pPr>
    </w:p>
    <w:p w:rsidR="007B56D6" w:rsidRPr="007B56D6" w:rsidRDefault="007B56D6" w:rsidP="00C61978">
      <w:pPr>
        <w:pStyle w:val="ae"/>
        <w:spacing w:before="100" w:beforeAutospacing="1"/>
        <w:ind w:left="0" w:firstLine="567"/>
        <w:rPr>
          <w:rFonts w:ascii="Times New Roman" w:eastAsia="Times New Roman" w:hAnsi="Times New Roman" w:cs="Times New Roman"/>
          <w:sz w:val="28"/>
          <w:szCs w:val="28"/>
          <w:lang w:eastAsia="ru-RU"/>
        </w:rPr>
      </w:pPr>
      <w:r w:rsidRPr="0091336D">
        <w:rPr>
          <w:rFonts w:ascii="Times New Roman" w:eastAsia="Times New Roman" w:hAnsi="Times New Roman" w:cs="Times New Roman"/>
          <w:color w:val="000000" w:themeColor="text1"/>
          <w:sz w:val="28"/>
          <w:szCs w:val="28"/>
          <w:lang w:eastAsia="ru-RU"/>
        </w:rPr>
        <w:t xml:space="preserve">2.1. </w:t>
      </w:r>
      <w:r w:rsidRPr="0091336D">
        <w:rPr>
          <w:rFonts w:ascii="Times New Roman" w:hAnsi="Times New Roman" w:cs="Times New Roman"/>
          <w:color w:val="000000" w:themeColor="text1"/>
          <w:sz w:val="28"/>
          <w:szCs w:val="28"/>
        </w:rPr>
        <w:t xml:space="preserve">Автономная организация </w:t>
      </w:r>
      <w:r w:rsidRPr="0091336D">
        <w:rPr>
          <w:rFonts w:ascii="Times New Roman" w:eastAsia="Times New Roman" w:hAnsi="Times New Roman" w:cs="Times New Roman"/>
          <w:color w:val="000000" w:themeColor="text1"/>
          <w:sz w:val="28"/>
          <w:szCs w:val="28"/>
          <w:lang w:eastAsia="ru-RU"/>
        </w:rPr>
        <w:t>осуществляет свою деятельность в соответствии с предметом и целями деятельности, определенными законодательством Российской Федерации, правовыми актами администрации муниципального образования город Новороссийск и Уставом</w:t>
      </w:r>
      <w:r w:rsidRPr="0091336D">
        <w:rPr>
          <w:rFonts w:ascii="Times New Roman" w:hAnsi="Times New Roman" w:cs="Times New Roman"/>
          <w:color w:val="000000" w:themeColor="text1"/>
          <w:sz w:val="28"/>
          <w:szCs w:val="28"/>
        </w:rPr>
        <w:t xml:space="preserve"> муниципальной автономной дошкольной образовательной организации </w:t>
      </w:r>
      <w:r>
        <w:rPr>
          <w:rFonts w:ascii="Times New Roman" w:hAnsi="Times New Roman" w:cs="Times New Roman"/>
          <w:color w:val="000000" w:themeColor="text1"/>
          <w:sz w:val="28"/>
          <w:szCs w:val="28"/>
        </w:rPr>
        <w:t xml:space="preserve">- </w:t>
      </w:r>
      <w:r w:rsidRPr="00200911">
        <w:rPr>
          <w:rFonts w:ascii="Times New Roman" w:eastAsia="Times New Roman" w:hAnsi="Times New Roman" w:cs="Times New Roman"/>
          <w:sz w:val="28"/>
          <w:szCs w:val="28"/>
          <w:lang w:eastAsia="ru-RU"/>
        </w:rPr>
        <w:t>МАДОУ   детский сад № 8</w:t>
      </w:r>
      <w:r>
        <w:rPr>
          <w:rFonts w:ascii="Times New Roman" w:eastAsia="Times New Roman" w:hAnsi="Times New Roman" w:cs="Times New Roman"/>
          <w:sz w:val="28"/>
          <w:szCs w:val="28"/>
          <w:lang w:eastAsia="ru-RU"/>
        </w:rPr>
        <w:t xml:space="preserve"> </w:t>
      </w:r>
      <w:r w:rsidRPr="0091336D">
        <w:rPr>
          <w:rFonts w:ascii="Times New Roman" w:hAnsi="Times New Roman" w:cs="Times New Roman"/>
          <w:color w:val="000000" w:themeColor="text1"/>
          <w:sz w:val="28"/>
          <w:szCs w:val="28"/>
        </w:rPr>
        <w:t>муниципального образования город Новороссийск (далее Устав)</w:t>
      </w:r>
      <w:r w:rsidRPr="0091336D">
        <w:rPr>
          <w:rFonts w:ascii="Times New Roman" w:eastAsia="Times New Roman" w:hAnsi="Times New Roman" w:cs="Times New Roman"/>
          <w:color w:val="000000" w:themeColor="text1"/>
          <w:sz w:val="28"/>
          <w:szCs w:val="28"/>
          <w:lang w:eastAsia="ru-RU"/>
        </w:rPr>
        <w:t>, путем выполнения работ, оказания услуг в сфере дошкольного образования.</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2.2. Автономная организация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Автономная организация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2.3. Основными целями деятельности Автономной организации являются:</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Образовательная деятельность по образовательным программам дошкольного образования, присмотр и уход за детьми;</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Удовлетворение иных образовательных потребностей и интересов детей, не противоречащих законодательству Российской Федерации.</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2.4. Предметом деятельности Автономной организации является осуществление образовательной деятельности по образовательным программам дошкольного образования, а также осуществление и присмотр и ухода за детьми.</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2.5. Для достижения целей настоящего Устава, Автономная организация в установленном законодательством Российской Федерации порядке осуществляет следующие основные виды деятельности (предмет деятельности):</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реализация образовательных программ дошкольного образования по направленностям дошкольного образования в соответствии с муниципальным заданием. Утвержденным Учредителем;</w:t>
      </w:r>
    </w:p>
    <w:p w:rsidR="007B56D6" w:rsidRPr="0091336D" w:rsidRDefault="007B56D6"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 xml:space="preserve"> осуществление присмотра и ухода за детьми.</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2.6. Автономная организация праве осуществлять следующие виды деятельности, не относящиеся к основным видам деятельности, лишь постольку поскольку это служит для достижения целей, ради которых она создана, и </w:t>
      </w:r>
      <w:r w:rsidRPr="0091336D">
        <w:rPr>
          <w:rFonts w:ascii="Times New Roman" w:hAnsi="Times New Roman"/>
          <w:color w:val="000000" w:themeColor="text1"/>
          <w:sz w:val="28"/>
          <w:szCs w:val="28"/>
        </w:rPr>
        <w:lastRenderedPageBreak/>
        <w:t>соответствующие этим целям:</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2.6.1. Обеспечение охраны жизни и укрепление физического и психического здоровья воспитанников;</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w:t>
      </w:r>
      <w:r w:rsidR="00E26482">
        <w:rPr>
          <w:rFonts w:ascii="Times New Roman" w:hAnsi="Times New Roman"/>
          <w:color w:val="000000" w:themeColor="text1"/>
          <w:sz w:val="28"/>
          <w:szCs w:val="28"/>
        </w:rPr>
        <w:t>.6.2. Обеспечение познавательного</w:t>
      </w:r>
      <w:r w:rsidRPr="0091336D">
        <w:rPr>
          <w:rFonts w:ascii="Times New Roman" w:hAnsi="Times New Roman"/>
          <w:color w:val="000000" w:themeColor="text1"/>
          <w:sz w:val="28"/>
          <w:szCs w:val="28"/>
        </w:rPr>
        <w:t>,</w:t>
      </w:r>
      <w:r w:rsidR="00E26482">
        <w:rPr>
          <w:rFonts w:ascii="Times New Roman" w:hAnsi="Times New Roman"/>
          <w:color w:val="000000" w:themeColor="text1"/>
          <w:sz w:val="28"/>
          <w:szCs w:val="28"/>
        </w:rPr>
        <w:t xml:space="preserve"> речевого,</w:t>
      </w:r>
      <w:r w:rsidRPr="0091336D">
        <w:rPr>
          <w:rFonts w:ascii="Times New Roman" w:hAnsi="Times New Roman"/>
          <w:color w:val="000000" w:themeColor="text1"/>
          <w:sz w:val="28"/>
          <w:szCs w:val="28"/>
        </w:rPr>
        <w:t xml:space="preserve"> социально-</w:t>
      </w:r>
      <w:r w:rsidR="00E26482">
        <w:rPr>
          <w:rFonts w:ascii="Times New Roman" w:hAnsi="Times New Roman"/>
          <w:color w:val="000000" w:themeColor="text1"/>
          <w:sz w:val="28"/>
          <w:szCs w:val="28"/>
        </w:rPr>
        <w:t>коммуникативного</w:t>
      </w:r>
      <w:r w:rsidRPr="0091336D">
        <w:rPr>
          <w:rFonts w:ascii="Times New Roman" w:hAnsi="Times New Roman"/>
          <w:color w:val="000000" w:themeColor="text1"/>
          <w:sz w:val="28"/>
          <w:szCs w:val="28"/>
        </w:rPr>
        <w:t>, художественно-эстетического и физического развития воспитанников;</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2.6.3.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2.6.4. Осуществление необходимой коррекции недостатков в физическом и (или) психическом развитии воспитанников;</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2.6.5. Взаимодействие с семьями воспитанников для обеспечения полноценного развития детей;</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2.6.6. Оказание консультативной и методической помощи родителям (законным представителям) по вопросам воспитания, обучения и развития детей.</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2.6.7. Оказание консультативной помощи родителям (законным представителям) по вопросам воспитания, обучения и развития детей, не посещающих дошкольное учреждение, посредством консультационного центра.</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2.7. Автономная организация оказывает платные </w:t>
      </w:r>
      <w:r w:rsidR="00741999">
        <w:rPr>
          <w:rFonts w:ascii="Times New Roman" w:hAnsi="Times New Roman"/>
          <w:color w:val="000000" w:themeColor="text1"/>
          <w:sz w:val="28"/>
          <w:szCs w:val="28"/>
        </w:rPr>
        <w:t>образовательные</w:t>
      </w:r>
      <w:r w:rsidRPr="0091336D">
        <w:rPr>
          <w:rFonts w:ascii="Times New Roman" w:hAnsi="Times New Roman"/>
          <w:color w:val="000000" w:themeColor="text1"/>
          <w:sz w:val="28"/>
          <w:szCs w:val="28"/>
        </w:rPr>
        <w:t xml:space="preserve"> услуги детей по программам, не включенным в перечень образовательных программ, а также бесплатные </w:t>
      </w:r>
      <w:r w:rsidR="00E26482">
        <w:rPr>
          <w:rFonts w:ascii="Times New Roman" w:hAnsi="Times New Roman"/>
          <w:color w:val="000000" w:themeColor="text1"/>
          <w:sz w:val="28"/>
          <w:szCs w:val="28"/>
        </w:rPr>
        <w:t xml:space="preserve">услуги </w:t>
      </w:r>
      <w:r w:rsidRPr="0091336D">
        <w:rPr>
          <w:rFonts w:ascii="Times New Roman" w:hAnsi="Times New Roman"/>
          <w:color w:val="000000" w:themeColor="text1"/>
          <w:sz w:val="28"/>
          <w:szCs w:val="28"/>
        </w:rPr>
        <w:t>(кружки).</w:t>
      </w:r>
    </w:p>
    <w:p w:rsidR="007B56D6" w:rsidRPr="0091336D" w:rsidRDefault="007B56D6" w:rsidP="00C61978">
      <w:pPr>
        <w:pStyle w:val="a6"/>
        <w:tabs>
          <w:tab w:val="left" w:pos="0"/>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2.7.1. </w:t>
      </w:r>
      <w:r w:rsidR="00E33971">
        <w:rPr>
          <w:rFonts w:ascii="Times New Roman" w:hAnsi="Times New Roman"/>
          <w:color w:val="000000" w:themeColor="text1"/>
          <w:sz w:val="28"/>
          <w:szCs w:val="28"/>
        </w:rPr>
        <w:t>П</w:t>
      </w:r>
      <w:r w:rsidRPr="0091336D">
        <w:rPr>
          <w:rFonts w:ascii="Times New Roman" w:hAnsi="Times New Roman"/>
          <w:color w:val="000000" w:themeColor="text1"/>
          <w:sz w:val="28"/>
          <w:szCs w:val="28"/>
        </w:rPr>
        <w:t xml:space="preserve">латные </w:t>
      </w:r>
      <w:r w:rsidR="00E33971">
        <w:rPr>
          <w:rFonts w:ascii="Times New Roman" w:hAnsi="Times New Roman"/>
          <w:color w:val="000000" w:themeColor="text1"/>
          <w:sz w:val="28"/>
          <w:szCs w:val="28"/>
        </w:rPr>
        <w:t xml:space="preserve">образовательные </w:t>
      </w:r>
      <w:r w:rsidRPr="0091336D">
        <w:rPr>
          <w:rFonts w:ascii="Times New Roman" w:hAnsi="Times New Roman"/>
          <w:color w:val="000000" w:themeColor="text1"/>
          <w:sz w:val="28"/>
          <w:szCs w:val="28"/>
        </w:rPr>
        <w:t>услуги оказываются по следующим направлениям:</w:t>
      </w:r>
    </w:p>
    <w:p w:rsidR="007B56D6" w:rsidRPr="0091336D" w:rsidRDefault="007B56D6" w:rsidP="00C61978">
      <w:pPr>
        <w:pStyle w:val="a6"/>
        <w:tabs>
          <w:tab w:val="left" w:pos="0"/>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социально-педагогическое;</w:t>
      </w:r>
    </w:p>
    <w:p w:rsidR="007B56D6" w:rsidRPr="0091336D" w:rsidRDefault="007B56D6" w:rsidP="00C61978">
      <w:pPr>
        <w:pStyle w:val="a6"/>
        <w:tabs>
          <w:tab w:val="left" w:pos="0"/>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физкультурно-спортивное;</w:t>
      </w:r>
    </w:p>
    <w:p w:rsidR="007B56D6" w:rsidRDefault="007B56D6" w:rsidP="00C61978">
      <w:pPr>
        <w:pStyle w:val="a6"/>
        <w:tabs>
          <w:tab w:val="left" w:pos="0"/>
          <w:tab w:val="left" w:pos="709"/>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 </w:t>
      </w:r>
      <w:r>
        <w:rPr>
          <w:rFonts w:ascii="Times New Roman" w:hAnsi="Times New Roman"/>
          <w:color w:val="000000" w:themeColor="text1"/>
          <w:sz w:val="28"/>
          <w:szCs w:val="28"/>
        </w:rPr>
        <w:t>художественно-эстетическое;</w:t>
      </w:r>
    </w:p>
    <w:p w:rsidR="007B56D6" w:rsidRPr="0091336D" w:rsidRDefault="007B56D6" w:rsidP="00C61978">
      <w:pPr>
        <w:pStyle w:val="a6"/>
        <w:tabs>
          <w:tab w:val="left" w:pos="0"/>
          <w:tab w:val="left" w:pos="709"/>
        </w:tabs>
        <w:ind w:firstLine="567"/>
        <w:rPr>
          <w:rFonts w:ascii="Times New Roman" w:hAnsi="Times New Roman"/>
          <w:color w:val="000000" w:themeColor="text1"/>
          <w:sz w:val="28"/>
          <w:szCs w:val="28"/>
        </w:rPr>
      </w:pPr>
      <w:r>
        <w:rPr>
          <w:rFonts w:ascii="Times New Roman" w:hAnsi="Times New Roman"/>
          <w:color w:val="000000" w:themeColor="text1"/>
          <w:sz w:val="28"/>
          <w:szCs w:val="28"/>
        </w:rPr>
        <w:t>- коррекционно-развивающее.</w:t>
      </w:r>
    </w:p>
    <w:p w:rsidR="007B56D6" w:rsidRPr="0091336D" w:rsidRDefault="00E33971"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2.7.2.  П</w:t>
      </w:r>
      <w:r w:rsidR="007B56D6" w:rsidRPr="0091336D">
        <w:rPr>
          <w:rFonts w:ascii="Times New Roman" w:hAnsi="Times New Roman"/>
          <w:color w:val="000000" w:themeColor="text1"/>
          <w:sz w:val="28"/>
          <w:szCs w:val="28"/>
        </w:rPr>
        <w:t xml:space="preserve">латные </w:t>
      </w:r>
      <w:r>
        <w:rPr>
          <w:rFonts w:ascii="Times New Roman" w:hAnsi="Times New Roman"/>
          <w:color w:val="000000" w:themeColor="text1"/>
          <w:sz w:val="28"/>
          <w:szCs w:val="28"/>
        </w:rPr>
        <w:t xml:space="preserve">образовательные </w:t>
      </w:r>
      <w:r w:rsidR="007B56D6" w:rsidRPr="0091336D">
        <w:rPr>
          <w:rFonts w:ascii="Times New Roman" w:hAnsi="Times New Roman"/>
          <w:color w:val="000000" w:themeColor="text1"/>
          <w:sz w:val="28"/>
          <w:szCs w:val="28"/>
        </w:rPr>
        <w:t>услуги предоставляются путем организации кружков и секций.</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2.7.3. </w:t>
      </w:r>
      <w:r w:rsidR="00E33971">
        <w:rPr>
          <w:rFonts w:ascii="Times New Roman" w:hAnsi="Times New Roman"/>
          <w:color w:val="000000" w:themeColor="text1"/>
          <w:sz w:val="28"/>
          <w:szCs w:val="28"/>
        </w:rPr>
        <w:t>П</w:t>
      </w:r>
      <w:r w:rsidR="00E33971" w:rsidRPr="0091336D">
        <w:rPr>
          <w:rFonts w:ascii="Times New Roman" w:hAnsi="Times New Roman"/>
          <w:color w:val="000000" w:themeColor="text1"/>
          <w:sz w:val="28"/>
          <w:szCs w:val="28"/>
        </w:rPr>
        <w:t xml:space="preserve">латные </w:t>
      </w:r>
      <w:r w:rsidR="00E33971">
        <w:rPr>
          <w:rFonts w:ascii="Times New Roman" w:hAnsi="Times New Roman"/>
          <w:color w:val="000000" w:themeColor="text1"/>
          <w:sz w:val="28"/>
          <w:szCs w:val="28"/>
        </w:rPr>
        <w:t xml:space="preserve">образовательные </w:t>
      </w:r>
      <w:r w:rsidR="00E33971" w:rsidRPr="0091336D">
        <w:rPr>
          <w:rFonts w:ascii="Times New Roman" w:hAnsi="Times New Roman"/>
          <w:color w:val="000000" w:themeColor="text1"/>
          <w:sz w:val="28"/>
          <w:szCs w:val="28"/>
        </w:rPr>
        <w:t xml:space="preserve">услуги </w:t>
      </w:r>
      <w:r w:rsidRPr="0091336D">
        <w:rPr>
          <w:rFonts w:ascii="Times New Roman" w:hAnsi="Times New Roman"/>
          <w:color w:val="000000" w:themeColor="text1"/>
          <w:sz w:val="28"/>
          <w:szCs w:val="28"/>
        </w:rPr>
        <w:t>предоставляются в соответствии с договором, заключенным Автономным учреждением с родителем (законным представителем).</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2.7.4. </w:t>
      </w:r>
      <w:r w:rsidR="00E33971">
        <w:rPr>
          <w:rFonts w:ascii="Times New Roman" w:hAnsi="Times New Roman"/>
          <w:color w:val="000000" w:themeColor="text1"/>
          <w:sz w:val="28"/>
          <w:szCs w:val="28"/>
        </w:rPr>
        <w:t>П</w:t>
      </w:r>
      <w:r w:rsidR="00E33971" w:rsidRPr="0091336D">
        <w:rPr>
          <w:rFonts w:ascii="Times New Roman" w:hAnsi="Times New Roman"/>
          <w:color w:val="000000" w:themeColor="text1"/>
          <w:sz w:val="28"/>
          <w:szCs w:val="28"/>
        </w:rPr>
        <w:t xml:space="preserve">латные </w:t>
      </w:r>
      <w:r w:rsidR="00E33971">
        <w:rPr>
          <w:rFonts w:ascii="Times New Roman" w:hAnsi="Times New Roman"/>
          <w:color w:val="000000" w:themeColor="text1"/>
          <w:sz w:val="28"/>
          <w:szCs w:val="28"/>
        </w:rPr>
        <w:t xml:space="preserve">образовательные </w:t>
      </w:r>
      <w:r w:rsidR="00E33971" w:rsidRPr="0091336D">
        <w:rPr>
          <w:rFonts w:ascii="Times New Roman" w:hAnsi="Times New Roman"/>
          <w:color w:val="000000" w:themeColor="text1"/>
          <w:sz w:val="28"/>
          <w:szCs w:val="28"/>
        </w:rPr>
        <w:t xml:space="preserve">услуги </w:t>
      </w:r>
      <w:r w:rsidRPr="0091336D">
        <w:rPr>
          <w:rFonts w:ascii="Times New Roman" w:hAnsi="Times New Roman"/>
          <w:color w:val="000000" w:themeColor="text1"/>
          <w:sz w:val="28"/>
          <w:szCs w:val="28"/>
        </w:rPr>
        <w:t xml:space="preserve">не могут быть оказаны взамен и в рамках основной образовательной деятельности, финансируемой Учредителем. </w:t>
      </w:r>
    </w:p>
    <w:p w:rsidR="007B56D6" w:rsidRPr="0091336D" w:rsidRDefault="007B56D6"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2.8. Доходы, полученные от указанных в пункте 2.7. раздела </w:t>
      </w:r>
      <w:r w:rsidRPr="0091336D">
        <w:rPr>
          <w:rFonts w:ascii="Times New Roman" w:hAnsi="Times New Roman"/>
          <w:color w:val="000000" w:themeColor="text1"/>
          <w:sz w:val="28"/>
          <w:szCs w:val="28"/>
          <w:lang w:val="en-US"/>
        </w:rPr>
        <w:t>II</w:t>
      </w:r>
      <w:r w:rsidRPr="0091336D">
        <w:rPr>
          <w:rFonts w:ascii="Times New Roman" w:hAnsi="Times New Roman"/>
          <w:color w:val="000000" w:themeColor="text1"/>
          <w:sz w:val="28"/>
          <w:szCs w:val="28"/>
        </w:rPr>
        <w:t xml:space="preserve"> настоящего Устава видов деятельности, и приобретенное за счет этих доходов имущество поступают в самостоятельное распоряжение Автономной организации после полного покрытия издержек (экономически обоснованных затрат материальных и трудовых ресурсов) на оказание (выполнение) услуг (работ).</w:t>
      </w:r>
    </w:p>
    <w:p w:rsidR="007B56D6" w:rsidRPr="0091336D" w:rsidRDefault="007B56D6" w:rsidP="00C61978">
      <w:pPr>
        <w:tabs>
          <w:tab w:val="left" w:pos="851"/>
        </w:tabs>
        <w:ind w:firstLine="567"/>
        <w:rPr>
          <w:rFonts w:ascii="Times New Roman" w:hAnsi="Times New Roman" w:cs="Times New Roman"/>
          <w:color w:val="000000" w:themeColor="text1"/>
          <w:sz w:val="28"/>
          <w:szCs w:val="28"/>
        </w:rPr>
      </w:pPr>
      <w:r w:rsidRPr="0091336D">
        <w:rPr>
          <w:rFonts w:ascii="Times New Roman" w:hAnsi="Times New Roman" w:cs="Times New Roman"/>
          <w:color w:val="000000" w:themeColor="text1"/>
          <w:sz w:val="28"/>
          <w:szCs w:val="28"/>
        </w:rPr>
        <w:t>2.9. Автономная организация самостоятельно в осуществлении воспитательно-образовательного</w:t>
      </w:r>
      <w:r w:rsidR="00E33971">
        <w:rPr>
          <w:rFonts w:ascii="Times New Roman" w:hAnsi="Times New Roman" w:cs="Times New Roman"/>
          <w:color w:val="000000" w:themeColor="text1"/>
          <w:sz w:val="28"/>
          <w:szCs w:val="28"/>
        </w:rPr>
        <w:t>, коррекционно-образовательного</w:t>
      </w:r>
      <w:r w:rsidRPr="0091336D">
        <w:rPr>
          <w:rFonts w:ascii="Times New Roman" w:hAnsi="Times New Roman" w:cs="Times New Roman"/>
          <w:color w:val="000000" w:themeColor="text1"/>
          <w:sz w:val="28"/>
          <w:szCs w:val="28"/>
        </w:rPr>
        <w:t xml:space="preserve"> процесса, подборе и расстановке кадров, научной, финансово-хозяйственной и иной деятельности в пределах, установленных законодательством Российской Федерации и действующим Уставом Автономного учреждения. </w:t>
      </w:r>
    </w:p>
    <w:p w:rsidR="007B56D6" w:rsidRPr="007B56D6" w:rsidRDefault="007B56D6" w:rsidP="00C61978">
      <w:pPr>
        <w:tabs>
          <w:tab w:val="left" w:pos="851"/>
        </w:tabs>
        <w:ind w:firstLine="567"/>
        <w:rPr>
          <w:rFonts w:ascii="Times New Roman" w:hAnsi="Times New Roman" w:cs="Times New Roman"/>
          <w:color w:val="000000" w:themeColor="text1"/>
          <w:sz w:val="28"/>
          <w:szCs w:val="28"/>
        </w:rPr>
      </w:pPr>
      <w:r w:rsidRPr="0091336D">
        <w:rPr>
          <w:rFonts w:ascii="Times New Roman" w:hAnsi="Times New Roman" w:cs="Times New Roman"/>
          <w:color w:val="000000" w:themeColor="text1"/>
          <w:sz w:val="28"/>
          <w:szCs w:val="28"/>
        </w:rPr>
        <w:t xml:space="preserve">2.10. Бухгалтерское обслуживание Автономной организации осуществляет МКУ «Централизованная бухгалтерия» управления образования </w:t>
      </w:r>
      <w:r w:rsidRPr="0091336D">
        <w:rPr>
          <w:rFonts w:ascii="Times New Roman" w:hAnsi="Times New Roman" w:cs="Times New Roman"/>
          <w:color w:val="000000" w:themeColor="text1"/>
          <w:sz w:val="28"/>
          <w:szCs w:val="28"/>
        </w:rPr>
        <w:lastRenderedPageBreak/>
        <w:t xml:space="preserve">муниципального образования город Новороссийск по договору с Автономной организацией. </w:t>
      </w:r>
    </w:p>
    <w:p w:rsidR="007B56D6" w:rsidRDefault="007B56D6" w:rsidP="00C61978">
      <w:pPr>
        <w:pStyle w:val="ae"/>
        <w:ind w:left="0" w:firstLine="567"/>
        <w:rPr>
          <w:rFonts w:ascii="Times New Roman" w:eastAsia="Times New Roman" w:hAnsi="Times New Roman" w:cs="Times New Roman"/>
          <w:b/>
          <w:bCs/>
          <w:sz w:val="28"/>
          <w:szCs w:val="28"/>
          <w:lang w:eastAsia="ru-RU"/>
        </w:rPr>
      </w:pPr>
    </w:p>
    <w:p w:rsidR="00180D7B" w:rsidRPr="00F9536C" w:rsidRDefault="009D67B0" w:rsidP="00F9536C">
      <w:pPr>
        <w:pStyle w:val="ae"/>
        <w:ind w:left="851" w:firstLine="567"/>
        <w:rPr>
          <w:rFonts w:ascii="Times New Roman" w:hAnsi="Times New Roman" w:cs="Times New Roman"/>
          <w:b/>
          <w:bCs/>
          <w:color w:val="FF0000"/>
          <w:sz w:val="28"/>
          <w:szCs w:val="28"/>
        </w:rPr>
      </w:pPr>
      <w:r w:rsidRPr="00200911">
        <w:rPr>
          <w:rFonts w:ascii="Times New Roman" w:eastAsia="Times New Roman" w:hAnsi="Times New Roman" w:cs="Times New Roman"/>
          <w:b/>
          <w:bCs/>
          <w:sz w:val="28"/>
          <w:szCs w:val="28"/>
          <w:lang w:eastAsia="ru-RU"/>
        </w:rPr>
        <w:t xml:space="preserve">III. </w:t>
      </w:r>
      <w:r w:rsidR="007B56D6" w:rsidRPr="0091336D">
        <w:rPr>
          <w:rFonts w:ascii="Times New Roman" w:hAnsi="Times New Roman" w:cs="Times New Roman"/>
          <w:b/>
          <w:bCs/>
          <w:sz w:val="28"/>
          <w:szCs w:val="28"/>
        </w:rPr>
        <w:t>Организация и осуществление образовательной деятельности</w:t>
      </w:r>
      <w:r w:rsidR="00F9536C">
        <w:rPr>
          <w:rFonts w:ascii="Times New Roman" w:hAnsi="Times New Roman" w:cs="Times New Roman"/>
          <w:b/>
          <w:bCs/>
          <w:sz w:val="28"/>
          <w:szCs w:val="28"/>
        </w:rPr>
        <w:t xml:space="preserve"> </w:t>
      </w:r>
      <w:r w:rsidR="007B56D6" w:rsidRPr="00F9536C">
        <w:rPr>
          <w:rFonts w:ascii="Times New Roman" w:hAnsi="Times New Roman" w:cs="Times New Roman"/>
          <w:b/>
          <w:bCs/>
          <w:sz w:val="28"/>
          <w:szCs w:val="28"/>
        </w:rPr>
        <w:t>в Автономной организации</w:t>
      </w:r>
    </w:p>
    <w:p w:rsidR="007B56D6" w:rsidRPr="0091336D" w:rsidRDefault="007B56D6" w:rsidP="00C61978">
      <w:pPr>
        <w:pStyle w:val="Default"/>
        <w:ind w:firstLine="567"/>
        <w:jc w:val="both"/>
        <w:rPr>
          <w:sz w:val="28"/>
          <w:szCs w:val="28"/>
        </w:rPr>
      </w:pPr>
      <w:r w:rsidRPr="0091336D">
        <w:rPr>
          <w:sz w:val="28"/>
          <w:szCs w:val="28"/>
        </w:rPr>
        <w:t xml:space="preserve">3.1. Организация и осуществление образовательной деятельности в Автономной организации осуществляется в соответствии с законодательством Российской Федерации. </w:t>
      </w:r>
    </w:p>
    <w:p w:rsidR="007B56D6" w:rsidRPr="0091336D" w:rsidRDefault="007B56D6" w:rsidP="00C61978">
      <w:pPr>
        <w:pStyle w:val="Default"/>
        <w:ind w:firstLine="567"/>
        <w:jc w:val="both"/>
        <w:rPr>
          <w:sz w:val="28"/>
          <w:szCs w:val="28"/>
        </w:rPr>
      </w:pPr>
      <w:r w:rsidRPr="0091336D">
        <w:rPr>
          <w:sz w:val="28"/>
          <w:szCs w:val="28"/>
        </w:rPr>
        <w:t>Порядок организации и осуществления образовательной деятельности по образовательным программам дошкольного образования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B56D6" w:rsidRPr="0091336D" w:rsidRDefault="007B56D6" w:rsidP="00C61978">
      <w:pPr>
        <w:pStyle w:val="Default"/>
        <w:ind w:firstLine="567"/>
        <w:jc w:val="both"/>
        <w:rPr>
          <w:color w:val="auto"/>
          <w:sz w:val="28"/>
          <w:szCs w:val="28"/>
        </w:rPr>
      </w:pPr>
      <w:r w:rsidRPr="0091336D">
        <w:rPr>
          <w:color w:val="auto"/>
          <w:sz w:val="28"/>
          <w:szCs w:val="28"/>
        </w:rPr>
        <w:t>3.2. Автономная организация осуществляет образовательную деятельность по самостоятельно разработанным образовательным программам дошкольного образования</w:t>
      </w:r>
      <w:r w:rsidR="00996DE6">
        <w:rPr>
          <w:color w:val="auto"/>
          <w:sz w:val="28"/>
          <w:szCs w:val="28"/>
        </w:rPr>
        <w:t>, адаптированным образовательным программам</w:t>
      </w:r>
      <w:r w:rsidRPr="0091336D">
        <w:rPr>
          <w:color w:val="auto"/>
          <w:sz w:val="28"/>
          <w:szCs w:val="28"/>
        </w:rPr>
        <w:t xml:space="preserve"> в соответствии </w:t>
      </w:r>
      <w:r w:rsidRPr="0091336D">
        <w:rPr>
          <w:color w:val="auto"/>
          <w:sz w:val="28"/>
          <w:szCs w:val="28"/>
          <w:shd w:val="clear" w:color="auto" w:fill="FFFFFF"/>
        </w:rPr>
        <w:t>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r w:rsidR="00996DE6">
        <w:rPr>
          <w:color w:val="auto"/>
          <w:sz w:val="28"/>
          <w:szCs w:val="28"/>
          <w:shd w:val="clear" w:color="auto" w:fill="FFFFFF"/>
        </w:rPr>
        <w:t>, федеральной адаптированной образовательной программой</w:t>
      </w:r>
      <w:r w:rsidRPr="0091336D">
        <w:rPr>
          <w:color w:val="auto"/>
          <w:sz w:val="28"/>
          <w:szCs w:val="28"/>
          <w:shd w:val="clear" w:color="auto" w:fill="FFFFFF"/>
        </w:rPr>
        <w:t xml:space="preserve">. </w:t>
      </w:r>
    </w:p>
    <w:p w:rsidR="007B56D6" w:rsidRPr="0091336D" w:rsidRDefault="007B56D6" w:rsidP="00C61978">
      <w:pPr>
        <w:pStyle w:val="Default"/>
        <w:ind w:firstLine="567"/>
        <w:jc w:val="both"/>
        <w:rPr>
          <w:color w:val="auto"/>
          <w:sz w:val="28"/>
          <w:szCs w:val="28"/>
        </w:rPr>
      </w:pPr>
      <w:r w:rsidRPr="0091336D">
        <w:rPr>
          <w:sz w:val="28"/>
          <w:szCs w:val="28"/>
        </w:rPr>
        <w:t xml:space="preserve">3.3. Обучение и воспитание в Автономной организации ведется на </w:t>
      </w:r>
      <w:r w:rsidRPr="0091336D">
        <w:rPr>
          <w:color w:val="auto"/>
          <w:sz w:val="28"/>
          <w:szCs w:val="28"/>
        </w:rPr>
        <w:t>русском языке.</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3.4. </w:t>
      </w:r>
      <w:r w:rsidRPr="0091336D">
        <w:rPr>
          <w:sz w:val="28"/>
          <w:szCs w:val="28"/>
        </w:rPr>
        <w:t xml:space="preserve">Формы получения дошкольного образования и формы обучения по </w:t>
      </w:r>
      <w:r w:rsidR="00996DE6">
        <w:rPr>
          <w:color w:val="auto"/>
          <w:sz w:val="28"/>
          <w:szCs w:val="28"/>
        </w:rPr>
        <w:t>адаптированным образовательным программам</w:t>
      </w:r>
      <w:r w:rsidR="00996DE6" w:rsidRPr="0091336D">
        <w:rPr>
          <w:color w:val="auto"/>
          <w:sz w:val="28"/>
          <w:szCs w:val="28"/>
        </w:rPr>
        <w:t xml:space="preserve"> в соответствии </w:t>
      </w:r>
      <w:r w:rsidR="00996DE6" w:rsidRPr="0091336D">
        <w:rPr>
          <w:color w:val="auto"/>
          <w:sz w:val="28"/>
          <w:szCs w:val="28"/>
          <w:shd w:val="clear" w:color="auto" w:fill="FFFFFF"/>
        </w:rPr>
        <w:t>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r w:rsidR="00996DE6">
        <w:rPr>
          <w:color w:val="auto"/>
          <w:sz w:val="28"/>
          <w:szCs w:val="28"/>
          <w:shd w:val="clear" w:color="auto" w:fill="FFFFFF"/>
        </w:rPr>
        <w:t>, федеральной адаптированной образовательной программой</w:t>
      </w:r>
      <w:r w:rsidRPr="0091336D">
        <w:rPr>
          <w:sz w:val="28"/>
          <w:szCs w:val="28"/>
        </w:rPr>
        <w:t xml:space="preserve">, если иное не установлено законодательством Российской Федерации. </w:t>
      </w:r>
    </w:p>
    <w:p w:rsidR="007B56D6" w:rsidRPr="0091336D" w:rsidRDefault="007B56D6" w:rsidP="00C61978">
      <w:pPr>
        <w:pStyle w:val="Default"/>
        <w:ind w:firstLine="567"/>
        <w:jc w:val="both"/>
        <w:rPr>
          <w:color w:val="auto"/>
          <w:sz w:val="28"/>
          <w:szCs w:val="28"/>
        </w:rPr>
      </w:pPr>
      <w:r w:rsidRPr="0091336D">
        <w:rPr>
          <w:sz w:val="28"/>
          <w:szCs w:val="28"/>
        </w:rPr>
        <w:t>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7B56D6" w:rsidRPr="0091336D" w:rsidRDefault="007B56D6" w:rsidP="00C61978">
      <w:pPr>
        <w:pStyle w:val="Default"/>
        <w:ind w:firstLine="567"/>
        <w:jc w:val="both"/>
        <w:rPr>
          <w:color w:val="auto"/>
          <w:sz w:val="28"/>
          <w:szCs w:val="28"/>
          <w:shd w:val="clear" w:color="auto" w:fill="FFFFFF"/>
        </w:rPr>
      </w:pPr>
      <w:r w:rsidRPr="0091336D">
        <w:rPr>
          <w:rStyle w:val="af1"/>
          <w:color w:val="auto"/>
          <w:sz w:val="28"/>
          <w:szCs w:val="28"/>
          <w:shd w:val="clear" w:color="auto" w:fill="FFFFFF"/>
        </w:rPr>
        <w:t>Дошкольное</w:t>
      </w:r>
      <w:r w:rsidRPr="0091336D">
        <w:rPr>
          <w:color w:val="auto"/>
          <w:sz w:val="28"/>
          <w:szCs w:val="28"/>
          <w:shd w:val="clear" w:color="auto" w:fill="FFFFFF"/>
        </w:rPr>
        <w:t xml:space="preserve"> </w:t>
      </w:r>
      <w:r w:rsidRPr="0091336D">
        <w:rPr>
          <w:rStyle w:val="af1"/>
          <w:color w:val="auto"/>
          <w:sz w:val="28"/>
          <w:szCs w:val="28"/>
          <w:shd w:val="clear" w:color="auto" w:fill="FFFFFF"/>
        </w:rPr>
        <w:t>образование</w:t>
      </w:r>
      <w:r w:rsidRPr="0091336D">
        <w:rPr>
          <w:color w:val="auto"/>
          <w:sz w:val="28"/>
          <w:szCs w:val="28"/>
          <w:shd w:val="clear" w:color="auto" w:fill="FFFFFF"/>
        </w:rPr>
        <w:t xml:space="preserve"> может быть получено в </w:t>
      </w:r>
      <w:r w:rsidRPr="0091336D">
        <w:rPr>
          <w:rStyle w:val="af1"/>
          <w:color w:val="auto"/>
          <w:sz w:val="28"/>
          <w:szCs w:val="28"/>
          <w:shd w:val="clear" w:color="auto" w:fill="FFFFFF"/>
        </w:rPr>
        <w:t>Автономной организации</w:t>
      </w:r>
      <w:r w:rsidRPr="0091336D">
        <w:rPr>
          <w:color w:val="auto"/>
          <w:sz w:val="28"/>
          <w:szCs w:val="28"/>
          <w:shd w:val="clear" w:color="auto" w:fill="FFFFFF"/>
        </w:rPr>
        <w:t xml:space="preserve">, а также вне </w:t>
      </w:r>
      <w:r w:rsidRPr="0091336D">
        <w:rPr>
          <w:rStyle w:val="af1"/>
          <w:color w:val="auto"/>
          <w:sz w:val="28"/>
          <w:szCs w:val="28"/>
          <w:shd w:val="clear" w:color="auto" w:fill="FFFFFF"/>
        </w:rPr>
        <w:t xml:space="preserve">организации </w:t>
      </w:r>
      <w:r w:rsidRPr="0091336D">
        <w:rPr>
          <w:color w:val="auto"/>
          <w:sz w:val="28"/>
          <w:szCs w:val="28"/>
          <w:shd w:val="clear" w:color="auto" w:fill="FFFFFF"/>
        </w:rPr>
        <w:t>- в форме семейного образования.</w:t>
      </w:r>
    </w:p>
    <w:p w:rsidR="007B56D6" w:rsidRPr="0091336D" w:rsidRDefault="007B56D6" w:rsidP="00C61978">
      <w:pPr>
        <w:pStyle w:val="Default"/>
        <w:ind w:firstLine="567"/>
        <w:jc w:val="both"/>
        <w:rPr>
          <w:color w:val="auto"/>
          <w:sz w:val="28"/>
          <w:szCs w:val="28"/>
          <w:shd w:val="clear" w:color="auto" w:fill="FFFFFF"/>
        </w:rPr>
      </w:pPr>
      <w:r w:rsidRPr="0091336D">
        <w:rPr>
          <w:color w:val="auto"/>
          <w:sz w:val="28"/>
          <w:szCs w:val="28"/>
        </w:rPr>
        <w:t xml:space="preserve">3.5. Автономная организация может </w:t>
      </w:r>
      <w:r w:rsidRPr="0091336D">
        <w:rPr>
          <w:color w:val="auto"/>
          <w:sz w:val="28"/>
          <w:szCs w:val="28"/>
          <w:shd w:val="clear" w:color="auto" w:fill="FFFFFF"/>
        </w:rPr>
        <w:t xml:space="preserve">использовать сетевую форму реализации </w:t>
      </w:r>
      <w:r w:rsidRPr="0091336D">
        <w:rPr>
          <w:rStyle w:val="af1"/>
          <w:color w:val="auto"/>
          <w:sz w:val="28"/>
          <w:szCs w:val="28"/>
          <w:shd w:val="clear" w:color="auto" w:fill="FFFFFF"/>
        </w:rPr>
        <w:t>образовательных</w:t>
      </w:r>
      <w:r w:rsidRPr="0091336D">
        <w:rPr>
          <w:color w:val="auto"/>
          <w:sz w:val="28"/>
          <w:szCs w:val="28"/>
          <w:shd w:val="clear" w:color="auto" w:fill="FFFFFF"/>
        </w:rPr>
        <w:t xml:space="preserve"> программ </w:t>
      </w:r>
      <w:r w:rsidRPr="0091336D">
        <w:rPr>
          <w:rStyle w:val="af1"/>
          <w:color w:val="auto"/>
          <w:sz w:val="28"/>
          <w:szCs w:val="28"/>
          <w:shd w:val="clear" w:color="auto" w:fill="FFFFFF"/>
        </w:rPr>
        <w:t>дошкольного</w:t>
      </w:r>
      <w:r w:rsidRPr="0091336D">
        <w:rPr>
          <w:color w:val="auto"/>
          <w:sz w:val="28"/>
          <w:szCs w:val="28"/>
          <w:shd w:val="clear" w:color="auto" w:fill="FFFFFF"/>
        </w:rPr>
        <w:t xml:space="preserve"> </w:t>
      </w:r>
      <w:r w:rsidRPr="0091336D">
        <w:rPr>
          <w:rStyle w:val="af1"/>
          <w:color w:val="auto"/>
          <w:sz w:val="28"/>
          <w:szCs w:val="28"/>
          <w:shd w:val="clear" w:color="auto" w:fill="FFFFFF"/>
        </w:rPr>
        <w:t>образования</w:t>
      </w:r>
      <w:r w:rsidR="00996DE6">
        <w:rPr>
          <w:rStyle w:val="af1"/>
          <w:color w:val="auto"/>
          <w:sz w:val="28"/>
          <w:szCs w:val="28"/>
          <w:shd w:val="clear" w:color="auto" w:fill="FFFFFF"/>
        </w:rPr>
        <w:t>, адаптированных образовательных программ дошкольного образования</w:t>
      </w:r>
      <w:r w:rsidRPr="0091336D">
        <w:rPr>
          <w:color w:val="auto"/>
          <w:sz w:val="28"/>
          <w:szCs w:val="28"/>
          <w:shd w:val="clear" w:color="auto" w:fill="FFFFFF"/>
        </w:rPr>
        <w:t xml:space="preserve"> </w:t>
      </w:r>
      <w:r w:rsidR="00996DE6">
        <w:rPr>
          <w:color w:val="auto"/>
          <w:sz w:val="28"/>
          <w:szCs w:val="28"/>
          <w:shd w:val="clear" w:color="auto" w:fill="FFFFFF"/>
        </w:rPr>
        <w:t xml:space="preserve">(далее – </w:t>
      </w:r>
      <w:r w:rsidR="00996DE6" w:rsidRPr="00996DE6">
        <w:rPr>
          <w:i/>
          <w:color w:val="auto"/>
          <w:sz w:val="28"/>
          <w:szCs w:val="28"/>
          <w:shd w:val="clear" w:color="auto" w:fill="FFFFFF"/>
        </w:rPr>
        <w:t>образовательные</w:t>
      </w:r>
      <w:r w:rsidR="00996DE6">
        <w:rPr>
          <w:color w:val="auto"/>
          <w:sz w:val="28"/>
          <w:szCs w:val="28"/>
          <w:shd w:val="clear" w:color="auto" w:fill="FFFFFF"/>
        </w:rPr>
        <w:t xml:space="preserve"> программы) </w:t>
      </w:r>
      <w:r w:rsidRPr="0091336D">
        <w:rPr>
          <w:color w:val="auto"/>
          <w:sz w:val="28"/>
          <w:szCs w:val="28"/>
          <w:shd w:val="clear" w:color="auto" w:fill="FFFFFF"/>
        </w:rPr>
        <w:t xml:space="preserve">и (или) отдельных компонентов, предусмотренных </w:t>
      </w:r>
      <w:r w:rsidRPr="00996DE6">
        <w:rPr>
          <w:i/>
          <w:color w:val="auto"/>
          <w:sz w:val="28"/>
          <w:szCs w:val="28"/>
          <w:shd w:val="clear" w:color="auto" w:fill="FFFFFF"/>
        </w:rPr>
        <w:t>образовательными</w:t>
      </w:r>
      <w:r w:rsidRPr="0091336D">
        <w:rPr>
          <w:color w:val="auto"/>
          <w:sz w:val="28"/>
          <w:szCs w:val="28"/>
          <w:shd w:val="clear" w:color="auto" w:fill="FFFFFF"/>
        </w:rPr>
        <w:t xml:space="preserve"> программами</w:t>
      </w:r>
      <w:r w:rsidR="00996DE6">
        <w:rPr>
          <w:color w:val="auto"/>
          <w:sz w:val="28"/>
          <w:szCs w:val="28"/>
          <w:shd w:val="clear" w:color="auto" w:fill="FFFFFF"/>
        </w:rPr>
        <w:t xml:space="preserve"> </w:t>
      </w:r>
      <w:r w:rsidRPr="0091336D">
        <w:rPr>
          <w:color w:val="auto"/>
          <w:sz w:val="28"/>
          <w:szCs w:val="28"/>
          <w:shd w:val="clear" w:color="auto" w:fill="FFFFFF"/>
        </w:rPr>
        <w:t xml:space="preserve">(в том числе различного вида и (или) направленности), обеспечивающую возможность освоения </w:t>
      </w:r>
      <w:r w:rsidRPr="0091336D">
        <w:rPr>
          <w:rStyle w:val="af1"/>
          <w:color w:val="auto"/>
          <w:sz w:val="28"/>
          <w:szCs w:val="28"/>
          <w:shd w:val="clear" w:color="auto" w:fill="FFFFFF"/>
        </w:rPr>
        <w:t>образовательных</w:t>
      </w:r>
      <w:r w:rsidRPr="0091336D">
        <w:rPr>
          <w:color w:val="auto"/>
          <w:sz w:val="28"/>
          <w:szCs w:val="28"/>
          <w:shd w:val="clear" w:color="auto" w:fill="FFFFFF"/>
        </w:rPr>
        <w:t xml:space="preserve"> программ воспитанниками с использованием ресурсов нескольких </w:t>
      </w:r>
      <w:r w:rsidRPr="0091336D">
        <w:rPr>
          <w:rStyle w:val="af1"/>
          <w:color w:val="auto"/>
          <w:sz w:val="28"/>
          <w:szCs w:val="28"/>
          <w:shd w:val="clear" w:color="auto" w:fill="FFFFFF"/>
        </w:rPr>
        <w:t>организаций</w:t>
      </w:r>
      <w:r w:rsidRPr="0091336D">
        <w:rPr>
          <w:color w:val="auto"/>
          <w:sz w:val="28"/>
          <w:szCs w:val="28"/>
          <w:shd w:val="clear" w:color="auto" w:fill="FFFFFF"/>
        </w:rPr>
        <w:t xml:space="preserve">, </w:t>
      </w:r>
      <w:r w:rsidRPr="0091336D">
        <w:rPr>
          <w:rStyle w:val="af1"/>
          <w:color w:val="auto"/>
          <w:sz w:val="28"/>
          <w:szCs w:val="28"/>
          <w:shd w:val="clear" w:color="auto" w:fill="FFFFFF"/>
        </w:rPr>
        <w:t>осуществляющих</w:t>
      </w:r>
      <w:r w:rsidRPr="0091336D">
        <w:rPr>
          <w:color w:val="auto"/>
          <w:sz w:val="28"/>
          <w:szCs w:val="28"/>
          <w:shd w:val="clear" w:color="auto" w:fill="FFFFFF"/>
        </w:rPr>
        <w:t xml:space="preserve"> </w:t>
      </w:r>
      <w:r w:rsidRPr="0091336D">
        <w:rPr>
          <w:rStyle w:val="af1"/>
          <w:color w:val="auto"/>
          <w:sz w:val="28"/>
          <w:szCs w:val="28"/>
          <w:shd w:val="clear" w:color="auto" w:fill="FFFFFF"/>
        </w:rPr>
        <w:t>образовательную</w:t>
      </w:r>
      <w:r w:rsidRPr="0091336D">
        <w:rPr>
          <w:color w:val="auto"/>
          <w:sz w:val="28"/>
          <w:szCs w:val="28"/>
          <w:shd w:val="clear" w:color="auto" w:fill="FFFFFF"/>
        </w:rPr>
        <w:t xml:space="preserve"> деятельность, а также при необходимости с использованием ресурсов иных </w:t>
      </w:r>
      <w:r w:rsidRPr="0091336D">
        <w:rPr>
          <w:rStyle w:val="af1"/>
          <w:color w:val="auto"/>
          <w:sz w:val="28"/>
          <w:szCs w:val="28"/>
          <w:shd w:val="clear" w:color="auto" w:fill="FFFFFF"/>
        </w:rPr>
        <w:t>организаций</w:t>
      </w:r>
      <w:r w:rsidRPr="0091336D">
        <w:rPr>
          <w:color w:val="22272F"/>
          <w:sz w:val="28"/>
          <w:szCs w:val="28"/>
          <w:shd w:val="clear" w:color="auto" w:fill="FFFFFF"/>
        </w:rPr>
        <w:t xml:space="preserve">. </w:t>
      </w:r>
    </w:p>
    <w:p w:rsidR="007B56D6" w:rsidRPr="0091336D" w:rsidRDefault="007B56D6" w:rsidP="00C61978">
      <w:pPr>
        <w:pStyle w:val="Default"/>
        <w:ind w:firstLine="567"/>
        <w:jc w:val="both"/>
        <w:rPr>
          <w:color w:val="auto"/>
          <w:sz w:val="28"/>
          <w:szCs w:val="28"/>
        </w:rPr>
      </w:pPr>
      <w:r w:rsidRPr="0091336D">
        <w:rPr>
          <w:color w:val="auto"/>
          <w:sz w:val="28"/>
          <w:szCs w:val="28"/>
          <w:shd w:val="clear" w:color="auto" w:fill="FFFFFF"/>
        </w:rPr>
        <w:t xml:space="preserve">Использование сетевой формы реализации </w:t>
      </w:r>
      <w:r w:rsidRPr="0091336D">
        <w:rPr>
          <w:rStyle w:val="af1"/>
          <w:color w:val="auto"/>
          <w:sz w:val="28"/>
          <w:szCs w:val="28"/>
          <w:shd w:val="clear" w:color="auto" w:fill="FFFFFF"/>
        </w:rPr>
        <w:t>образовательных</w:t>
      </w:r>
      <w:r w:rsidRPr="0091336D">
        <w:rPr>
          <w:color w:val="auto"/>
          <w:sz w:val="28"/>
          <w:szCs w:val="28"/>
          <w:shd w:val="clear" w:color="auto" w:fill="FFFFFF"/>
        </w:rPr>
        <w:t xml:space="preserve"> программ </w:t>
      </w:r>
      <w:r w:rsidRPr="0091336D">
        <w:rPr>
          <w:rStyle w:val="af1"/>
          <w:color w:val="auto"/>
          <w:sz w:val="28"/>
          <w:szCs w:val="28"/>
          <w:shd w:val="clear" w:color="auto" w:fill="FFFFFF"/>
        </w:rPr>
        <w:t>дошкольного</w:t>
      </w:r>
      <w:r w:rsidRPr="0091336D">
        <w:rPr>
          <w:color w:val="auto"/>
          <w:sz w:val="28"/>
          <w:szCs w:val="28"/>
          <w:shd w:val="clear" w:color="auto" w:fill="FFFFFF"/>
        </w:rPr>
        <w:t xml:space="preserve"> </w:t>
      </w:r>
      <w:r w:rsidRPr="0091336D">
        <w:rPr>
          <w:rStyle w:val="af1"/>
          <w:color w:val="auto"/>
          <w:sz w:val="28"/>
          <w:szCs w:val="28"/>
          <w:shd w:val="clear" w:color="auto" w:fill="FFFFFF"/>
        </w:rPr>
        <w:t>образования</w:t>
      </w:r>
      <w:r w:rsidRPr="0091336D">
        <w:rPr>
          <w:color w:val="auto"/>
          <w:sz w:val="28"/>
          <w:szCs w:val="28"/>
          <w:shd w:val="clear" w:color="auto" w:fill="FFFFFF"/>
        </w:rPr>
        <w:t xml:space="preserve"> </w:t>
      </w:r>
      <w:r w:rsidRPr="0091336D">
        <w:rPr>
          <w:rStyle w:val="af1"/>
          <w:color w:val="auto"/>
          <w:sz w:val="28"/>
          <w:szCs w:val="28"/>
          <w:shd w:val="clear" w:color="auto" w:fill="FFFFFF"/>
        </w:rPr>
        <w:t>осуществляется</w:t>
      </w:r>
      <w:r w:rsidRPr="0091336D">
        <w:rPr>
          <w:color w:val="auto"/>
          <w:sz w:val="28"/>
          <w:szCs w:val="28"/>
          <w:shd w:val="clear" w:color="auto" w:fill="FFFFFF"/>
        </w:rPr>
        <w:t xml:space="preserve"> на основании договора, заключенного между Автономной организацией и иными </w:t>
      </w:r>
      <w:r w:rsidRPr="0091336D">
        <w:rPr>
          <w:rStyle w:val="af1"/>
          <w:color w:val="auto"/>
          <w:sz w:val="28"/>
          <w:szCs w:val="28"/>
          <w:shd w:val="clear" w:color="auto" w:fill="FFFFFF"/>
        </w:rPr>
        <w:t>организациями</w:t>
      </w:r>
      <w:r w:rsidRPr="0091336D">
        <w:rPr>
          <w:color w:val="auto"/>
          <w:sz w:val="28"/>
          <w:szCs w:val="28"/>
          <w:shd w:val="clear" w:color="auto" w:fill="FFFFFF"/>
        </w:rPr>
        <w:t>.</w:t>
      </w:r>
    </w:p>
    <w:p w:rsidR="007B56D6" w:rsidRPr="0091336D" w:rsidRDefault="007B56D6" w:rsidP="00C61978">
      <w:pPr>
        <w:pStyle w:val="Default"/>
        <w:ind w:firstLine="567"/>
        <w:jc w:val="both"/>
        <w:rPr>
          <w:color w:val="auto"/>
          <w:sz w:val="28"/>
          <w:szCs w:val="28"/>
          <w:shd w:val="clear" w:color="auto" w:fill="FFFFFF"/>
        </w:rPr>
      </w:pPr>
      <w:r w:rsidRPr="0091336D">
        <w:rPr>
          <w:color w:val="auto"/>
          <w:sz w:val="28"/>
          <w:szCs w:val="28"/>
        </w:rPr>
        <w:lastRenderedPageBreak/>
        <w:t xml:space="preserve">3.6. </w:t>
      </w:r>
      <w:r w:rsidRPr="0091336D">
        <w:rPr>
          <w:color w:val="auto"/>
          <w:sz w:val="28"/>
          <w:szCs w:val="28"/>
          <w:shd w:val="clear" w:color="auto" w:fill="FFFFFF"/>
        </w:rPr>
        <w:t xml:space="preserve">Автономная организация обеспечивает получение дошкольного образования, присмотр и уход за воспитанниками в возрасте </w:t>
      </w:r>
      <w:r w:rsidRPr="00B65891">
        <w:rPr>
          <w:color w:val="auto"/>
          <w:sz w:val="28"/>
          <w:szCs w:val="28"/>
          <w:shd w:val="clear" w:color="auto" w:fill="FFFFFF"/>
        </w:rPr>
        <w:t>от 2 месяцев</w:t>
      </w:r>
      <w:r w:rsidRPr="0091336D">
        <w:rPr>
          <w:color w:val="FF0000"/>
          <w:sz w:val="28"/>
          <w:szCs w:val="28"/>
          <w:shd w:val="clear" w:color="auto" w:fill="FFFFFF"/>
        </w:rPr>
        <w:t xml:space="preserve"> </w:t>
      </w:r>
      <w:r w:rsidRPr="0091336D">
        <w:rPr>
          <w:color w:val="auto"/>
          <w:sz w:val="28"/>
          <w:szCs w:val="28"/>
          <w:shd w:val="clear" w:color="auto" w:fill="FFFFFF"/>
        </w:rPr>
        <w:t>до прекращения образовательных отношений.</w:t>
      </w:r>
    </w:p>
    <w:p w:rsidR="007B56D6" w:rsidRPr="0091336D" w:rsidRDefault="007B56D6" w:rsidP="00C61978">
      <w:pPr>
        <w:pStyle w:val="Default"/>
        <w:ind w:firstLine="567"/>
        <w:jc w:val="both"/>
        <w:rPr>
          <w:sz w:val="28"/>
          <w:szCs w:val="28"/>
        </w:rPr>
      </w:pPr>
      <w:r w:rsidRPr="0091336D">
        <w:rPr>
          <w:sz w:val="28"/>
          <w:szCs w:val="28"/>
        </w:rPr>
        <w:t>3.7. Автономная организация реализует образовательную программу дошкольного образования</w:t>
      </w:r>
      <w:r w:rsidR="00B65891">
        <w:rPr>
          <w:sz w:val="28"/>
          <w:szCs w:val="28"/>
        </w:rPr>
        <w:t>, адаптированную образовательную программу для обучающихся раз</w:t>
      </w:r>
      <w:r w:rsidR="00E26482">
        <w:rPr>
          <w:sz w:val="28"/>
          <w:szCs w:val="28"/>
        </w:rPr>
        <w:t>ных нозологических групп</w:t>
      </w:r>
      <w:r w:rsidRPr="0091336D">
        <w:rPr>
          <w:sz w:val="28"/>
          <w:szCs w:val="28"/>
        </w:rPr>
        <w:t>.</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Содержание дошкольного образования и условия организации обучения и воспитания детей с ограниченными возможностями здоровья в Автономной организации определяются адаптированной образовательной программой, а для детей-инвалидов также в соответствии с индивидуальной программой реабилитации ребенка-инвалида.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3.8. Автономная организация свободна в определении содержания образования, выборе учебно-методического обеспечения, образовательных технологий по реализуемым им </w:t>
      </w:r>
      <w:r w:rsidRPr="00E26482">
        <w:rPr>
          <w:color w:val="auto"/>
          <w:sz w:val="28"/>
          <w:szCs w:val="28"/>
        </w:rPr>
        <w:t>образовательным</w:t>
      </w:r>
      <w:r w:rsidRPr="0091336D">
        <w:rPr>
          <w:color w:val="auto"/>
          <w:sz w:val="28"/>
          <w:szCs w:val="28"/>
        </w:rPr>
        <w:t xml:space="preserve"> программам. </w:t>
      </w:r>
    </w:p>
    <w:p w:rsidR="007B56D6" w:rsidRPr="0091336D" w:rsidRDefault="007B56D6" w:rsidP="00C61978">
      <w:pPr>
        <w:pStyle w:val="Default"/>
        <w:ind w:firstLine="567"/>
        <w:jc w:val="both"/>
        <w:rPr>
          <w:sz w:val="28"/>
          <w:szCs w:val="28"/>
        </w:rPr>
      </w:pPr>
      <w:r w:rsidRPr="0091336D">
        <w:rPr>
          <w:sz w:val="28"/>
          <w:szCs w:val="28"/>
        </w:rPr>
        <w:t>3.9.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3.10. Предоставление услуг по реализации образовательных программ дошкольного образования воспитанникам осуществляется Автономной организацией бесплатно.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За присмотр и уход за обучающимися Учредитель устанавливает плату, взимаемую с родителей (законных представителей), а также определяет размер родительской платы. Учредитель вправе снижать размер родительской платы или не взимать ее с отдельных категорий родителей (законных представителей) в определяемых им случаях и порядке в соответствии с законодательством Российской Федерации. Размер, порядок взимания, льготы по родительской плате устанавливаются нормативными правовыми актами Учредителя. </w:t>
      </w:r>
    </w:p>
    <w:p w:rsidR="007B56D6" w:rsidRDefault="007B56D6" w:rsidP="00C61978">
      <w:pPr>
        <w:pStyle w:val="Default"/>
        <w:ind w:firstLine="567"/>
        <w:jc w:val="both"/>
        <w:rPr>
          <w:color w:val="auto"/>
          <w:sz w:val="28"/>
          <w:szCs w:val="28"/>
        </w:rPr>
      </w:pPr>
      <w:r w:rsidRPr="0091336D">
        <w:rPr>
          <w:color w:val="auto"/>
          <w:sz w:val="28"/>
          <w:szCs w:val="28"/>
        </w:rPr>
        <w:t xml:space="preserve">3.11. Сроки получения дошкольного образования по образовательным программам дошкольного образования устанавливаются федеральным государственным образовательным стандартом дошкольного образования и указываются в договоре об образовании, заключаемом между родителями (законными представителями) и Автономной организацией. </w:t>
      </w:r>
    </w:p>
    <w:p w:rsidR="00E26482" w:rsidRPr="00200911" w:rsidRDefault="00E26482" w:rsidP="00C61978">
      <w:pPr>
        <w:ind w:firstLine="567"/>
        <w:rPr>
          <w:rFonts w:ascii="Times New Roman" w:hAnsi="Times New Roman" w:cs="Times New Roman"/>
          <w:sz w:val="28"/>
          <w:szCs w:val="28"/>
        </w:rPr>
      </w:pPr>
      <w:bookmarkStart w:id="1" w:name="_Hlk139457355"/>
      <w:r>
        <w:rPr>
          <w:rFonts w:ascii="Times New Roman" w:hAnsi="Times New Roman" w:cs="Times New Roman"/>
          <w:sz w:val="28"/>
          <w:szCs w:val="28"/>
        </w:rPr>
        <w:t>3.12</w:t>
      </w:r>
      <w:r w:rsidRPr="00200911">
        <w:rPr>
          <w:rFonts w:ascii="Times New Roman" w:hAnsi="Times New Roman" w:cs="Times New Roman"/>
          <w:sz w:val="28"/>
          <w:szCs w:val="28"/>
        </w:rPr>
        <w:t>.</w:t>
      </w:r>
      <w:r>
        <w:rPr>
          <w:rFonts w:ascii="Times New Roman" w:hAnsi="Times New Roman" w:cs="Times New Roman"/>
          <w:sz w:val="28"/>
          <w:szCs w:val="28"/>
        </w:rPr>
        <w:t xml:space="preserve"> </w:t>
      </w:r>
      <w:r w:rsidRPr="00200911">
        <w:rPr>
          <w:rFonts w:ascii="Times New Roman" w:hAnsi="Times New Roman" w:cs="Times New Roman"/>
          <w:sz w:val="28"/>
          <w:szCs w:val="28"/>
        </w:rPr>
        <w:t>В Ав</w:t>
      </w:r>
      <w:r>
        <w:rPr>
          <w:rFonts w:ascii="Times New Roman" w:hAnsi="Times New Roman" w:cs="Times New Roman"/>
          <w:sz w:val="28"/>
          <w:szCs w:val="28"/>
        </w:rPr>
        <w:t>тономной</w:t>
      </w:r>
      <w:r w:rsidRPr="00200911">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200911">
        <w:rPr>
          <w:rFonts w:ascii="Times New Roman" w:hAnsi="Times New Roman" w:cs="Times New Roman"/>
          <w:sz w:val="28"/>
          <w:szCs w:val="28"/>
        </w:rPr>
        <w:t xml:space="preserve"> функционируют три структурных подразделения: </w:t>
      </w:r>
    </w:p>
    <w:p w:rsidR="00E26482" w:rsidRPr="00200911" w:rsidRDefault="00E26482" w:rsidP="00C61978">
      <w:pPr>
        <w:ind w:firstLine="567"/>
        <w:contextualSpacing/>
        <w:rPr>
          <w:rFonts w:ascii="Times New Roman" w:hAnsi="Times New Roman" w:cs="Times New Roman"/>
          <w:b/>
          <w:bCs/>
          <w:color w:val="000000"/>
          <w:spacing w:val="2"/>
          <w:sz w:val="28"/>
          <w:szCs w:val="28"/>
          <w:u w:val="single"/>
          <w:shd w:val="clear" w:color="auto" w:fill="FFFFFF"/>
          <w:lang w:bidi="ru-RU"/>
        </w:rPr>
      </w:pPr>
      <w:r w:rsidRPr="00CC7115">
        <w:rPr>
          <w:rFonts w:ascii="Times New Roman" w:hAnsi="Times New Roman" w:cs="Times New Roman"/>
          <w:i/>
          <w:sz w:val="28"/>
          <w:szCs w:val="28"/>
        </w:rPr>
        <w:t>Консультативная служба ранней помощи</w:t>
      </w:r>
      <w:r w:rsidRPr="00200911">
        <w:rPr>
          <w:rFonts w:ascii="Times New Roman" w:hAnsi="Times New Roman" w:cs="Times New Roman"/>
          <w:sz w:val="28"/>
          <w:szCs w:val="28"/>
        </w:rPr>
        <w:t xml:space="preserve"> для детей от двух месяцев до трех лет</w:t>
      </w:r>
      <w:r>
        <w:rPr>
          <w:rFonts w:ascii="Times New Roman" w:hAnsi="Times New Roman" w:cs="Times New Roman"/>
          <w:sz w:val="28"/>
          <w:szCs w:val="28"/>
        </w:rPr>
        <w:t xml:space="preserve"> следующих категорий: </w:t>
      </w:r>
      <w:proofErr w:type="gramStart"/>
      <w:r>
        <w:rPr>
          <w:rFonts w:ascii="Times New Roman" w:hAnsi="Times New Roman" w:cs="Times New Roman"/>
          <w:sz w:val="28"/>
          <w:szCs w:val="28"/>
        </w:rPr>
        <w:t xml:space="preserve">дети </w:t>
      </w:r>
      <w:r w:rsidRPr="00200911">
        <w:rPr>
          <w:rFonts w:ascii="Times New Roman" w:hAnsi="Times New Roman" w:cs="Times New Roman"/>
          <w:sz w:val="28"/>
          <w:szCs w:val="28"/>
        </w:rPr>
        <w:t xml:space="preserve"> с</w:t>
      </w:r>
      <w:proofErr w:type="gramEnd"/>
      <w:r w:rsidRPr="00200911">
        <w:rPr>
          <w:rFonts w:ascii="Times New Roman" w:hAnsi="Times New Roman" w:cs="Times New Roman"/>
          <w:sz w:val="28"/>
          <w:szCs w:val="28"/>
        </w:rPr>
        <w:t xml:space="preserve"> </w:t>
      </w:r>
      <w:r>
        <w:rPr>
          <w:rFonts w:ascii="Times New Roman" w:hAnsi="Times New Roman" w:cs="Times New Roman"/>
          <w:sz w:val="28"/>
          <w:szCs w:val="28"/>
        </w:rPr>
        <w:t xml:space="preserve">ограниченными возможностями здоровья, в том числе с инвалидностью, дети группы риска, в том числе с инвалидностью. Консультативная служба ранней помощи функционирует  </w:t>
      </w:r>
      <w:r w:rsidRPr="00200911">
        <w:rPr>
          <w:rFonts w:ascii="Times New Roman" w:hAnsi="Times New Roman" w:cs="Times New Roman"/>
          <w:sz w:val="28"/>
          <w:szCs w:val="28"/>
        </w:rPr>
        <w:t xml:space="preserve"> на основании Положения о Консультативной службе ранней помощи МАДОУ детского сада №8;</w:t>
      </w:r>
    </w:p>
    <w:p w:rsidR="00E26482" w:rsidRPr="00200911" w:rsidRDefault="00E26482" w:rsidP="00C61978">
      <w:pPr>
        <w:ind w:firstLine="567"/>
        <w:rPr>
          <w:rFonts w:ascii="Times New Roman" w:hAnsi="Times New Roman" w:cs="Times New Roman"/>
          <w:sz w:val="28"/>
          <w:szCs w:val="28"/>
        </w:rPr>
      </w:pPr>
      <w:r w:rsidRPr="00CC7115">
        <w:rPr>
          <w:rFonts w:ascii="Times New Roman" w:hAnsi="Times New Roman" w:cs="Times New Roman"/>
          <w:i/>
          <w:sz w:val="28"/>
          <w:szCs w:val="28"/>
        </w:rPr>
        <w:t>«Лекотека», Группа кратковременного пребывания «Особый ребенок»</w:t>
      </w:r>
      <w:r>
        <w:rPr>
          <w:rFonts w:ascii="Times New Roman" w:hAnsi="Times New Roman" w:cs="Times New Roman"/>
          <w:sz w:val="28"/>
          <w:szCs w:val="28"/>
        </w:rPr>
        <w:t xml:space="preserve"> (Далее - ГКП «Особый ребенок»). «Лекотека» </w:t>
      </w:r>
      <w:r w:rsidRPr="00200911">
        <w:rPr>
          <w:rFonts w:ascii="Times New Roman" w:hAnsi="Times New Roman" w:cs="Times New Roman"/>
          <w:sz w:val="28"/>
          <w:szCs w:val="28"/>
        </w:rPr>
        <w:t xml:space="preserve">для семей с детьми от трех до </w:t>
      </w:r>
      <w:r w:rsidRPr="00B0235B">
        <w:rPr>
          <w:rFonts w:ascii="Times New Roman" w:hAnsi="Times New Roman" w:cs="Times New Roman"/>
          <w:sz w:val="28"/>
          <w:szCs w:val="28"/>
        </w:rPr>
        <w:t>прекращения образовательных отношений</w:t>
      </w:r>
      <w:r>
        <w:rPr>
          <w:rFonts w:ascii="Times New Roman" w:hAnsi="Times New Roman" w:cs="Times New Roman"/>
          <w:sz w:val="28"/>
          <w:szCs w:val="28"/>
        </w:rPr>
        <w:t xml:space="preserve"> с ограниченными возможностями здоровья, инвалидностью  </w:t>
      </w:r>
      <w:r w:rsidRPr="00200911">
        <w:rPr>
          <w:rFonts w:ascii="Times New Roman" w:hAnsi="Times New Roman" w:cs="Times New Roman"/>
          <w:sz w:val="28"/>
          <w:szCs w:val="28"/>
        </w:rPr>
        <w:t xml:space="preserve">на основании Положения о </w:t>
      </w:r>
      <w:r>
        <w:rPr>
          <w:rFonts w:ascii="Times New Roman" w:hAnsi="Times New Roman" w:cs="Times New Roman"/>
          <w:sz w:val="28"/>
          <w:szCs w:val="28"/>
        </w:rPr>
        <w:t xml:space="preserve">«Лекотеке» </w:t>
      </w:r>
      <w:r w:rsidRPr="00200911">
        <w:rPr>
          <w:rFonts w:ascii="Times New Roman" w:hAnsi="Times New Roman" w:cs="Times New Roman"/>
          <w:sz w:val="28"/>
          <w:szCs w:val="28"/>
        </w:rPr>
        <w:t xml:space="preserve"> МАДОУ детского сада №8</w:t>
      </w:r>
      <w:r>
        <w:rPr>
          <w:rFonts w:ascii="Times New Roman" w:hAnsi="Times New Roman" w:cs="Times New Roman"/>
          <w:sz w:val="28"/>
          <w:szCs w:val="28"/>
        </w:rPr>
        <w:t xml:space="preserve">. ГКП «Особый ребенок» для детей </w:t>
      </w:r>
      <w:r w:rsidRPr="00200911">
        <w:rPr>
          <w:rFonts w:ascii="Times New Roman" w:hAnsi="Times New Roman" w:cs="Times New Roman"/>
          <w:sz w:val="28"/>
          <w:szCs w:val="28"/>
        </w:rPr>
        <w:t xml:space="preserve">от трех до </w:t>
      </w:r>
      <w:r w:rsidRPr="00B0235B">
        <w:rPr>
          <w:rFonts w:ascii="Times New Roman" w:hAnsi="Times New Roman" w:cs="Times New Roman"/>
          <w:sz w:val="28"/>
          <w:szCs w:val="28"/>
        </w:rPr>
        <w:t>прекращения образовательных отношений</w:t>
      </w:r>
      <w:r>
        <w:rPr>
          <w:rFonts w:ascii="Times New Roman" w:hAnsi="Times New Roman" w:cs="Times New Roman"/>
          <w:sz w:val="28"/>
          <w:szCs w:val="28"/>
        </w:rPr>
        <w:t xml:space="preserve"> с ограниченными возможностями здоровья, </w:t>
      </w:r>
      <w:r>
        <w:rPr>
          <w:rFonts w:ascii="Times New Roman" w:hAnsi="Times New Roman" w:cs="Times New Roman"/>
          <w:sz w:val="28"/>
          <w:szCs w:val="28"/>
        </w:rPr>
        <w:lastRenderedPageBreak/>
        <w:t xml:space="preserve">инвалидностью  </w:t>
      </w:r>
      <w:r w:rsidRPr="00200911">
        <w:rPr>
          <w:rFonts w:ascii="Times New Roman" w:hAnsi="Times New Roman" w:cs="Times New Roman"/>
          <w:sz w:val="28"/>
          <w:szCs w:val="28"/>
        </w:rPr>
        <w:t>на основании Положения о</w:t>
      </w:r>
      <w:r>
        <w:rPr>
          <w:rFonts w:ascii="Times New Roman" w:hAnsi="Times New Roman" w:cs="Times New Roman"/>
          <w:sz w:val="28"/>
          <w:szCs w:val="28"/>
        </w:rPr>
        <w:t xml:space="preserve"> «Группе кратковременного пребывания «Особый ребенок»</w:t>
      </w:r>
      <w:r w:rsidRPr="00200911">
        <w:rPr>
          <w:rFonts w:ascii="Times New Roman" w:hAnsi="Times New Roman" w:cs="Times New Roman"/>
          <w:sz w:val="28"/>
          <w:szCs w:val="28"/>
        </w:rPr>
        <w:t>;</w:t>
      </w:r>
      <w:r>
        <w:rPr>
          <w:rFonts w:ascii="Times New Roman" w:hAnsi="Times New Roman" w:cs="Times New Roman"/>
          <w:sz w:val="28"/>
          <w:szCs w:val="28"/>
        </w:rPr>
        <w:t xml:space="preserve"> </w:t>
      </w:r>
    </w:p>
    <w:p w:rsidR="00E26482" w:rsidRDefault="00E26482" w:rsidP="00C61978">
      <w:pPr>
        <w:ind w:firstLine="567"/>
        <w:rPr>
          <w:rFonts w:ascii="Times New Roman" w:hAnsi="Times New Roman" w:cs="Times New Roman"/>
          <w:sz w:val="28"/>
          <w:szCs w:val="28"/>
        </w:rPr>
      </w:pPr>
      <w:r w:rsidRPr="00CC7115">
        <w:rPr>
          <w:rFonts w:ascii="Times New Roman" w:hAnsi="Times New Roman" w:cs="Times New Roman"/>
          <w:i/>
          <w:sz w:val="28"/>
          <w:szCs w:val="28"/>
        </w:rPr>
        <w:t>дошкольные группы общеразвивающей, комбинированной, компенсирующей направленности</w:t>
      </w:r>
      <w:r w:rsidRPr="00200911">
        <w:rPr>
          <w:rFonts w:ascii="Times New Roman" w:hAnsi="Times New Roman" w:cs="Times New Roman"/>
          <w:sz w:val="28"/>
          <w:szCs w:val="28"/>
        </w:rPr>
        <w:t xml:space="preserve">. </w:t>
      </w:r>
      <w:bookmarkEnd w:id="1"/>
      <w:r>
        <w:rPr>
          <w:rFonts w:ascii="Times New Roman" w:hAnsi="Times New Roman" w:cs="Times New Roman"/>
          <w:sz w:val="28"/>
          <w:szCs w:val="28"/>
        </w:rPr>
        <w:t xml:space="preserve">Группы комбинированной, компенсирующей направленности </w:t>
      </w:r>
      <w:r w:rsidR="00CC7115">
        <w:rPr>
          <w:rFonts w:ascii="Times New Roman" w:hAnsi="Times New Roman" w:cs="Times New Roman"/>
          <w:sz w:val="28"/>
          <w:szCs w:val="28"/>
        </w:rPr>
        <w:t xml:space="preserve">функционируют </w:t>
      </w:r>
      <w:r>
        <w:rPr>
          <w:rFonts w:ascii="Times New Roman" w:hAnsi="Times New Roman" w:cs="Times New Roman"/>
          <w:sz w:val="28"/>
          <w:szCs w:val="28"/>
        </w:rPr>
        <w:t>в соответствии с Положением о «Группах комбинированной направленности»; Положением о «Группах компенсирующей направленности».</w:t>
      </w:r>
    </w:p>
    <w:p w:rsidR="00CC7115" w:rsidRDefault="00CC7115" w:rsidP="00C61978">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200911">
        <w:rPr>
          <w:rFonts w:ascii="Times New Roman" w:eastAsia="Times New Roman" w:hAnsi="Times New Roman" w:cs="Times New Roman"/>
          <w:sz w:val="28"/>
          <w:szCs w:val="28"/>
          <w:lang w:eastAsia="ru-RU"/>
        </w:rPr>
        <w:t xml:space="preserve">В группах общеразвивающей и комбинированной направленности </w:t>
      </w:r>
      <w:r>
        <w:rPr>
          <w:rFonts w:ascii="Times New Roman" w:eastAsia="Times New Roman" w:hAnsi="Times New Roman" w:cs="Times New Roman"/>
          <w:sz w:val="28"/>
          <w:szCs w:val="28"/>
          <w:lang w:eastAsia="ru-RU"/>
        </w:rPr>
        <w:t>Автономная</w:t>
      </w:r>
      <w:r w:rsidRPr="002009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организация</w:t>
      </w:r>
      <w:r w:rsidRPr="00200911">
        <w:rPr>
          <w:rFonts w:ascii="Times New Roman" w:eastAsia="Times New Roman" w:hAnsi="Times New Roman" w:cs="Times New Roman"/>
          <w:sz w:val="28"/>
          <w:szCs w:val="28"/>
          <w:lang w:eastAsia="ru-RU"/>
        </w:rPr>
        <w:t xml:space="preserve"> реализует образовательную программу дошкольного образования. </w:t>
      </w:r>
      <w:r>
        <w:rPr>
          <w:rFonts w:ascii="Times New Roman" w:eastAsia="Times New Roman" w:hAnsi="Times New Roman" w:cs="Times New Roman"/>
          <w:sz w:val="28"/>
          <w:szCs w:val="28"/>
          <w:lang w:eastAsia="ru-RU"/>
        </w:rPr>
        <w:t>С учетом организации в группах данной направленности обучающихся с ограниченными возможностями здоровья, разрабатываются индивидуальные адаптированные образовательные программы в соответствии с нормативными правовыми актами, заключением территориального органа психолого-медико-педагогической комиссии.</w:t>
      </w:r>
    </w:p>
    <w:p w:rsidR="00CC7115" w:rsidRPr="00CC7115" w:rsidRDefault="00CC7115" w:rsidP="00C61978">
      <w:pPr>
        <w:ind w:firstLine="567"/>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lang w:eastAsia="ru-RU"/>
        </w:rPr>
        <w:t xml:space="preserve">3.12.2. </w:t>
      </w:r>
      <w:r w:rsidRPr="00200911">
        <w:rPr>
          <w:rFonts w:ascii="Times New Roman" w:eastAsia="Times New Roman" w:hAnsi="Times New Roman" w:cs="Times New Roman"/>
          <w:sz w:val="28"/>
          <w:szCs w:val="28"/>
          <w:lang w:eastAsia="ru-RU"/>
        </w:rPr>
        <w:t xml:space="preserve">В группах </w:t>
      </w:r>
      <w:r>
        <w:rPr>
          <w:rFonts w:ascii="Times New Roman" w:eastAsia="Times New Roman" w:hAnsi="Times New Roman" w:cs="Times New Roman"/>
          <w:sz w:val="28"/>
          <w:szCs w:val="28"/>
          <w:lang w:eastAsia="ru-RU"/>
        </w:rPr>
        <w:t xml:space="preserve">компенсирующей направленности Автономная организация реализует </w:t>
      </w:r>
      <w:r w:rsidRPr="00200911">
        <w:rPr>
          <w:rFonts w:ascii="Times New Roman" w:eastAsia="Times New Roman" w:hAnsi="Times New Roman" w:cs="Times New Roman"/>
          <w:sz w:val="28"/>
          <w:szCs w:val="28"/>
          <w:lang w:eastAsia="ru-RU"/>
        </w:rPr>
        <w:t xml:space="preserve">адаптированную образовательную программу дошкольного образования, разработанную в соответствии </w:t>
      </w:r>
      <w:r w:rsidRPr="00200911">
        <w:rPr>
          <w:rFonts w:ascii="Times New Roman" w:eastAsia="Times New Roman" w:hAnsi="Times New Roman" w:cs="Times New Roman"/>
          <w:spacing w:val="2"/>
          <w:sz w:val="28"/>
          <w:szCs w:val="28"/>
        </w:rPr>
        <w:t>с Федера</w:t>
      </w:r>
      <w:r>
        <w:rPr>
          <w:rFonts w:ascii="Times New Roman" w:eastAsia="Times New Roman" w:hAnsi="Times New Roman" w:cs="Times New Roman"/>
          <w:spacing w:val="2"/>
          <w:sz w:val="28"/>
          <w:szCs w:val="28"/>
        </w:rPr>
        <w:t xml:space="preserve">льным законом от 29 декабря 2012 </w:t>
      </w:r>
      <w:r w:rsidRPr="00200911">
        <w:rPr>
          <w:rFonts w:ascii="Times New Roman" w:eastAsia="Times New Roman" w:hAnsi="Times New Roman" w:cs="Times New Roman"/>
          <w:spacing w:val="2"/>
          <w:sz w:val="28"/>
          <w:szCs w:val="28"/>
        </w:rPr>
        <w:t>г</w:t>
      </w:r>
      <w:r>
        <w:rPr>
          <w:rFonts w:ascii="Times New Roman" w:eastAsia="Times New Roman" w:hAnsi="Times New Roman" w:cs="Times New Roman"/>
          <w:spacing w:val="2"/>
          <w:sz w:val="28"/>
          <w:szCs w:val="28"/>
        </w:rPr>
        <w:t>ода</w:t>
      </w:r>
      <w:r w:rsidRPr="00200911">
        <w:rPr>
          <w:rFonts w:ascii="Times New Roman" w:eastAsia="Times New Roman" w:hAnsi="Times New Roman" w:cs="Times New Roman"/>
          <w:spacing w:val="2"/>
          <w:sz w:val="28"/>
          <w:szCs w:val="28"/>
        </w:rPr>
        <w:t xml:space="preserve"> № 273-ФЗ «Об образовании в Российской Федерации» (ст.79 п.2),</w:t>
      </w:r>
      <w:r>
        <w:rPr>
          <w:rFonts w:ascii="Times New Roman" w:eastAsia="Times New Roman" w:hAnsi="Times New Roman" w:cs="Times New Roman"/>
          <w:spacing w:val="2"/>
          <w:sz w:val="28"/>
          <w:szCs w:val="28"/>
        </w:rPr>
        <w:t xml:space="preserve"> </w:t>
      </w:r>
      <w:r w:rsidRPr="00C0145F">
        <w:rPr>
          <w:rFonts w:ascii="Times New Roman" w:hAnsi="Times New Roman" w:cs="Times New Roman"/>
          <w:sz w:val="28"/>
          <w:szCs w:val="28"/>
        </w:rPr>
        <w:t>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8"/>
          <w:szCs w:val="28"/>
        </w:rPr>
        <w:t>,</w:t>
      </w:r>
      <w:r w:rsidRPr="00200911">
        <w:rPr>
          <w:rFonts w:ascii="Times New Roman" w:eastAsia="Times New Roman" w:hAnsi="Times New Roman" w:cs="Times New Roman"/>
          <w:spacing w:val="2"/>
          <w:sz w:val="28"/>
          <w:szCs w:val="28"/>
        </w:rPr>
        <w:t xml:space="preserve"> Федеральным государственным образовательным стандартом дошкольного образования, </w:t>
      </w:r>
      <w:r w:rsidRPr="00200911">
        <w:rPr>
          <w:rFonts w:ascii="Times New Roman" w:hAnsi="Times New Roman" w:cs="Times New Roman"/>
          <w:sz w:val="28"/>
          <w:szCs w:val="28"/>
          <w:lang w:eastAsia="ru-RU"/>
        </w:rPr>
        <w:t xml:space="preserve"> учетом </w:t>
      </w:r>
      <w:r>
        <w:rPr>
          <w:rFonts w:ascii="Times New Roman" w:hAnsi="Times New Roman" w:cs="Times New Roman"/>
          <w:sz w:val="28"/>
          <w:szCs w:val="28"/>
        </w:rPr>
        <w:t>п</w:t>
      </w:r>
      <w:r w:rsidRPr="00C0145F">
        <w:rPr>
          <w:rFonts w:ascii="Times New Roman" w:hAnsi="Times New Roman" w:cs="Times New Roman"/>
          <w:sz w:val="28"/>
          <w:szCs w:val="28"/>
        </w:rPr>
        <w:t xml:space="preserve">риказа Министерства просвещения Российской Федерации от 24 ноября 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r>
        <w:rPr>
          <w:rFonts w:ascii="Times New Roman" w:hAnsi="Times New Roman" w:cs="Times New Roman"/>
          <w:sz w:val="28"/>
          <w:szCs w:val="28"/>
        </w:rPr>
        <w:t>п</w:t>
      </w:r>
      <w:r w:rsidRPr="00C0145F">
        <w:rPr>
          <w:rFonts w:ascii="Times New Roman" w:hAnsi="Times New Roman" w:cs="Times New Roman"/>
          <w:sz w:val="28"/>
          <w:szCs w:val="28"/>
        </w:rPr>
        <w:t>риказ</w:t>
      </w:r>
      <w:r>
        <w:rPr>
          <w:rFonts w:ascii="Times New Roman" w:hAnsi="Times New Roman" w:cs="Times New Roman"/>
          <w:sz w:val="28"/>
          <w:szCs w:val="28"/>
        </w:rPr>
        <w:t>а</w:t>
      </w:r>
      <w:r w:rsidRPr="00C0145F">
        <w:rPr>
          <w:rFonts w:ascii="Times New Roman" w:hAnsi="Times New Roman" w:cs="Times New Roman"/>
          <w:sz w:val="28"/>
          <w:szCs w:val="28"/>
        </w:rPr>
        <w:t xml:space="preserve"> Министерства просвещения Российской Федерации от 25 ноября 2022 № 1028 «Об утверждении федеральной образовательной программы дошкольного образования» (</w:t>
      </w:r>
      <w:r>
        <w:rPr>
          <w:rFonts w:ascii="Times New Roman" w:hAnsi="Times New Roman" w:cs="Times New Roman"/>
          <w:sz w:val="28"/>
          <w:szCs w:val="28"/>
        </w:rPr>
        <w:t>з</w:t>
      </w:r>
      <w:r w:rsidRPr="00C0145F">
        <w:rPr>
          <w:rFonts w:ascii="Times New Roman" w:hAnsi="Times New Roman" w:cs="Times New Roman"/>
          <w:sz w:val="28"/>
          <w:szCs w:val="28"/>
        </w:rPr>
        <w:t xml:space="preserve">арегистрирован 28.12.2022 № 71847); </w:t>
      </w:r>
      <w:r>
        <w:rPr>
          <w:rFonts w:ascii="Times New Roman" w:hAnsi="Times New Roman" w:cs="Times New Roman"/>
          <w:sz w:val="28"/>
          <w:szCs w:val="28"/>
        </w:rPr>
        <w:t>п</w:t>
      </w:r>
      <w:r w:rsidRPr="00C0145F">
        <w:rPr>
          <w:rFonts w:ascii="Times New Roman" w:hAnsi="Times New Roman" w:cs="Times New Roman"/>
          <w:sz w:val="28"/>
          <w:szCs w:val="28"/>
        </w:rPr>
        <w:t>риказ</w:t>
      </w:r>
      <w:r>
        <w:rPr>
          <w:rFonts w:ascii="Times New Roman" w:hAnsi="Times New Roman" w:cs="Times New Roman"/>
          <w:sz w:val="28"/>
          <w:szCs w:val="28"/>
        </w:rPr>
        <w:t>а</w:t>
      </w:r>
      <w:r w:rsidRPr="00C0145F">
        <w:rPr>
          <w:rFonts w:ascii="Times New Roman" w:hAnsi="Times New Roman" w:cs="Times New Roman"/>
          <w:sz w:val="28"/>
          <w:szCs w:val="28"/>
        </w:rPr>
        <w:t xml:space="preserve"> Министерства просвещения Российской Федерации от 25 октября 2023 г. № 783 «О внесении изменений в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w:t>
      </w:r>
      <w:r>
        <w:rPr>
          <w:rFonts w:ascii="Times New Roman" w:hAnsi="Times New Roman" w:cs="Times New Roman"/>
          <w:sz w:val="28"/>
          <w:szCs w:val="28"/>
        </w:rPr>
        <w:t xml:space="preserve">щеобразовательным программам - </w:t>
      </w:r>
      <w:r w:rsidRPr="00C0145F">
        <w:rPr>
          <w:rFonts w:ascii="Times New Roman" w:hAnsi="Times New Roman" w:cs="Times New Roman"/>
          <w:sz w:val="28"/>
          <w:szCs w:val="28"/>
        </w:rPr>
        <w:t xml:space="preserve"> образовательным программам дошкольного образования» (зарегистрирован в Минюсте России 23 ноября 2023 г. № 76080);</w:t>
      </w:r>
      <w:r w:rsidRPr="00200911">
        <w:rPr>
          <w:rFonts w:ascii="Times New Roman" w:hAnsi="Times New Roman" w:cs="Times New Roman"/>
          <w:sz w:val="28"/>
          <w:szCs w:val="28"/>
          <w:lang w:eastAsia="ru-RU"/>
        </w:rPr>
        <w:t xml:space="preserve"> </w:t>
      </w:r>
      <w:r w:rsidRPr="00942151">
        <w:rPr>
          <w:rFonts w:ascii="Times New Roman" w:hAnsi="Times New Roman" w:cs="Times New Roman"/>
          <w:sz w:val="28"/>
          <w:szCs w:val="28"/>
          <w:lang w:eastAsia="ru-RU"/>
        </w:rPr>
        <w:t>образовательных потребностей и запросов родителей (законных представителей) воспитанников МАДОУ детского сада № 8</w:t>
      </w:r>
      <w:r w:rsidRPr="00942151">
        <w:rPr>
          <w:rFonts w:ascii="Times New Roman" w:eastAsia="Times New Roman" w:hAnsi="Times New Roman" w:cs="Times New Roman"/>
          <w:spacing w:val="2"/>
          <w:sz w:val="28"/>
          <w:szCs w:val="28"/>
        </w:rPr>
        <w:t>.</w:t>
      </w:r>
    </w:p>
    <w:p w:rsidR="00E26482" w:rsidRPr="004D0389" w:rsidRDefault="004D0389" w:rsidP="00C61978">
      <w:pPr>
        <w:ind w:firstLine="567"/>
        <w:rPr>
          <w:rFonts w:ascii="Times New Roman" w:hAnsi="Times New Roman" w:cs="Times New Roman"/>
          <w:sz w:val="28"/>
          <w:szCs w:val="28"/>
        </w:rPr>
      </w:pPr>
      <w:r>
        <w:rPr>
          <w:rFonts w:ascii="Times New Roman" w:hAnsi="Times New Roman" w:cs="Times New Roman"/>
          <w:sz w:val="28"/>
          <w:szCs w:val="28"/>
        </w:rPr>
        <w:t>3.13</w:t>
      </w:r>
      <w:r w:rsidR="00E26482" w:rsidRPr="00200911">
        <w:rPr>
          <w:rFonts w:ascii="Times New Roman" w:hAnsi="Times New Roman" w:cs="Times New Roman"/>
          <w:sz w:val="28"/>
          <w:szCs w:val="28"/>
        </w:rPr>
        <w:t xml:space="preserve">. Количество </w:t>
      </w:r>
      <w:r>
        <w:rPr>
          <w:rFonts w:ascii="Times New Roman" w:hAnsi="Times New Roman" w:cs="Times New Roman"/>
          <w:sz w:val="28"/>
          <w:szCs w:val="28"/>
        </w:rPr>
        <w:t>групп в Автономной</w:t>
      </w:r>
      <w:r w:rsidR="00E26482" w:rsidRPr="00200911">
        <w:rPr>
          <w:rFonts w:ascii="Times New Roman" w:hAnsi="Times New Roman" w:cs="Times New Roman"/>
          <w:sz w:val="28"/>
          <w:szCs w:val="28"/>
        </w:rPr>
        <w:t xml:space="preserve"> </w:t>
      </w:r>
      <w:r>
        <w:rPr>
          <w:rFonts w:ascii="Times New Roman" w:hAnsi="Times New Roman" w:cs="Times New Roman"/>
          <w:sz w:val="28"/>
          <w:szCs w:val="28"/>
        </w:rPr>
        <w:t>организации</w:t>
      </w:r>
      <w:r w:rsidR="00E26482" w:rsidRPr="00200911">
        <w:rPr>
          <w:rFonts w:ascii="Times New Roman" w:hAnsi="Times New Roman" w:cs="Times New Roman"/>
          <w:sz w:val="28"/>
          <w:szCs w:val="28"/>
        </w:rPr>
        <w:t xml:space="preserve"> определяется исходя из их предельной наполняемости, принятой при расчете норматива бюджетного финансирования, норматива и условий, созданных для осуществления воспитательно-образовательного процесса.  </w:t>
      </w:r>
    </w:p>
    <w:p w:rsidR="00E26482" w:rsidRPr="00200911" w:rsidRDefault="004D0389" w:rsidP="00C61978">
      <w:pPr>
        <w:ind w:firstLine="567"/>
        <w:rPr>
          <w:rFonts w:ascii="Times New Roman" w:hAnsi="Times New Roman" w:cs="Times New Roman"/>
          <w:sz w:val="28"/>
          <w:szCs w:val="28"/>
        </w:rPr>
      </w:pPr>
      <w:r>
        <w:rPr>
          <w:rFonts w:ascii="Times New Roman" w:hAnsi="Times New Roman" w:cs="Times New Roman"/>
          <w:sz w:val="28"/>
          <w:szCs w:val="28"/>
        </w:rPr>
        <w:t>3.14</w:t>
      </w:r>
      <w:r w:rsidR="00E26482" w:rsidRPr="00200911">
        <w:rPr>
          <w:rFonts w:ascii="Times New Roman" w:hAnsi="Times New Roman" w:cs="Times New Roman"/>
          <w:sz w:val="28"/>
          <w:szCs w:val="28"/>
        </w:rPr>
        <w:t xml:space="preserve">. Содержание образовательного процесса в Автономном дошкольном учреждении определяется программой дошкольного образования, разрабатываемой, принимаемой и реализуемой им самостоятельно в соответствии с требованием федерального государственного   образовательного  стандарта к структуре </w:t>
      </w:r>
      <w:r w:rsidR="00E26482">
        <w:rPr>
          <w:rFonts w:ascii="Times New Roman" w:hAnsi="Times New Roman" w:cs="Times New Roman"/>
          <w:sz w:val="28"/>
          <w:szCs w:val="28"/>
        </w:rPr>
        <w:t>образовательной программы</w:t>
      </w:r>
      <w:r w:rsidR="00E26482" w:rsidRPr="00200911">
        <w:rPr>
          <w:rFonts w:ascii="Times New Roman" w:hAnsi="Times New Roman" w:cs="Times New Roman"/>
          <w:sz w:val="28"/>
          <w:szCs w:val="28"/>
        </w:rPr>
        <w:t xml:space="preserve"> дошкольного образования и условиям ее реализации.</w:t>
      </w:r>
    </w:p>
    <w:p w:rsidR="00E26482" w:rsidRPr="004D0389" w:rsidRDefault="004D0389" w:rsidP="00C61978">
      <w:pPr>
        <w:ind w:firstLine="567"/>
        <w:rPr>
          <w:rFonts w:ascii="Times New Roman" w:hAnsi="Times New Roman" w:cs="Times New Roman"/>
          <w:sz w:val="28"/>
          <w:szCs w:val="28"/>
        </w:rPr>
      </w:pPr>
      <w:r>
        <w:rPr>
          <w:rFonts w:ascii="Times New Roman" w:hAnsi="Times New Roman" w:cs="Times New Roman"/>
          <w:sz w:val="28"/>
          <w:szCs w:val="28"/>
        </w:rPr>
        <w:lastRenderedPageBreak/>
        <w:t>3.15</w:t>
      </w:r>
      <w:r w:rsidR="00E26482" w:rsidRPr="00200911">
        <w:rPr>
          <w:rFonts w:ascii="Times New Roman" w:hAnsi="Times New Roman" w:cs="Times New Roman"/>
          <w:sz w:val="28"/>
          <w:szCs w:val="28"/>
        </w:rPr>
        <w:t xml:space="preserve">. Автономное учреждение самостоятельно в выборе </w:t>
      </w:r>
      <w:r w:rsidR="00E26482">
        <w:rPr>
          <w:rFonts w:ascii="Times New Roman" w:hAnsi="Times New Roman" w:cs="Times New Roman"/>
          <w:sz w:val="28"/>
          <w:szCs w:val="28"/>
        </w:rPr>
        <w:t xml:space="preserve">парциальных </w:t>
      </w:r>
      <w:r w:rsidR="00E26482" w:rsidRPr="00200911">
        <w:rPr>
          <w:rFonts w:ascii="Times New Roman" w:hAnsi="Times New Roman" w:cs="Times New Roman"/>
          <w:sz w:val="28"/>
          <w:szCs w:val="28"/>
        </w:rPr>
        <w:t>программ</w:t>
      </w:r>
      <w:r w:rsidR="00E26482">
        <w:rPr>
          <w:rFonts w:ascii="Times New Roman" w:hAnsi="Times New Roman" w:cs="Times New Roman"/>
          <w:sz w:val="28"/>
          <w:szCs w:val="28"/>
        </w:rPr>
        <w:t>, методических рекомендаций, иных методических изданий.</w:t>
      </w:r>
    </w:p>
    <w:p w:rsidR="007B56D6" w:rsidRPr="002D674D" w:rsidRDefault="007B56D6" w:rsidP="00C61978">
      <w:pPr>
        <w:pStyle w:val="Default"/>
        <w:ind w:firstLine="567"/>
        <w:jc w:val="both"/>
        <w:rPr>
          <w:color w:val="auto"/>
          <w:sz w:val="28"/>
          <w:szCs w:val="28"/>
        </w:rPr>
      </w:pPr>
      <w:r w:rsidRPr="004D0389">
        <w:rPr>
          <w:color w:val="auto"/>
          <w:sz w:val="28"/>
          <w:szCs w:val="28"/>
        </w:rPr>
        <w:t>3</w:t>
      </w:r>
      <w:r w:rsidR="004D0389">
        <w:rPr>
          <w:color w:val="auto"/>
          <w:sz w:val="28"/>
          <w:szCs w:val="28"/>
        </w:rPr>
        <w:t>.16</w:t>
      </w:r>
      <w:r w:rsidRPr="004D0389">
        <w:rPr>
          <w:color w:val="auto"/>
          <w:sz w:val="28"/>
          <w:szCs w:val="28"/>
        </w:rPr>
        <w:t xml:space="preserve">. Образовательная деятельность по </w:t>
      </w:r>
      <w:r w:rsidRPr="004D0389">
        <w:rPr>
          <w:i/>
          <w:color w:val="auto"/>
          <w:sz w:val="28"/>
          <w:szCs w:val="28"/>
        </w:rPr>
        <w:t>образовательным</w:t>
      </w:r>
      <w:r w:rsidRPr="004D0389">
        <w:rPr>
          <w:color w:val="auto"/>
          <w:sz w:val="28"/>
          <w:szCs w:val="28"/>
        </w:rPr>
        <w:t xml:space="preserve"> программам дошкольного образования в Автономной организации</w:t>
      </w:r>
      <w:r w:rsidRPr="002D674D">
        <w:rPr>
          <w:color w:val="auto"/>
          <w:sz w:val="28"/>
          <w:szCs w:val="28"/>
        </w:rPr>
        <w:t xml:space="preserve"> осуществляется </w:t>
      </w:r>
      <w:r w:rsidR="00E26482">
        <w:rPr>
          <w:color w:val="auto"/>
          <w:sz w:val="28"/>
          <w:szCs w:val="28"/>
        </w:rPr>
        <w:t xml:space="preserve">структурных подразделениях Автономной </w:t>
      </w:r>
      <w:proofErr w:type="gramStart"/>
      <w:r w:rsidR="00E26482">
        <w:rPr>
          <w:color w:val="auto"/>
          <w:sz w:val="28"/>
          <w:szCs w:val="28"/>
        </w:rPr>
        <w:t xml:space="preserve">организации </w:t>
      </w:r>
      <w:r w:rsidR="004D0389">
        <w:rPr>
          <w:color w:val="auto"/>
          <w:sz w:val="28"/>
          <w:szCs w:val="28"/>
        </w:rPr>
        <w:t xml:space="preserve"> в</w:t>
      </w:r>
      <w:proofErr w:type="gramEnd"/>
      <w:r w:rsidR="004D0389">
        <w:rPr>
          <w:color w:val="auto"/>
          <w:sz w:val="28"/>
          <w:szCs w:val="28"/>
        </w:rPr>
        <w:t xml:space="preserve"> соответствии с пунктом </w:t>
      </w:r>
      <w:r w:rsidR="004D0389">
        <w:rPr>
          <w:sz w:val="28"/>
          <w:szCs w:val="28"/>
        </w:rPr>
        <w:t>3.12</w:t>
      </w:r>
      <w:r w:rsidR="004D0389" w:rsidRPr="00200911">
        <w:rPr>
          <w:sz w:val="28"/>
          <w:szCs w:val="28"/>
        </w:rPr>
        <w:t>.</w:t>
      </w:r>
      <w:r w:rsidR="004D0389">
        <w:rPr>
          <w:color w:val="auto"/>
          <w:sz w:val="28"/>
          <w:szCs w:val="28"/>
        </w:rPr>
        <w:t xml:space="preserve"> настоящего Устава</w:t>
      </w:r>
      <w:r w:rsidRPr="002D674D">
        <w:rPr>
          <w:color w:val="auto"/>
          <w:sz w:val="28"/>
          <w:szCs w:val="28"/>
        </w:rPr>
        <w:t xml:space="preserve">. </w:t>
      </w:r>
    </w:p>
    <w:p w:rsidR="00E26482" w:rsidRDefault="007B56D6" w:rsidP="00C61978">
      <w:pPr>
        <w:pStyle w:val="Default"/>
        <w:ind w:firstLine="567"/>
        <w:jc w:val="both"/>
        <w:rPr>
          <w:color w:val="auto"/>
          <w:sz w:val="28"/>
          <w:szCs w:val="28"/>
        </w:rPr>
      </w:pPr>
      <w:r w:rsidRPr="002D674D">
        <w:rPr>
          <w:color w:val="auto"/>
          <w:sz w:val="28"/>
          <w:szCs w:val="28"/>
        </w:rPr>
        <w:t>В группы могут включаться как обучающиеся одного возраста, так и обучающиеся разных возрастов (разновозрастные группы).</w:t>
      </w:r>
      <w:r w:rsidRPr="0091336D">
        <w:rPr>
          <w:color w:val="auto"/>
          <w:sz w:val="28"/>
          <w:szCs w:val="28"/>
        </w:rPr>
        <w:t xml:space="preserve"> </w:t>
      </w:r>
      <w:r w:rsidR="004C4D22">
        <w:rPr>
          <w:color w:val="auto"/>
          <w:sz w:val="28"/>
          <w:szCs w:val="28"/>
        </w:rPr>
        <w:t xml:space="preserve">Формирование групп для обучающихся с ограниченными возможностями здоровья осуществляется </w:t>
      </w:r>
      <w:r w:rsidR="002D674D">
        <w:rPr>
          <w:color w:val="auto"/>
          <w:sz w:val="28"/>
          <w:szCs w:val="28"/>
        </w:rPr>
        <w:t xml:space="preserve">в соответствии </w:t>
      </w:r>
      <w:proofErr w:type="gramStart"/>
      <w:r w:rsidR="002D674D">
        <w:rPr>
          <w:color w:val="auto"/>
          <w:sz w:val="28"/>
          <w:szCs w:val="28"/>
        </w:rPr>
        <w:t>с  нормативными</w:t>
      </w:r>
      <w:proofErr w:type="gramEnd"/>
      <w:r w:rsidR="002D674D">
        <w:rPr>
          <w:color w:val="auto"/>
          <w:sz w:val="28"/>
          <w:szCs w:val="28"/>
        </w:rPr>
        <w:t xml:space="preserve"> правовыми актами, а также</w:t>
      </w:r>
      <w:r w:rsidR="004C4D22">
        <w:rPr>
          <w:color w:val="auto"/>
          <w:sz w:val="28"/>
          <w:szCs w:val="28"/>
        </w:rPr>
        <w:t xml:space="preserve"> </w:t>
      </w:r>
      <w:r w:rsidR="002D674D">
        <w:rPr>
          <w:color w:val="auto"/>
          <w:sz w:val="28"/>
          <w:szCs w:val="28"/>
        </w:rPr>
        <w:t>заключениями территориального органа психолого-медико-педагогической комиссии.</w:t>
      </w:r>
    </w:p>
    <w:p w:rsidR="00AB0A31" w:rsidRPr="00200911" w:rsidRDefault="00AB0A31" w:rsidP="00C61978">
      <w:pPr>
        <w:ind w:firstLine="567"/>
        <w:rPr>
          <w:rFonts w:ascii="Times New Roman" w:hAnsi="Times New Roman" w:cs="Times New Roman"/>
          <w:sz w:val="28"/>
          <w:szCs w:val="28"/>
        </w:rPr>
      </w:pPr>
      <w:r>
        <w:rPr>
          <w:rFonts w:ascii="Times New Roman" w:hAnsi="Times New Roman" w:cs="Times New Roman"/>
          <w:sz w:val="28"/>
          <w:szCs w:val="28"/>
        </w:rPr>
        <w:t xml:space="preserve">     3.17</w:t>
      </w:r>
      <w:r w:rsidRPr="00200911">
        <w:rPr>
          <w:rFonts w:ascii="Times New Roman" w:hAnsi="Times New Roman" w:cs="Times New Roman"/>
          <w:sz w:val="28"/>
          <w:szCs w:val="28"/>
        </w:rPr>
        <w:t>. Группы общеразвивающей и комбинированной направленности в Автономном дошкольном образовательном учреждении функционируют в режиме полного дня (12-часового пребывания), группы комп</w:t>
      </w:r>
      <w:r>
        <w:rPr>
          <w:rFonts w:ascii="Times New Roman" w:hAnsi="Times New Roman" w:cs="Times New Roman"/>
          <w:sz w:val="28"/>
          <w:szCs w:val="28"/>
        </w:rPr>
        <w:t xml:space="preserve">енсирующей </w:t>
      </w:r>
      <w:proofErr w:type="gramStart"/>
      <w:r>
        <w:rPr>
          <w:rFonts w:ascii="Times New Roman" w:hAnsi="Times New Roman" w:cs="Times New Roman"/>
          <w:sz w:val="28"/>
          <w:szCs w:val="28"/>
        </w:rPr>
        <w:t>направленности  (</w:t>
      </w:r>
      <w:proofErr w:type="gramEnd"/>
      <w:r>
        <w:rPr>
          <w:rFonts w:ascii="Times New Roman" w:hAnsi="Times New Roman" w:cs="Times New Roman"/>
          <w:sz w:val="28"/>
          <w:szCs w:val="28"/>
        </w:rPr>
        <w:t>10-</w:t>
      </w:r>
      <w:r w:rsidRPr="00200911">
        <w:rPr>
          <w:rFonts w:ascii="Times New Roman" w:hAnsi="Times New Roman" w:cs="Times New Roman"/>
          <w:sz w:val="28"/>
          <w:szCs w:val="28"/>
        </w:rPr>
        <w:t xml:space="preserve">часового пребывания) в режиме пятидневной рабочей недели и календарным временем посещения круглогодично. </w:t>
      </w:r>
    </w:p>
    <w:p w:rsidR="00AB0A31" w:rsidRDefault="00AB0A31" w:rsidP="00C61978">
      <w:pPr>
        <w:ind w:firstLine="567"/>
        <w:rPr>
          <w:rFonts w:ascii="Times New Roman" w:hAnsi="Times New Roman" w:cs="Times New Roman"/>
          <w:sz w:val="28"/>
          <w:szCs w:val="28"/>
        </w:rPr>
      </w:pPr>
      <w:r>
        <w:rPr>
          <w:rFonts w:ascii="Times New Roman" w:hAnsi="Times New Roman" w:cs="Times New Roman"/>
          <w:sz w:val="28"/>
          <w:szCs w:val="28"/>
        </w:rPr>
        <w:t xml:space="preserve">     3.18</w:t>
      </w:r>
      <w:r w:rsidRPr="00200911">
        <w:rPr>
          <w:rFonts w:ascii="Times New Roman" w:hAnsi="Times New Roman" w:cs="Times New Roman"/>
          <w:sz w:val="28"/>
          <w:szCs w:val="28"/>
        </w:rPr>
        <w:t xml:space="preserve">. В </w:t>
      </w:r>
      <w:r w:rsidRPr="00AB0A31">
        <w:rPr>
          <w:rFonts w:ascii="Times New Roman" w:hAnsi="Times New Roman" w:cs="Times New Roman"/>
          <w:sz w:val="28"/>
          <w:szCs w:val="28"/>
        </w:rPr>
        <w:t>Автономной организации</w:t>
      </w:r>
      <w:r w:rsidRPr="002D674D">
        <w:rPr>
          <w:sz w:val="28"/>
          <w:szCs w:val="28"/>
        </w:rPr>
        <w:t xml:space="preserve"> </w:t>
      </w:r>
      <w:r w:rsidRPr="00200911">
        <w:rPr>
          <w:rFonts w:ascii="Times New Roman" w:hAnsi="Times New Roman" w:cs="Times New Roman"/>
          <w:sz w:val="28"/>
          <w:szCs w:val="28"/>
        </w:rPr>
        <w:t xml:space="preserve">действуют группы кратковременного пребывания для детей с ограниченными возможностями здоровья от трех до </w:t>
      </w:r>
      <w:r>
        <w:rPr>
          <w:rFonts w:ascii="Times New Roman" w:hAnsi="Times New Roman" w:cs="Times New Roman"/>
          <w:sz w:val="28"/>
          <w:szCs w:val="28"/>
        </w:rPr>
        <w:t>семи (</w:t>
      </w:r>
      <w:r w:rsidRPr="00200911">
        <w:rPr>
          <w:rFonts w:ascii="Times New Roman" w:hAnsi="Times New Roman" w:cs="Times New Roman"/>
          <w:sz w:val="28"/>
          <w:szCs w:val="28"/>
        </w:rPr>
        <w:t>восьми</w:t>
      </w:r>
      <w:r>
        <w:rPr>
          <w:rFonts w:ascii="Times New Roman" w:hAnsi="Times New Roman" w:cs="Times New Roman"/>
          <w:sz w:val="28"/>
          <w:szCs w:val="28"/>
        </w:rPr>
        <w:t>)</w:t>
      </w:r>
      <w:r w:rsidRPr="00200911">
        <w:rPr>
          <w:rFonts w:ascii="Times New Roman" w:hAnsi="Times New Roman" w:cs="Times New Roman"/>
          <w:sz w:val="28"/>
          <w:szCs w:val="28"/>
        </w:rPr>
        <w:t xml:space="preserve"> лет с режимом пребывания от 3-х до 4-х часов на основании Положения о группе кратковременного пребывания МАДОУ детского сада №8.</w:t>
      </w:r>
    </w:p>
    <w:p w:rsidR="006A7050" w:rsidRPr="0091336D" w:rsidRDefault="00AB0A31" w:rsidP="00C61978">
      <w:pPr>
        <w:pStyle w:val="Default"/>
        <w:ind w:firstLine="567"/>
        <w:jc w:val="both"/>
        <w:rPr>
          <w:color w:val="auto"/>
          <w:sz w:val="28"/>
          <w:szCs w:val="28"/>
        </w:rPr>
      </w:pPr>
      <w:r>
        <w:rPr>
          <w:sz w:val="28"/>
          <w:szCs w:val="28"/>
        </w:rPr>
        <w:t xml:space="preserve">3.19. </w:t>
      </w:r>
      <w:r w:rsidR="006A7050" w:rsidRPr="0091336D">
        <w:rPr>
          <w:color w:val="auto"/>
          <w:sz w:val="28"/>
          <w:szCs w:val="28"/>
        </w:rPr>
        <w:t>В Автономной организации для осуществления методической, психолого-педагогической, диагностической и консультативной помощи родителям (законным представителям) обучающихся, обеспечивающим получение детьми дошкольного образования в форме семейного образования, создан кон</w:t>
      </w:r>
      <w:r w:rsidR="006A7050">
        <w:rPr>
          <w:color w:val="auto"/>
          <w:sz w:val="28"/>
          <w:szCs w:val="28"/>
        </w:rPr>
        <w:t xml:space="preserve">сультационный центр </w:t>
      </w:r>
      <w:r w:rsidR="006A7050">
        <w:rPr>
          <w:sz w:val="28"/>
          <w:szCs w:val="28"/>
        </w:rPr>
        <w:t xml:space="preserve">для родителей (законных представителей), обеспечивающего получение детьми дошкольного образования в форме семейного образования, согласно приказа Министерства образования, науки и молодежной политики № 927  от 02.02.2016  года. </w:t>
      </w:r>
      <w:r w:rsidR="006A7050" w:rsidRPr="0091336D">
        <w:rPr>
          <w:color w:val="auto"/>
          <w:sz w:val="28"/>
          <w:szCs w:val="28"/>
        </w:rPr>
        <w:t>3.14.</w:t>
      </w:r>
    </w:p>
    <w:p w:rsidR="00AB0A31" w:rsidRPr="00AB0A31" w:rsidRDefault="006A7050" w:rsidP="00C61978">
      <w:pPr>
        <w:pStyle w:val="Default"/>
        <w:ind w:firstLine="567"/>
        <w:jc w:val="both"/>
        <w:rPr>
          <w:color w:val="auto"/>
          <w:sz w:val="28"/>
          <w:szCs w:val="28"/>
        </w:rPr>
      </w:pPr>
      <w:r w:rsidRPr="0091336D">
        <w:rPr>
          <w:color w:val="auto"/>
          <w:sz w:val="28"/>
          <w:szCs w:val="28"/>
        </w:rPr>
        <w:t>Деятельность консультационного центра регламентируется Положением о консультационном центре, утверждаемым приказом руков</w:t>
      </w:r>
      <w:r>
        <w:rPr>
          <w:color w:val="auto"/>
          <w:sz w:val="28"/>
          <w:szCs w:val="28"/>
        </w:rPr>
        <w:t>одителя Автономной организации.</w:t>
      </w:r>
    </w:p>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3.20</w:t>
      </w:r>
      <w:r w:rsidRPr="00200911">
        <w:rPr>
          <w:rFonts w:ascii="Times New Roman" w:hAnsi="Times New Roman" w:cs="Times New Roman"/>
          <w:sz w:val="28"/>
          <w:szCs w:val="28"/>
        </w:rPr>
        <w:t>.</w:t>
      </w:r>
      <w:r>
        <w:rPr>
          <w:rFonts w:ascii="Times New Roman" w:hAnsi="Times New Roman" w:cs="Times New Roman"/>
          <w:sz w:val="28"/>
          <w:szCs w:val="28"/>
        </w:rPr>
        <w:t xml:space="preserve"> </w:t>
      </w:r>
      <w:r w:rsidR="00AB0A31">
        <w:rPr>
          <w:rFonts w:ascii="Times New Roman" w:hAnsi="Times New Roman" w:cs="Times New Roman"/>
          <w:sz w:val="28"/>
          <w:szCs w:val="28"/>
        </w:rPr>
        <w:t>Автономная организация</w:t>
      </w:r>
      <w:r w:rsidRPr="00200911">
        <w:rPr>
          <w:rFonts w:ascii="Times New Roman" w:hAnsi="Times New Roman" w:cs="Times New Roman"/>
          <w:sz w:val="28"/>
          <w:szCs w:val="28"/>
        </w:rPr>
        <w:t xml:space="preserve"> обеспечивает развитие творческих способностей детей с разными вариантами развития с </w:t>
      </w:r>
      <w:proofErr w:type="gramStart"/>
      <w:r w:rsidRPr="00200911">
        <w:rPr>
          <w:rFonts w:ascii="Times New Roman" w:hAnsi="Times New Roman" w:cs="Times New Roman"/>
          <w:sz w:val="28"/>
          <w:szCs w:val="28"/>
        </w:rPr>
        <w:t>учетом  их</w:t>
      </w:r>
      <w:proofErr w:type="gramEnd"/>
      <w:r w:rsidRPr="00200911">
        <w:rPr>
          <w:rFonts w:ascii="Times New Roman" w:hAnsi="Times New Roman" w:cs="Times New Roman"/>
          <w:sz w:val="28"/>
          <w:szCs w:val="28"/>
        </w:rPr>
        <w:t xml:space="preserve"> интересов и склонностей, создает целесообразную </w:t>
      </w:r>
      <w:r>
        <w:rPr>
          <w:rFonts w:ascii="Times New Roman" w:hAnsi="Times New Roman" w:cs="Times New Roman"/>
          <w:sz w:val="28"/>
          <w:szCs w:val="28"/>
        </w:rPr>
        <w:t xml:space="preserve">развивающую </w:t>
      </w:r>
      <w:r w:rsidRPr="00200911">
        <w:rPr>
          <w:rFonts w:ascii="Times New Roman" w:hAnsi="Times New Roman" w:cs="Times New Roman"/>
          <w:sz w:val="28"/>
          <w:szCs w:val="28"/>
        </w:rPr>
        <w:t>предметно</w:t>
      </w:r>
      <w:r>
        <w:rPr>
          <w:rFonts w:ascii="Times New Roman" w:hAnsi="Times New Roman" w:cs="Times New Roman"/>
          <w:sz w:val="28"/>
          <w:szCs w:val="28"/>
        </w:rPr>
        <w:t>-пространственную</w:t>
      </w:r>
      <w:r w:rsidR="00AB0A31">
        <w:rPr>
          <w:rFonts w:ascii="Times New Roman" w:hAnsi="Times New Roman" w:cs="Times New Roman"/>
          <w:sz w:val="28"/>
          <w:szCs w:val="28"/>
        </w:rPr>
        <w:t>, воспитывающую</w:t>
      </w:r>
      <w:r>
        <w:rPr>
          <w:rFonts w:ascii="Times New Roman" w:hAnsi="Times New Roman" w:cs="Times New Roman"/>
          <w:sz w:val="28"/>
          <w:szCs w:val="28"/>
        </w:rPr>
        <w:t xml:space="preserve"> </w:t>
      </w:r>
      <w:r w:rsidRPr="00200911">
        <w:rPr>
          <w:rFonts w:ascii="Times New Roman" w:hAnsi="Times New Roman" w:cs="Times New Roman"/>
          <w:sz w:val="28"/>
          <w:szCs w:val="28"/>
        </w:rPr>
        <w:t>среду.</w:t>
      </w:r>
    </w:p>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3.21</w:t>
      </w:r>
      <w:r w:rsidRPr="00200911">
        <w:rPr>
          <w:rFonts w:ascii="Times New Roman" w:hAnsi="Times New Roman" w:cs="Times New Roman"/>
          <w:sz w:val="28"/>
          <w:szCs w:val="28"/>
        </w:rPr>
        <w:t xml:space="preserve">. Оздоровительная работа в </w:t>
      </w:r>
      <w:r w:rsidR="00AB0A31" w:rsidRPr="00AB0A31">
        <w:rPr>
          <w:rFonts w:ascii="Times New Roman" w:hAnsi="Times New Roman" w:cs="Times New Roman"/>
          <w:sz w:val="28"/>
          <w:szCs w:val="28"/>
        </w:rPr>
        <w:t xml:space="preserve">Автономной </w:t>
      </w:r>
      <w:proofErr w:type="gramStart"/>
      <w:r w:rsidR="00AB0A31" w:rsidRPr="00AB0A31">
        <w:rPr>
          <w:rFonts w:ascii="Times New Roman" w:hAnsi="Times New Roman" w:cs="Times New Roman"/>
          <w:sz w:val="28"/>
          <w:szCs w:val="28"/>
        </w:rPr>
        <w:t>организации</w:t>
      </w:r>
      <w:r w:rsidR="00AB0A31">
        <w:rPr>
          <w:sz w:val="28"/>
          <w:szCs w:val="28"/>
        </w:rPr>
        <w:t xml:space="preserve">  </w:t>
      </w:r>
      <w:r w:rsidRPr="00200911">
        <w:rPr>
          <w:rFonts w:ascii="Times New Roman" w:hAnsi="Times New Roman" w:cs="Times New Roman"/>
          <w:sz w:val="28"/>
          <w:szCs w:val="28"/>
        </w:rPr>
        <w:t>осуществляется</w:t>
      </w:r>
      <w:proofErr w:type="gramEnd"/>
      <w:r w:rsidRPr="00200911">
        <w:rPr>
          <w:rFonts w:ascii="Times New Roman" w:hAnsi="Times New Roman" w:cs="Times New Roman"/>
          <w:sz w:val="28"/>
          <w:szCs w:val="28"/>
        </w:rPr>
        <w:t xml:space="preserve"> на основе данных состояния здоровья, уровня психофизического, моторного развития воспитанников с разными вариантами развития и с учетом индивидуальных личностных особенностей каждого ребенка. </w:t>
      </w:r>
    </w:p>
    <w:p w:rsidR="00E26482"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 xml:space="preserve">    3.22</w:t>
      </w:r>
      <w:r>
        <w:rPr>
          <w:rFonts w:ascii="Times New Roman" w:hAnsi="Times New Roman" w:cs="Times New Roman"/>
          <w:sz w:val="28"/>
          <w:szCs w:val="28"/>
        </w:rPr>
        <w:t xml:space="preserve">. </w:t>
      </w:r>
      <w:r w:rsidRPr="00200911">
        <w:rPr>
          <w:rFonts w:ascii="Times New Roman" w:hAnsi="Times New Roman" w:cs="Times New Roman"/>
          <w:sz w:val="28"/>
          <w:szCs w:val="28"/>
        </w:rPr>
        <w:t xml:space="preserve">Медицинское обслуживание детей обеспечивается штатным специалистом и закрепленным медицинским персоналом  органов здравоохранения МУЗ «Городская поликлиника №5»    Управления здравоохранения администрации города Новороссийска, который наряду с работниками </w:t>
      </w:r>
      <w:r w:rsidR="00AB0A31" w:rsidRPr="00AB0A31">
        <w:rPr>
          <w:rFonts w:ascii="Times New Roman" w:hAnsi="Times New Roman" w:cs="Times New Roman"/>
          <w:sz w:val="28"/>
          <w:szCs w:val="28"/>
        </w:rPr>
        <w:t>Автономной организации</w:t>
      </w:r>
      <w:r w:rsidR="00AB0A31" w:rsidRPr="002D674D">
        <w:rPr>
          <w:sz w:val="28"/>
          <w:szCs w:val="28"/>
        </w:rPr>
        <w:t xml:space="preserve"> </w:t>
      </w:r>
      <w:r w:rsidRPr="00200911">
        <w:rPr>
          <w:rFonts w:ascii="Times New Roman" w:hAnsi="Times New Roman" w:cs="Times New Roman"/>
          <w:sz w:val="28"/>
          <w:szCs w:val="28"/>
        </w:rPr>
        <w:t xml:space="preserve">несет ответственность за здоровье и физическое развитие детей, проведение лечебно-профилактических </w:t>
      </w:r>
      <w:r w:rsidRPr="00200911">
        <w:rPr>
          <w:rFonts w:ascii="Times New Roman" w:hAnsi="Times New Roman" w:cs="Times New Roman"/>
          <w:sz w:val="28"/>
          <w:szCs w:val="28"/>
        </w:rPr>
        <w:lastRenderedPageBreak/>
        <w:t xml:space="preserve">мероприятий, соблюдение санитарно-гигиенических норм, режима и качество питания. </w:t>
      </w:r>
    </w:p>
    <w:p w:rsidR="00AB0A31" w:rsidRPr="00AB0A31" w:rsidRDefault="00AB0A31" w:rsidP="00C61978">
      <w:pPr>
        <w:pStyle w:val="Default"/>
        <w:ind w:firstLine="567"/>
        <w:jc w:val="both"/>
        <w:rPr>
          <w:color w:val="auto"/>
          <w:sz w:val="28"/>
          <w:szCs w:val="28"/>
          <w:shd w:val="clear" w:color="auto" w:fill="FFFFFF"/>
        </w:rPr>
      </w:pPr>
      <w:r>
        <w:rPr>
          <w:color w:val="auto"/>
          <w:sz w:val="28"/>
          <w:szCs w:val="28"/>
        </w:rPr>
        <w:t>3.2</w:t>
      </w:r>
      <w:r w:rsidRPr="0091336D">
        <w:rPr>
          <w:color w:val="auto"/>
          <w:sz w:val="28"/>
          <w:szCs w:val="28"/>
        </w:rPr>
        <w:t xml:space="preserve">3. </w:t>
      </w:r>
      <w:r w:rsidRPr="0091336D">
        <w:rPr>
          <w:color w:val="auto"/>
          <w:sz w:val="28"/>
          <w:szCs w:val="28"/>
          <w:shd w:val="clear" w:color="auto" w:fill="FFFFFF"/>
        </w:rPr>
        <w:t>При организации и осуществлении образовательной деятельности Автономная организация должна соблюдать требования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w:t>
      </w:r>
      <w:r>
        <w:rPr>
          <w:color w:val="auto"/>
          <w:sz w:val="28"/>
          <w:szCs w:val="28"/>
          <w:shd w:val="clear" w:color="auto" w:fill="FFFFFF"/>
        </w:rPr>
        <w:t>Ф от 28 сентября 2020 года № 28.</w:t>
      </w:r>
    </w:p>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3.24</w:t>
      </w:r>
      <w:r w:rsidRPr="00200911">
        <w:rPr>
          <w:rFonts w:ascii="Times New Roman" w:hAnsi="Times New Roman" w:cs="Times New Roman"/>
          <w:sz w:val="28"/>
          <w:szCs w:val="28"/>
        </w:rPr>
        <w:t xml:space="preserve">.  В </w:t>
      </w:r>
      <w:r w:rsidR="00AB0A31" w:rsidRPr="00AB0A31">
        <w:rPr>
          <w:rFonts w:ascii="Times New Roman" w:hAnsi="Times New Roman" w:cs="Times New Roman"/>
          <w:sz w:val="28"/>
          <w:szCs w:val="28"/>
        </w:rPr>
        <w:t>Автономной организации</w:t>
      </w:r>
      <w:r w:rsidR="00AB0A31" w:rsidRPr="002D674D">
        <w:rPr>
          <w:sz w:val="28"/>
          <w:szCs w:val="28"/>
        </w:rPr>
        <w:t xml:space="preserve"> </w:t>
      </w:r>
      <w:r w:rsidRPr="00200911">
        <w:rPr>
          <w:rFonts w:ascii="Times New Roman" w:hAnsi="Times New Roman" w:cs="Times New Roman"/>
          <w:sz w:val="28"/>
          <w:szCs w:val="28"/>
        </w:rPr>
        <w:t>организована работа психолого-медик</w:t>
      </w:r>
      <w:r>
        <w:rPr>
          <w:rFonts w:ascii="Times New Roman" w:hAnsi="Times New Roman" w:cs="Times New Roman"/>
          <w:sz w:val="28"/>
          <w:szCs w:val="28"/>
        </w:rPr>
        <w:t xml:space="preserve">о-педагогического консилиума (далее - </w:t>
      </w:r>
      <w:proofErr w:type="spellStart"/>
      <w:r>
        <w:rPr>
          <w:rFonts w:ascii="Times New Roman" w:hAnsi="Times New Roman" w:cs="Times New Roman"/>
          <w:sz w:val="28"/>
          <w:szCs w:val="28"/>
        </w:rPr>
        <w:t>П</w:t>
      </w:r>
      <w:r w:rsidRPr="00200911">
        <w:rPr>
          <w:rFonts w:ascii="Times New Roman" w:hAnsi="Times New Roman" w:cs="Times New Roman"/>
          <w:sz w:val="28"/>
          <w:szCs w:val="28"/>
        </w:rPr>
        <w:t>Пк</w:t>
      </w:r>
      <w:proofErr w:type="spellEnd"/>
      <w:r w:rsidRPr="00200911">
        <w:rPr>
          <w:rFonts w:ascii="Times New Roman" w:hAnsi="Times New Roman" w:cs="Times New Roman"/>
          <w:sz w:val="28"/>
          <w:szCs w:val="28"/>
        </w:rPr>
        <w:t xml:space="preserve">) целью которого является обеспечение </w:t>
      </w:r>
      <w:proofErr w:type="spellStart"/>
      <w:r w:rsidRPr="00200911">
        <w:rPr>
          <w:rFonts w:ascii="Times New Roman" w:hAnsi="Times New Roman" w:cs="Times New Roman"/>
          <w:sz w:val="28"/>
          <w:szCs w:val="28"/>
        </w:rPr>
        <w:t>диагностико</w:t>
      </w:r>
      <w:proofErr w:type="spellEnd"/>
      <w:r w:rsidRPr="00200911">
        <w:rPr>
          <w:rFonts w:ascii="Times New Roman" w:hAnsi="Times New Roman" w:cs="Times New Roman"/>
          <w:sz w:val="28"/>
          <w:szCs w:val="28"/>
        </w:rPr>
        <w:t>-консультативного, психолого-педагогического</w:t>
      </w:r>
      <w:r>
        <w:rPr>
          <w:rFonts w:ascii="Times New Roman" w:hAnsi="Times New Roman" w:cs="Times New Roman"/>
          <w:sz w:val="28"/>
          <w:szCs w:val="28"/>
        </w:rPr>
        <w:t xml:space="preserve"> </w:t>
      </w:r>
      <w:r w:rsidRPr="00200911">
        <w:rPr>
          <w:rFonts w:ascii="Times New Roman" w:hAnsi="Times New Roman" w:cs="Times New Roman"/>
          <w:sz w:val="28"/>
          <w:szCs w:val="28"/>
        </w:rPr>
        <w:t xml:space="preserve">сопровождения воспитанников с ограниченными возможностями </w:t>
      </w:r>
      <w:proofErr w:type="gramStart"/>
      <w:r w:rsidRPr="00200911">
        <w:rPr>
          <w:rFonts w:ascii="Times New Roman" w:hAnsi="Times New Roman" w:cs="Times New Roman"/>
          <w:sz w:val="28"/>
          <w:szCs w:val="28"/>
        </w:rPr>
        <w:t>здоровья  в</w:t>
      </w:r>
      <w:proofErr w:type="gramEnd"/>
      <w:r w:rsidRPr="00200911">
        <w:rPr>
          <w:rFonts w:ascii="Times New Roman" w:hAnsi="Times New Roman" w:cs="Times New Roman"/>
          <w:sz w:val="28"/>
          <w:szCs w:val="28"/>
        </w:rPr>
        <w:t xml:space="preserve">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детей с ОВЗ.</w:t>
      </w:r>
      <w:r>
        <w:rPr>
          <w:rFonts w:ascii="Times New Roman" w:hAnsi="Times New Roman" w:cs="Times New Roman"/>
          <w:sz w:val="28"/>
          <w:szCs w:val="28"/>
        </w:rPr>
        <w:t xml:space="preserve"> </w:t>
      </w:r>
      <w:proofErr w:type="spellStart"/>
      <w:r w:rsidRPr="0084754B">
        <w:rPr>
          <w:rFonts w:ascii="Times New Roman" w:hAnsi="Times New Roman" w:cs="Times New Roman"/>
          <w:sz w:val="28"/>
          <w:szCs w:val="28"/>
        </w:rPr>
        <w:t>ППк</w:t>
      </w:r>
      <w:proofErr w:type="spellEnd"/>
      <w:r w:rsidRPr="0084754B">
        <w:rPr>
          <w:rFonts w:ascii="Times New Roman" w:hAnsi="Times New Roman" w:cs="Times New Roman"/>
          <w:sz w:val="28"/>
          <w:szCs w:val="28"/>
        </w:rPr>
        <w:t xml:space="preserve"> является формой взаимодействия руководящих и педагогических работников </w:t>
      </w:r>
      <w:r w:rsidRPr="0084754B">
        <w:rPr>
          <w:rFonts w:ascii="Times New Roman" w:hAnsi="Times New Roman"/>
          <w:sz w:val="28"/>
          <w:szCs w:val="28"/>
        </w:rPr>
        <w:t>Автономного   учреждения</w:t>
      </w:r>
      <w:r w:rsidRPr="0084754B">
        <w:rPr>
          <w:rFonts w:ascii="Times New Roman" w:hAnsi="Times New Roman" w:cs="Times New Roman"/>
          <w:sz w:val="28"/>
          <w:szCs w:val="28"/>
        </w:rPr>
        <w:t>, осуществляющего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E26482" w:rsidRDefault="00E26482" w:rsidP="00C61978">
      <w:pPr>
        <w:ind w:firstLine="567"/>
        <w:rPr>
          <w:rStyle w:val="a5"/>
          <w:rFonts w:ascii="Times New Roman" w:hAnsi="Times New Roman" w:cs="Times New Roman"/>
          <w:b w:val="0"/>
          <w:color w:val="000000"/>
          <w:sz w:val="28"/>
          <w:szCs w:val="28"/>
          <w:bdr w:val="none" w:sz="0" w:space="0" w:color="auto" w:frame="1"/>
        </w:rPr>
      </w:pPr>
      <w:r>
        <w:rPr>
          <w:rFonts w:ascii="Times New Roman" w:hAnsi="Times New Roman" w:cs="Times New Roman"/>
          <w:sz w:val="28"/>
          <w:szCs w:val="28"/>
        </w:rPr>
        <w:t xml:space="preserve">     </w:t>
      </w:r>
      <w:r w:rsidR="00AB0A31">
        <w:rPr>
          <w:rFonts w:ascii="Times New Roman" w:hAnsi="Times New Roman" w:cs="Times New Roman"/>
          <w:sz w:val="28"/>
          <w:szCs w:val="28"/>
        </w:rPr>
        <w:t xml:space="preserve">3.25. </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200911">
        <w:rPr>
          <w:rFonts w:ascii="Times New Roman" w:hAnsi="Times New Roman" w:cs="Times New Roman"/>
          <w:sz w:val="28"/>
          <w:szCs w:val="28"/>
        </w:rPr>
        <w:t>Пк</w:t>
      </w:r>
      <w:proofErr w:type="spellEnd"/>
      <w:r w:rsidRPr="00200911">
        <w:rPr>
          <w:rFonts w:ascii="Times New Roman" w:hAnsi="Times New Roman" w:cs="Times New Roman"/>
          <w:sz w:val="28"/>
          <w:szCs w:val="28"/>
        </w:rPr>
        <w:t xml:space="preserve"> </w:t>
      </w:r>
      <w:r w:rsidR="00AB0A31" w:rsidRPr="00AB0A31">
        <w:rPr>
          <w:rFonts w:ascii="Times New Roman" w:hAnsi="Times New Roman" w:cs="Times New Roman"/>
          <w:sz w:val="28"/>
          <w:szCs w:val="28"/>
        </w:rPr>
        <w:t>Автономной организации</w:t>
      </w:r>
      <w:r w:rsidR="00AB0A31" w:rsidRPr="002D674D">
        <w:rPr>
          <w:sz w:val="28"/>
          <w:szCs w:val="28"/>
        </w:rPr>
        <w:t xml:space="preserve"> </w:t>
      </w:r>
      <w:r w:rsidRPr="00200911">
        <w:rPr>
          <w:rFonts w:ascii="Times New Roman" w:hAnsi="Times New Roman" w:cs="Times New Roman"/>
          <w:sz w:val="28"/>
          <w:szCs w:val="28"/>
        </w:rPr>
        <w:t xml:space="preserve">в своей деятельности руководствуется договором между </w:t>
      </w:r>
      <w:r>
        <w:rPr>
          <w:rFonts w:ascii="Times New Roman" w:hAnsi="Times New Roman" w:cs="Times New Roman"/>
          <w:sz w:val="28"/>
          <w:szCs w:val="28"/>
        </w:rPr>
        <w:t>Автономным</w:t>
      </w:r>
      <w:r w:rsidRPr="00200911">
        <w:rPr>
          <w:rFonts w:ascii="Times New Roman" w:hAnsi="Times New Roman" w:cs="Times New Roman"/>
          <w:sz w:val="28"/>
          <w:szCs w:val="28"/>
        </w:rPr>
        <w:t xml:space="preserve"> учреждением и родителями (законными представителями) воспитанника, договором между психолого-педагогическим консилиумом и </w:t>
      </w:r>
      <w:r>
        <w:rPr>
          <w:rStyle w:val="a5"/>
          <w:rFonts w:ascii="Times New Roman" w:hAnsi="Times New Roman" w:cs="Times New Roman"/>
          <w:b w:val="0"/>
          <w:color w:val="000000"/>
          <w:sz w:val="28"/>
          <w:szCs w:val="28"/>
          <w:bdr w:val="none" w:sz="0" w:space="0" w:color="auto" w:frame="1"/>
        </w:rPr>
        <w:t>территориальным органом психолого</w:t>
      </w:r>
      <w:r w:rsidR="00AB0A31">
        <w:rPr>
          <w:rStyle w:val="a5"/>
          <w:rFonts w:ascii="Times New Roman" w:hAnsi="Times New Roman" w:cs="Times New Roman"/>
          <w:b w:val="0"/>
          <w:color w:val="000000"/>
          <w:sz w:val="28"/>
          <w:szCs w:val="28"/>
          <w:bdr w:val="none" w:sz="0" w:space="0" w:color="auto" w:frame="1"/>
        </w:rPr>
        <w:t>-медико-педагогической комиссии (далее – ПМПК).</w:t>
      </w:r>
    </w:p>
    <w:p w:rsidR="00E26482" w:rsidRPr="0088366E" w:rsidRDefault="00AB0A31" w:rsidP="00C61978">
      <w:pPr>
        <w:ind w:right="19" w:firstLine="567"/>
        <w:rPr>
          <w:rFonts w:ascii="Times New Roman" w:hAnsi="Times New Roman" w:cs="Times New Roman"/>
          <w:sz w:val="28"/>
          <w:szCs w:val="28"/>
        </w:rPr>
      </w:pPr>
      <w:r>
        <w:rPr>
          <w:rFonts w:ascii="Times New Roman" w:hAnsi="Times New Roman" w:cs="Times New Roman"/>
          <w:sz w:val="28"/>
          <w:szCs w:val="28"/>
        </w:rPr>
        <w:t>3.25.</w:t>
      </w:r>
      <w:r w:rsidR="00E26482">
        <w:rPr>
          <w:rFonts w:ascii="Times New Roman" w:hAnsi="Times New Roman" w:cs="Times New Roman"/>
          <w:sz w:val="28"/>
          <w:szCs w:val="28"/>
        </w:rPr>
        <w:t>1.</w:t>
      </w:r>
      <w:r w:rsidR="00E26482" w:rsidRPr="0088366E">
        <w:rPr>
          <w:rFonts w:ascii="Times New Roman" w:hAnsi="Times New Roman" w:cs="Times New Roman"/>
          <w:sz w:val="28"/>
          <w:szCs w:val="28"/>
        </w:rPr>
        <w:t xml:space="preserve">Задачами </w:t>
      </w:r>
      <w:proofErr w:type="spellStart"/>
      <w:r w:rsidR="00E26482" w:rsidRPr="0088366E">
        <w:rPr>
          <w:rFonts w:ascii="Times New Roman" w:hAnsi="Times New Roman" w:cs="Times New Roman"/>
          <w:sz w:val="28"/>
          <w:szCs w:val="28"/>
        </w:rPr>
        <w:t>ППк</w:t>
      </w:r>
      <w:proofErr w:type="spellEnd"/>
      <w:r w:rsidR="00E26482" w:rsidRPr="0088366E">
        <w:rPr>
          <w:rFonts w:ascii="Times New Roman" w:hAnsi="Times New Roman" w:cs="Times New Roman"/>
          <w:sz w:val="28"/>
          <w:szCs w:val="28"/>
        </w:rPr>
        <w:t xml:space="preserve"> являются: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разработка рекомендаций по организации психолого-педагогического сопровождения обучающихся;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контроль за выполнением рекомендаций </w:t>
      </w:r>
      <w:proofErr w:type="spellStart"/>
      <w:r w:rsidR="00E26482" w:rsidRPr="0088366E">
        <w:rPr>
          <w:rFonts w:ascii="Times New Roman" w:hAnsi="Times New Roman" w:cs="Times New Roman"/>
          <w:sz w:val="28"/>
          <w:szCs w:val="28"/>
        </w:rPr>
        <w:t>ППк</w:t>
      </w:r>
      <w:proofErr w:type="spellEnd"/>
      <w:r w:rsidR="00E26482" w:rsidRPr="0088366E">
        <w:rPr>
          <w:rFonts w:ascii="Times New Roman" w:hAnsi="Times New Roman" w:cs="Times New Roman"/>
          <w:sz w:val="28"/>
          <w:szCs w:val="28"/>
        </w:rPr>
        <w:t>.</w:t>
      </w:r>
    </w:p>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3.26</w:t>
      </w:r>
      <w:r w:rsidRPr="00200911">
        <w:rPr>
          <w:rFonts w:ascii="Times New Roman" w:hAnsi="Times New Roman" w:cs="Times New Roman"/>
          <w:sz w:val="28"/>
          <w:szCs w:val="28"/>
        </w:rPr>
        <w:t>. В группы комбинированной и компенсирующей направленности, полного дня пребывания</w:t>
      </w:r>
      <w:r>
        <w:rPr>
          <w:rFonts w:ascii="Times New Roman" w:hAnsi="Times New Roman" w:cs="Times New Roman"/>
          <w:sz w:val="28"/>
          <w:szCs w:val="28"/>
        </w:rPr>
        <w:t xml:space="preserve"> </w:t>
      </w:r>
      <w:r w:rsidR="00AB0A31" w:rsidRPr="00AB0A31">
        <w:rPr>
          <w:rFonts w:ascii="Times New Roman" w:hAnsi="Times New Roman" w:cs="Times New Roman"/>
          <w:sz w:val="28"/>
          <w:szCs w:val="28"/>
        </w:rPr>
        <w:t xml:space="preserve">Автономной </w:t>
      </w:r>
      <w:proofErr w:type="gramStart"/>
      <w:r w:rsidR="00AB0A31" w:rsidRPr="00AB0A31">
        <w:rPr>
          <w:rFonts w:ascii="Times New Roman" w:hAnsi="Times New Roman" w:cs="Times New Roman"/>
          <w:sz w:val="28"/>
          <w:szCs w:val="28"/>
        </w:rPr>
        <w:t>организации</w:t>
      </w:r>
      <w:r>
        <w:rPr>
          <w:rFonts w:ascii="Times New Roman" w:hAnsi="Times New Roman" w:cs="Times New Roman"/>
          <w:sz w:val="28"/>
          <w:szCs w:val="28"/>
        </w:rPr>
        <w:t>,</w:t>
      </w:r>
      <w:r w:rsidRPr="00200911">
        <w:rPr>
          <w:rFonts w:ascii="Times New Roman" w:hAnsi="Times New Roman" w:cs="Times New Roman"/>
          <w:sz w:val="28"/>
          <w:szCs w:val="28"/>
        </w:rPr>
        <w:t xml:space="preserve">  согласно</w:t>
      </w:r>
      <w:proofErr w:type="gramEnd"/>
      <w:r w:rsidRPr="00200911">
        <w:rPr>
          <w:rFonts w:ascii="Times New Roman" w:hAnsi="Times New Roman" w:cs="Times New Roman"/>
          <w:sz w:val="28"/>
          <w:szCs w:val="28"/>
        </w:rPr>
        <w:t xml:space="preserve"> рекомендациям </w:t>
      </w:r>
      <w:r>
        <w:rPr>
          <w:rFonts w:ascii="Times New Roman" w:hAnsi="Times New Roman" w:cs="Times New Roman"/>
          <w:sz w:val="28"/>
          <w:szCs w:val="28"/>
        </w:rPr>
        <w:t>заключения территориального органа ПМПК, принимаются</w:t>
      </w:r>
      <w:r w:rsidRPr="00200911">
        <w:rPr>
          <w:rFonts w:ascii="Times New Roman" w:hAnsi="Times New Roman" w:cs="Times New Roman"/>
          <w:sz w:val="28"/>
          <w:szCs w:val="28"/>
        </w:rPr>
        <w:t>:</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с тяжелыми нарушениями речи;</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с нарушениями слуха;</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w:t>
      </w:r>
      <w:r>
        <w:rPr>
          <w:rFonts w:ascii="Times New Roman" w:hAnsi="Times New Roman" w:cs="Times New Roman"/>
          <w:sz w:val="28"/>
          <w:szCs w:val="28"/>
        </w:rPr>
        <w:t xml:space="preserve"> </w:t>
      </w:r>
      <w:r w:rsidRPr="00200911">
        <w:rPr>
          <w:rFonts w:ascii="Times New Roman" w:hAnsi="Times New Roman" w:cs="Times New Roman"/>
          <w:sz w:val="28"/>
          <w:szCs w:val="28"/>
        </w:rPr>
        <w:t>дети с нарушениями опорно-двигательного аппарата при сохранном интеллекте, самостоятельно передвигающиеся, владеющие навыками самообслуживания;</w:t>
      </w:r>
    </w:p>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bookmarkStart w:id="2" w:name="_Hlk139457582"/>
      <w:r w:rsidR="00AB0A31">
        <w:rPr>
          <w:rFonts w:ascii="Times New Roman" w:hAnsi="Times New Roman" w:cs="Times New Roman"/>
          <w:sz w:val="28"/>
          <w:szCs w:val="28"/>
        </w:rPr>
        <w:t>3.27.</w:t>
      </w:r>
      <w:r w:rsidRPr="00200911">
        <w:rPr>
          <w:rFonts w:ascii="Times New Roman" w:hAnsi="Times New Roman" w:cs="Times New Roman"/>
          <w:sz w:val="28"/>
          <w:szCs w:val="28"/>
        </w:rPr>
        <w:t xml:space="preserve"> </w:t>
      </w:r>
      <w:proofErr w:type="gramStart"/>
      <w:r w:rsidRPr="00200911">
        <w:rPr>
          <w:rFonts w:ascii="Times New Roman" w:hAnsi="Times New Roman" w:cs="Times New Roman"/>
          <w:sz w:val="28"/>
          <w:szCs w:val="28"/>
        </w:rPr>
        <w:t>В  группы</w:t>
      </w:r>
      <w:proofErr w:type="gramEnd"/>
      <w:r w:rsidRPr="00200911">
        <w:rPr>
          <w:rFonts w:ascii="Times New Roman" w:hAnsi="Times New Roman" w:cs="Times New Roman"/>
          <w:sz w:val="28"/>
          <w:szCs w:val="28"/>
        </w:rPr>
        <w:t xml:space="preserve"> кратковременного пребывания</w:t>
      </w:r>
      <w:r w:rsidRPr="004B74EC">
        <w:rPr>
          <w:rFonts w:ascii="Times New Roman" w:hAnsi="Times New Roman" w:cs="Times New Roman"/>
          <w:sz w:val="28"/>
          <w:szCs w:val="28"/>
        </w:rPr>
        <w:t xml:space="preserve"> </w:t>
      </w:r>
      <w:r w:rsidRPr="00200911">
        <w:rPr>
          <w:rFonts w:ascii="Times New Roman" w:hAnsi="Times New Roman" w:cs="Times New Roman"/>
          <w:sz w:val="28"/>
          <w:szCs w:val="28"/>
        </w:rPr>
        <w:t xml:space="preserve">Автономного дошкольного учреждения, согласно рекомендациям </w:t>
      </w:r>
      <w:r>
        <w:rPr>
          <w:rFonts w:ascii="Times New Roman" w:hAnsi="Times New Roman" w:cs="Times New Roman"/>
          <w:sz w:val="28"/>
          <w:szCs w:val="28"/>
        </w:rPr>
        <w:t>заключения</w:t>
      </w:r>
      <w:r w:rsidRPr="00200911">
        <w:rPr>
          <w:rFonts w:ascii="Times New Roman" w:hAnsi="Times New Roman" w:cs="Times New Roman"/>
          <w:sz w:val="28"/>
          <w:szCs w:val="28"/>
        </w:rPr>
        <w:t xml:space="preserve">  </w:t>
      </w:r>
      <w:r>
        <w:rPr>
          <w:rFonts w:ascii="Times New Roman" w:hAnsi="Times New Roman" w:cs="Times New Roman"/>
          <w:sz w:val="28"/>
          <w:szCs w:val="28"/>
        </w:rPr>
        <w:t>территориального органа психолого-медико-педагогической комиссии,</w:t>
      </w:r>
      <w:r w:rsidRPr="00200911">
        <w:rPr>
          <w:rFonts w:ascii="Times New Roman" w:hAnsi="Times New Roman" w:cs="Times New Roman"/>
          <w:sz w:val="28"/>
          <w:szCs w:val="28"/>
        </w:rPr>
        <w:t xml:space="preserve"> принимаются следующие категории воспитанников с ОВЗ:</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lastRenderedPageBreak/>
        <w:t xml:space="preserve">- дети от трех до </w:t>
      </w:r>
      <w:r w:rsidRPr="00B0235B">
        <w:rPr>
          <w:rFonts w:ascii="Times New Roman" w:hAnsi="Times New Roman" w:cs="Times New Roman"/>
          <w:sz w:val="28"/>
          <w:szCs w:val="28"/>
        </w:rPr>
        <w:t>прекращения образовательных отношений</w:t>
      </w:r>
      <w:r>
        <w:rPr>
          <w:rFonts w:ascii="Times New Roman" w:hAnsi="Times New Roman" w:cs="Times New Roman"/>
          <w:sz w:val="28"/>
          <w:szCs w:val="28"/>
        </w:rPr>
        <w:t xml:space="preserve"> разных нозологических групп, у которых ограничения по </w:t>
      </w:r>
      <w:proofErr w:type="gramStart"/>
      <w:r>
        <w:rPr>
          <w:rFonts w:ascii="Times New Roman" w:hAnsi="Times New Roman" w:cs="Times New Roman"/>
          <w:sz w:val="28"/>
          <w:szCs w:val="28"/>
        </w:rPr>
        <w:t>здоровья  препятствуют</w:t>
      </w:r>
      <w:proofErr w:type="gramEnd"/>
      <w:r>
        <w:rPr>
          <w:rFonts w:ascii="Times New Roman" w:hAnsi="Times New Roman" w:cs="Times New Roman"/>
          <w:sz w:val="28"/>
          <w:szCs w:val="28"/>
        </w:rPr>
        <w:t xml:space="preserve"> организации данной категории на полный день пребывания</w:t>
      </w:r>
      <w:r w:rsidRPr="00200911">
        <w:rPr>
          <w:rFonts w:ascii="Times New Roman" w:hAnsi="Times New Roman" w:cs="Times New Roman"/>
          <w:sz w:val="28"/>
          <w:szCs w:val="28"/>
        </w:rPr>
        <w:t>.</w:t>
      </w:r>
    </w:p>
    <w:bookmarkEnd w:id="2"/>
    <w:p w:rsidR="00E26482"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3.28.</w:t>
      </w:r>
      <w:r w:rsidRPr="00200911">
        <w:rPr>
          <w:rFonts w:ascii="Times New Roman" w:hAnsi="Times New Roman" w:cs="Times New Roman"/>
          <w:sz w:val="28"/>
          <w:szCs w:val="28"/>
        </w:rPr>
        <w:t xml:space="preserve"> В Консультативную службу ранней помощи Автономного учреждения на основании заявления, заключения договора между учреждением и родителями (законными </w:t>
      </w:r>
      <w:proofErr w:type="gramStart"/>
      <w:r w:rsidRPr="00200911">
        <w:rPr>
          <w:rFonts w:ascii="Times New Roman" w:hAnsi="Times New Roman" w:cs="Times New Roman"/>
          <w:sz w:val="28"/>
          <w:szCs w:val="28"/>
        </w:rPr>
        <w:t>представителями)  принимаются</w:t>
      </w:r>
      <w:proofErr w:type="gramEnd"/>
      <w:r w:rsidRPr="00200911">
        <w:rPr>
          <w:rFonts w:ascii="Times New Roman" w:hAnsi="Times New Roman" w:cs="Times New Roman"/>
          <w:sz w:val="28"/>
          <w:szCs w:val="28"/>
        </w:rPr>
        <w:t xml:space="preserve"> следующие категории детей младенческого и раннего возраста от двух месяцев до трех лет:</w:t>
      </w:r>
    </w:p>
    <w:p w:rsidR="00E26482"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дети с ограниченными возможностями здоровья (с уточненным статусом «Ребенок с ограниченными возможностями здоровья», в том числе дети с инвалидностью; </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w:t>
      </w:r>
      <w:r>
        <w:rPr>
          <w:rFonts w:ascii="Times New Roman" w:hAnsi="Times New Roman" w:cs="Times New Roman"/>
          <w:sz w:val="28"/>
          <w:szCs w:val="28"/>
        </w:rPr>
        <w:t xml:space="preserve"> </w:t>
      </w:r>
      <w:r w:rsidRPr="00200911">
        <w:rPr>
          <w:rFonts w:ascii="Times New Roman" w:hAnsi="Times New Roman" w:cs="Times New Roman"/>
          <w:sz w:val="28"/>
          <w:szCs w:val="28"/>
        </w:rPr>
        <w:t>группы риска</w:t>
      </w:r>
      <w:r>
        <w:rPr>
          <w:rFonts w:ascii="Times New Roman" w:hAnsi="Times New Roman" w:cs="Times New Roman"/>
          <w:sz w:val="28"/>
          <w:szCs w:val="28"/>
        </w:rPr>
        <w:t>, в том числе дети с инвалидностью</w:t>
      </w:r>
      <w:r w:rsidRPr="00200911">
        <w:rPr>
          <w:rFonts w:ascii="Times New Roman" w:hAnsi="Times New Roman" w:cs="Times New Roman"/>
          <w:sz w:val="28"/>
          <w:szCs w:val="28"/>
        </w:rPr>
        <w:t xml:space="preserve">. </w:t>
      </w:r>
    </w:p>
    <w:p w:rsidR="00E26482" w:rsidRPr="00200911" w:rsidRDefault="00E26482" w:rsidP="00C61978">
      <w:pPr>
        <w:ind w:firstLine="567"/>
        <w:rPr>
          <w:rFonts w:ascii="Times New Roman" w:hAnsi="Times New Roman" w:cs="Times New Roman"/>
          <w:sz w:val="28"/>
          <w:szCs w:val="28"/>
        </w:rPr>
      </w:pPr>
      <w:bookmarkStart w:id="3" w:name="_Hlk139457617"/>
      <w:r>
        <w:rPr>
          <w:rFonts w:ascii="Times New Roman" w:hAnsi="Times New Roman" w:cs="Times New Roman"/>
          <w:sz w:val="28"/>
          <w:szCs w:val="28"/>
        </w:rPr>
        <w:t xml:space="preserve">     </w:t>
      </w:r>
      <w:r w:rsidR="00AB0A31">
        <w:rPr>
          <w:rFonts w:ascii="Times New Roman" w:hAnsi="Times New Roman" w:cs="Times New Roman"/>
          <w:sz w:val="28"/>
          <w:szCs w:val="28"/>
        </w:rPr>
        <w:t>3.29.</w:t>
      </w:r>
      <w:r>
        <w:rPr>
          <w:rFonts w:ascii="Times New Roman" w:hAnsi="Times New Roman" w:cs="Times New Roman"/>
          <w:sz w:val="28"/>
          <w:szCs w:val="28"/>
        </w:rPr>
        <w:t xml:space="preserve"> В структурное подразделение «Лекотека», ГКП «Особый </w:t>
      </w:r>
      <w:proofErr w:type="gramStart"/>
      <w:r>
        <w:rPr>
          <w:rFonts w:ascii="Times New Roman" w:hAnsi="Times New Roman" w:cs="Times New Roman"/>
          <w:sz w:val="28"/>
          <w:szCs w:val="28"/>
        </w:rPr>
        <w:t>ребенок»</w:t>
      </w:r>
      <w:r w:rsidRPr="00200911">
        <w:rPr>
          <w:rFonts w:ascii="Times New Roman" w:hAnsi="Times New Roman" w:cs="Times New Roman"/>
          <w:sz w:val="28"/>
          <w:szCs w:val="28"/>
        </w:rPr>
        <w:t xml:space="preserve">  </w:t>
      </w:r>
      <w:r w:rsidR="00AB0A31" w:rsidRPr="00AB0A31">
        <w:rPr>
          <w:rFonts w:ascii="Times New Roman" w:hAnsi="Times New Roman" w:cs="Times New Roman"/>
          <w:sz w:val="28"/>
          <w:szCs w:val="28"/>
        </w:rPr>
        <w:t>Автономной</w:t>
      </w:r>
      <w:proofErr w:type="gramEnd"/>
      <w:r w:rsidR="00AB0A31" w:rsidRPr="00AB0A31">
        <w:rPr>
          <w:rFonts w:ascii="Times New Roman" w:hAnsi="Times New Roman" w:cs="Times New Roman"/>
          <w:sz w:val="28"/>
          <w:szCs w:val="28"/>
        </w:rPr>
        <w:t xml:space="preserve"> организации</w:t>
      </w:r>
      <w:r w:rsidR="00AB0A31" w:rsidRPr="002D674D">
        <w:rPr>
          <w:sz w:val="28"/>
          <w:szCs w:val="28"/>
        </w:rPr>
        <w:t xml:space="preserve"> </w:t>
      </w:r>
      <w:r w:rsidRPr="00200911">
        <w:rPr>
          <w:rFonts w:ascii="Times New Roman" w:hAnsi="Times New Roman" w:cs="Times New Roman"/>
          <w:sz w:val="28"/>
          <w:szCs w:val="28"/>
        </w:rPr>
        <w:t xml:space="preserve">на основании заявления, заключения договора между </w:t>
      </w:r>
      <w:r>
        <w:rPr>
          <w:rFonts w:ascii="Times New Roman" w:hAnsi="Times New Roman" w:cs="Times New Roman"/>
          <w:sz w:val="28"/>
          <w:szCs w:val="28"/>
        </w:rPr>
        <w:t xml:space="preserve">Автономным </w:t>
      </w:r>
      <w:r w:rsidRPr="00200911">
        <w:rPr>
          <w:rFonts w:ascii="Times New Roman" w:hAnsi="Times New Roman" w:cs="Times New Roman"/>
          <w:sz w:val="28"/>
          <w:szCs w:val="28"/>
        </w:rPr>
        <w:t>учреждением и родителями (законными представителями)    принимаются следующие категории семей с детьми:</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xml:space="preserve">- семьи с детьми от трех до </w:t>
      </w:r>
      <w:r w:rsidRPr="00B0235B">
        <w:rPr>
          <w:rFonts w:ascii="Times New Roman" w:hAnsi="Times New Roman" w:cs="Times New Roman"/>
          <w:sz w:val="28"/>
          <w:szCs w:val="28"/>
        </w:rPr>
        <w:t>прекращения образовательных отношений</w:t>
      </w:r>
      <w:r w:rsidRPr="00200911">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w:t>
      </w:r>
      <w:r w:rsidRPr="00200911">
        <w:rPr>
          <w:rFonts w:ascii="Times New Roman" w:hAnsi="Times New Roman" w:cs="Times New Roman"/>
          <w:sz w:val="28"/>
          <w:szCs w:val="28"/>
        </w:rPr>
        <w:t>, не имеющие возможность посещать дошкольные образовательные учреждения</w:t>
      </w:r>
      <w:r>
        <w:rPr>
          <w:rFonts w:ascii="Times New Roman" w:hAnsi="Times New Roman" w:cs="Times New Roman"/>
          <w:sz w:val="28"/>
          <w:szCs w:val="28"/>
        </w:rPr>
        <w:t xml:space="preserve"> на общих основаниях, на полный день пребывания. Категория детей с уточненным статусом «Ребенок с ограниченными возможностями здоровья, в том числе с дети с инвалидностью</w:t>
      </w:r>
      <w:r w:rsidRPr="00200911">
        <w:rPr>
          <w:rFonts w:ascii="Times New Roman" w:hAnsi="Times New Roman" w:cs="Times New Roman"/>
          <w:sz w:val="28"/>
          <w:szCs w:val="28"/>
        </w:rPr>
        <w:t>.</w:t>
      </w:r>
    </w:p>
    <w:bookmarkEnd w:id="3"/>
    <w:p w:rsidR="00E26482" w:rsidRPr="00200911" w:rsidRDefault="00E26482" w:rsidP="00C6197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AB0A31">
        <w:rPr>
          <w:rFonts w:ascii="Times New Roman" w:hAnsi="Times New Roman" w:cs="Times New Roman"/>
          <w:sz w:val="28"/>
          <w:szCs w:val="28"/>
        </w:rPr>
        <w:t>3.30.</w:t>
      </w:r>
      <w:r w:rsidRPr="00200911">
        <w:rPr>
          <w:rFonts w:ascii="Times New Roman" w:hAnsi="Times New Roman" w:cs="Times New Roman"/>
          <w:sz w:val="28"/>
          <w:szCs w:val="28"/>
        </w:rPr>
        <w:t xml:space="preserve"> Не подлежат приему в </w:t>
      </w:r>
      <w:r w:rsidR="00AB0A31">
        <w:rPr>
          <w:rFonts w:ascii="Times New Roman" w:hAnsi="Times New Roman" w:cs="Times New Roman"/>
          <w:sz w:val="28"/>
          <w:szCs w:val="28"/>
        </w:rPr>
        <w:t>Автономную организацию</w:t>
      </w:r>
      <w:r w:rsidR="00AB0A31" w:rsidRPr="002D674D">
        <w:rPr>
          <w:sz w:val="28"/>
          <w:szCs w:val="28"/>
        </w:rPr>
        <w:t xml:space="preserve"> </w:t>
      </w:r>
      <w:r w:rsidRPr="00200911">
        <w:rPr>
          <w:rFonts w:ascii="Times New Roman" w:hAnsi="Times New Roman" w:cs="Times New Roman"/>
          <w:sz w:val="28"/>
          <w:szCs w:val="28"/>
        </w:rPr>
        <w:t>следующие категории детей:</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страдающие эпилепсией с частыми припадками, эпилептическим слабоумием;</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требующие активного терапевтического лечения;</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слепоглухонемые;</w:t>
      </w:r>
    </w:p>
    <w:p w:rsidR="00E26482" w:rsidRPr="00200911"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xml:space="preserve">- дети с </w:t>
      </w:r>
      <w:proofErr w:type="spellStart"/>
      <w:r w:rsidRPr="00200911">
        <w:rPr>
          <w:rFonts w:ascii="Times New Roman" w:hAnsi="Times New Roman" w:cs="Times New Roman"/>
          <w:sz w:val="28"/>
          <w:szCs w:val="28"/>
        </w:rPr>
        <w:t>психопатоподобными</w:t>
      </w:r>
      <w:proofErr w:type="spellEnd"/>
      <w:r w:rsidRPr="00200911">
        <w:rPr>
          <w:rFonts w:ascii="Times New Roman" w:hAnsi="Times New Roman" w:cs="Times New Roman"/>
          <w:sz w:val="28"/>
          <w:szCs w:val="28"/>
        </w:rPr>
        <w:t xml:space="preserve"> формами поведения;</w:t>
      </w:r>
    </w:p>
    <w:p w:rsidR="00E26482" w:rsidRDefault="00E26482" w:rsidP="00C61978">
      <w:pPr>
        <w:ind w:firstLine="567"/>
        <w:rPr>
          <w:rFonts w:ascii="Times New Roman" w:hAnsi="Times New Roman" w:cs="Times New Roman"/>
          <w:sz w:val="28"/>
          <w:szCs w:val="28"/>
        </w:rPr>
      </w:pPr>
      <w:r w:rsidRPr="00200911">
        <w:rPr>
          <w:rFonts w:ascii="Times New Roman" w:hAnsi="Times New Roman" w:cs="Times New Roman"/>
          <w:sz w:val="28"/>
          <w:szCs w:val="28"/>
        </w:rPr>
        <w:t>- дети с глубокими необратимыми нарушениями опорно-двигательного аппарата, самостоятельно не передвигающиеся, не обслуживающие себя.</w:t>
      </w:r>
    </w:p>
    <w:p w:rsidR="007B56D6" w:rsidRPr="0091336D" w:rsidRDefault="00D15121" w:rsidP="00C61978">
      <w:pPr>
        <w:pStyle w:val="Default"/>
        <w:ind w:firstLine="567"/>
        <w:jc w:val="both"/>
        <w:rPr>
          <w:color w:val="auto"/>
          <w:sz w:val="28"/>
          <w:szCs w:val="28"/>
        </w:rPr>
      </w:pPr>
      <w:r>
        <w:rPr>
          <w:color w:val="auto"/>
          <w:sz w:val="28"/>
          <w:szCs w:val="28"/>
        </w:rPr>
        <w:t>3.31</w:t>
      </w:r>
      <w:r w:rsidR="007B56D6" w:rsidRPr="0091336D">
        <w:rPr>
          <w:color w:val="auto"/>
          <w:sz w:val="28"/>
          <w:szCs w:val="28"/>
        </w:rPr>
        <w:t xml:space="preserve">. Автономная организация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в сфере образования. </w:t>
      </w:r>
    </w:p>
    <w:p w:rsidR="00B37C6E" w:rsidRPr="00B37C6E" w:rsidRDefault="00D15121" w:rsidP="00C61978">
      <w:pPr>
        <w:pStyle w:val="Default"/>
        <w:ind w:firstLine="567"/>
        <w:jc w:val="both"/>
        <w:rPr>
          <w:color w:val="auto"/>
          <w:sz w:val="28"/>
          <w:szCs w:val="28"/>
        </w:rPr>
      </w:pPr>
      <w:r>
        <w:rPr>
          <w:color w:val="auto"/>
          <w:sz w:val="28"/>
          <w:szCs w:val="28"/>
        </w:rPr>
        <w:t>3.32</w:t>
      </w:r>
      <w:r w:rsidR="007B56D6" w:rsidRPr="00B37C6E">
        <w:rPr>
          <w:color w:val="auto"/>
          <w:sz w:val="28"/>
          <w:szCs w:val="28"/>
        </w:rPr>
        <w:t xml:space="preserve">. Финансовое обеспечение выполнения муниципального задания Автономной организацией осуществляется в виде субсидий из местного бюджета (бюджета муниципального образования город Новороссийск).  </w:t>
      </w:r>
    </w:p>
    <w:p w:rsidR="007B56D6" w:rsidRPr="0091336D" w:rsidRDefault="00D15121" w:rsidP="00C61978">
      <w:pPr>
        <w:pStyle w:val="Default"/>
        <w:ind w:firstLine="567"/>
        <w:jc w:val="both"/>
        <w:rPr>
          <w:color w:val="FF0000"/>
          <w:sz w:val="28"/>
          <w:szCs w:val="28"/>
        </w:rPr>
      </w:pPr>
      <w:r>
        <w:rPr>
          <w:color w:val="auto"/>
          <w:sz w:val="28"/>
          <w:szCs w:val="28"/>
        </w:rPr>
        <w:t>3.33</w:t>
      </w:r>
      <w:r w:rsidR="007B56D6" w:rsidRPr="0091336D">
        <w:rPr>
          <w:color w:val="auto"/>
          <w:sz w:val="28"/>
          <w:szCs w:val="28"/>
        </w:rPr>
        <w:t xml:space="preserve">.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7B56D6" w:rsidRPr="0091336D" w:rsidRDefault="00D15121" w:rsidP="00C61978">
      <w:pPr>
        <w:pStyle w:val="Default"/>
        <w:ind w:firstLine="567"/>
        <w:jc w:val="both"/>
        <w:rPr>
          <w:color w:val="FF0000"/>
          <w:sz w:val="28"/>
          <w:szCs w:val="28"/>
        </w:rPr>
      </w:pPr>
      <w:r>
        <w:rPr>
          <w:color w:val="auto"/>
          <w:sz w:val="28"/>
          <w:szCs w:val="28"/>
        </w:rPr>
        <w:t>3.34</w:t>
      </w:r>
      <w:r w:rsidR="007B56D6" w:rsidRPr="0091336D">
        <w:rPr>
          <w:color w:val="auto"/>
          <w:sz w:val="28"/>
          <w:szCs w:val="28"/>
        </w:rPr>
        <w:t xml:space="preserve">. Автономная организация не вправе отказаться от выполнения муниципального задания. </w:t>
      </w:r>
    </w:p>
    <w:p w:rsidR="007B56D6" w:rsidRPr="0091336D" w:rsidRDefault="007B56D6" w:rsidP="00C61978">
      <w:pPr>
        <w:pStyle w:val="Default"/>
        <w:ind w:firstLine="567"/>
        <w:jc w:val="both"/>
        <w:rPr>
          <w:color w:val="FF0000"/>
          <w:sz w:val="28"/>
          <w:szCs w:val="28"/>
        </w:rPr>
      </w:pPr>
      <w:r w:rsidRPr="0091336D">
        <w:rPr>
          <w:color w:val="auto"/>
          <w:sz w:val="28"/>
          <w:szCs w:val="28"/>
        </w:rPr>
        <w:t xml:space="preserve">Муниципальное задание для Автономной организации в соответствии с предусмотренными настоящим Уставом основными видами деятельности формируется и утверждается Учредителем. </w:t>
      </w:r>
    </w:p>
    <w:p w:rsidR="007B56D6" w:rsidRPr="0091336D" w:rsidRDefault="00D15121" w:rsidP="00C61978">
      <w:pPr>
        <w:pStyle w:val="Default"/>
        <w:ind w:firstLine="567"/>
        <w:jc w:val="both"/>
        <w:rPr>
          <w:color w:val="FF0000"/>
          <w:sz w:val="28"/>
          <w:szCs w:val="28"/>
        </w:rPr>
      </w:pPr>
      <w:r>
        <w:rPr>
          <w:color w:val="auto"/>
          <w:sz w:val="28"/>
          <w:szCs w:val="28"/>
        </w:rPr>
        <w:t>3.35</w:t>
      </w:r>
      <w:r w:rsidR="007B56D6" w:rsidRPr="0091336D">
        <w:rPr>
          <w:color w:val="auto"/>
          <w:sz w:val="28"/>
          <w:szCs w:val="28"/>
        </w:rPr>
        <w:t xml:space="preserve">. Кроме муниципального задания Автономная организация по своему усмотрению вправе выполнять работы, оказывать услуги, относящиеся к его </w:t>
      </w:r>
      <w:r w:rsidR="007B56D6" w:rsidRPr="0091336D">
        <w:rPr>
          <w:color w:val="auto"/>
          <w:sz w:val="28"/>
          <w:szCs w:val="28"/>
        </w:rPr>
        <w:lastRenderedPageBreak/>
        <w:t xml:space="preserve">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7B56D6" w:rsidRPr="0091336D" w:rsidRDefault="00D15121" w:rsidP="00C61978">
      <w:pPr>
        <w:pStyle w:val="Default"/>
        <w:ind w:firstLine="567"/>
        <w:jc w:val="both"/>
        <w:rPr>
          <w:color w:val="FF0000"/>
          <w:sz w:val="28"/>
          <w:szCs w:val="28"/>
        </w:rPr>
      </w:pPr>
      <w:r>
        <w:rPr>
          <w:color w:val="auto"/>
          <w:sz w:val="28"/>
          <w:szCs w:val="28"/>
        </w:rPr>
        <w:t>3.36</w:t>
      </w:r>
      <w:r w:rsidR="007B56D6" w:rsidRPr="0091336D">
        <w:rPr>
          <w:color w:val="auto"/>
          <w:sz w:val="28"/>
          <w:szCs w:val="28"/>
        </w:rPr>
        <w:t xml:space="preserve">. Автономная организация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счёт имеющихся у неё финансовых ресурсов. </w:t>
      </w:r>
    </w:p>
    <w:p w:rsidR="007B56D6" w:rsidRPr="0091336D" w:rsidRDefault="00D15121" w:rsidP="00C61978">
      <w:pPr>
        <w:pStyle w:val="Default"/>
        <w:ind w:firstLine="567"/>
        <w:jc w:val="both"/>
        <w:rPr>
          <w:color w:val="FF0000"/>
          <w:sz w:val="28"/>
          <w:szCs w:val="28"/>
        </w:rPr>
      </w:pPr>
      <w:r>
        <w:rPr>
          <w:color w:val="auto"/>
          <w:sz w:val="28"/>
          <w:szCs w:val="28"/>
        </w:rPr>
        <w:t>3.37</w:t>
      </w:r>
      <w:r w:rsidR="007B56D6" w:rsidRPr="0091336D">
        <w:rPr>
          <w:color w:val="auto"/>
          <w:sz w:val="28"/>
          <w:szCs w:val="28"/>
        </w:rPr>
        <w:t xml:space="preserve">. Право Автономной организации осуществлять деятельность, на которую в соответствии с законодательством Российской Федерации требуется разрешительный документ (лицензия), возникает у Автономной организации со дня его получения или в указанный в нём срок и прекращается по истечении срока его действия, если иное не установлено законодательством Российской Федерации. </w:t>
      </w:r>
    </w:p>
    <w:p w:rsidR="007B56D6" w:rsidRPr="0091336D" w:rsidRDefault="00D15121" w:rsidP="00C61978">
      <w:pPr>
        <w:pStyle w:val="Default"/>
        <w:ind w:firstLine="567"/>
        <w:jc w:val="both"/>
        <w:rPr>
          <w:color w:val="FF0000"/>
          <w:sz w:val="28"/>
          <w:szCs w:val="28"/>
        </w:rPr>
      </w:pPr>
      <w:r>
        <w:rPr>
          <w:color w:val="auto"/>
          <w:sz w:val="28"/>
          <w:szCs w:val="28"/>
        </w:rPr>
        <w:t>3.38</w:t>
      </w:r>
      <w:r w:rsidR="007B56D6" w:rsidRPr="0091336D">
        <w:rPr>
          <w:color w:val="auto"/>
          <w:sz w:val="28"/>
          <w:szCs w:val="28"/>
        </w:rPr>
        <w:t xml:space="preserve">. Образовательная деятельность, осуществляемая Автономной организацией, подлежит лицензированию в соответствии с законодательством Российской Федерации о лицензировании отдельных видов деятельности с учётом особенностей, установленных Федеральным законом от 29.12.2012 № 273-ФЗ «Об образовании в Российской Федерации». </w:t>
      </w:r>
    </w:p>
    <w:p w:rsidR="007B56D6" w:rsidRPr="0091336D" w:rsidRDefault="00D15121" w:rsidP="00C61978">
      <w:pPr>
        <w:pStyle w:val="Default"/>
        <w:ind w:firstLine="567"/>
        <w:jc w:val="both"/>
        <w:rPr>
          <w:color w:val="auto"/>
          <w:sz w:val="28"/>
          <w:szCs w:val="28"/>
          <w:shd w:val="clear" w:color="auto" w:fill="FFFFFF"/>
        </w:rPr>
      </w:pPr>
      <w:r>
        <w:rPr>
          <w:color w:val="auto"/>
          <w:sz w:val="28"/>
          <w:szCs w:val="28"/>
        </w:rPr>
        <w:t>3.39</w:t>
      </w:r>
      <w:r w:rsidR="007B56D6" w:rsidRPr="0091336D">
        <w:rPr>
          <w:color w:val="auto"/>
          <w:sz w:val="28"/>
          <w:szCs w:val="28"/>
        </w:rPr>
        <w:t xml:space="preserve">. Порядок и условия оказания услуг, не относящихся к основной деятельности Автономной организации, устанавливаются </w:t>
      </w:r>
      <w:r w:rsidR="007B56D6" w:rsidRPr="0091336D">
        <w:rPr>
          <w:color w:val="auto"/>
          <w:sz w:val="28"/>
          <w:szCs w:val="28"/>
          <w:shd w:val="clear" w:color="auto" w:fill="FFFFFF"/>
        </w:rPr>
        <w:t>Постановлением администрации муниципального образования город Новороссийск от 9 июля 2021 года № 4100 «Об утверждении Положения об организации платных образовательных услуг в образовательных организациях муниципального образования город Новороссийск».</w:t>
      </w:r>
    </w:p>
    <w:p w:rsidR="007B56D6" w:rsidRPr="0091336D" w:rsidRDefault="00D15121" w:rsidP="00C61978">
      <w:pPr>
        <w:pStyle w:val="Default"/>
        <w:ind w:firstLine="567"/>
        <w:jc w:val="both"/>
        <w:rPr>
          <w:color w:val="auto"/>
          <w:sz w:val="28"/>
          <w:szCs w:val="28"/>
        </w:rPr>
      </w:pPr>
      <w:r>
        <w:rPr>
          <w:color w:val="auto"/>
          <w:sz w:val="28"/>
          <w:szCs w:val="28"/>
        </w:rPr>
        <w:t xml:space="preserve"> 3.40</w:t>
      </w:r>
      <w:r w:rsidR="007B56D6" w:rsidRPr="0091336D">
        <w:rPr>
          <w:color w:val="auto"/>
          <w:sz w:val="28"/>
          <w:szCs w:val="28"/>
        </w:rPr>
        <w:t xml:space="preserve">. Автономная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7B56D6" w:rsidRPr="0091336D" w:rsidRDefault="00D15121" w:rsidP="00C61978">
      <w:pPr>
        <w:pStyle w:val="Default"/>
        <w:ind w:firstLine="567"/>
        <w:jc w:val="both"/>
        <w:rPr>
          <w:color w:val="auto"/>
          <w:sz w:val="28"/>
          <w:szCs w:val="28"/>
        </w:rPr>
      </w:pPr>
      <w:r>
        <w:rPr>
          <w:color w:val="auto"/>
          <w:sz w:val="28"/>
          <w:szCs w:val="28"/>
        </w:rPr>
        <w:t>3.41</w:t>
      </w:r>
      <w:r w:rsidR="007B56D6" w:rsidRPr="0091336D">
        <w:rPr>
          <w:color w:val="auto"/>
          <w:sz w:val="28"/>
          <w:szCs w:val="28"/>
        </w:rPr>
        <w:t>. Организацию оказания первичной медико-санитарной помощи воспитанникам осуществляют органы исполнительной власти в сфере здравоохранения. Автономная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B56D6" w:rsidRPr="0091336D" w:rsidRDefault="00D15121" w:rsidP="00C61978">
      <w:pPr>
        <w:tabs>
          <w:tab w:val="left" w:pos="851"/>
        </w:tabs>
        <w:ind w:firstLine="567"/>
        <w:rPr>
          <w:rFonts w:ascii="Times New Roman" w:hAnsi="Times New Roman" w:cs="Times New Roman"/>
          <w:sz w:val="28"/>
          <w:szCs w:val="28"/>
        </w:rPr>
      </w:pPr>
      <w:r>
        <w:rPr>
          <w:rFonts w:ascii="Times New Roman" w:hAnsi="Times New Roman" w:cs="Times New Roman"/>
          <w:sz w:val="28"/>
          <w:szCs w:val="28"/>
        </w:rPr>
        <w:t>3.42</w:t>
      </w:r>
      <w:r w:rsidR="007B56D6" w:rsidRPr="0091336D">
        <w:rPr>
          <w:rFonts w:ascii="Times New Roman" w:hAnsi="Times New Roman" w:cs="Times New Roman"/>
          <w:sz w:val="28"/>
          <w:szCs w:val="28"/>
        </w:rPr>
        <w:t xml:space="preserve">. Организация питания обучающихся возлагается на Автономную организацию. </w:t>
      </w:r>
    </w:p>
    <w:p w:rsidR="007B56D6" w:rsidRPr="0091336D" w:rsidRDefault="00D15121" w:rsidP="00C61978">
      <w:pPr>
        <w:tabs>
          <w:tab w:val="left" w:pos="851"/>
        </w:tabs>
        <w:ind w:firstLine="567"/>
        <w:rPr>
          <w:rFonts w:ascii="Times New Roman" w:hAnsi="Times New Roman" w:cs="Times New Roman"/>
          <w:sz w:val="28"/>
          <w:szCs w:val="28"/>
        </w:rPr>
      </w:pPr>
      <w:r>
        <w:rPr>
          <w:rFonts w:ascii="Times New Roman" w:hAnsi="Times New Roman" w:cs="Times New Roman"/>
          <w:sz w:val="28"/>
          <w:szCs w:val="28"/>
        </w:rPr>
        <w:t>3.43</w:t>
      </w:r>
      <w:r w:rsidR="007B56D6" w:rsidRPr="0091336D">
        <w:rPr>
          <w:rFonts w:ascii="Times New Roman" w:hAnsi="Times New Roman" w:cs="Times New Roman"/>
          <w:sz w:val="28"/>
          <w:szCs w:val="28"/>
        </w:rPr>
        <w:t>. Участниками образовательного процесса Автономной организации являются педагогические работники, родители (законные представители), воспитанники.</w:t>
      </w:r>
    </w:p>
    <w:p w:rsidR="007B56D6" w:rsidRPr="0091336D" w:rsidRDefault="00D15121" w:rsidP="00C61978">
      <w:pPr>
        <w:tabs>
          <w:tab w:val="left" w:pos="851"/>
        </w:tabs>
        <w:ind w:firstLine="567"/>
        <w:rPr>
          <w:rFonts w:ascii="Times New Roman" w:hAnsi="Times New Roman" w:cs="Times New Roman"/>
          <w:sz w:val="28"/>
          <w:szCs w:val="28"/>
        </w:rPr>
      </w:pPr>
      <w:r>
        <w:rPr>
          <w:rFonts w:ascii="Times New Roman" w:hAnsi="Times New Roman" w:cs="Times New Roman"/>
          <w:sz w:val="28"/>
          <w:szCs w:val="28"/>
        </w:rPr>
        <w:t>3.44</w:t>
      </w:r>
      <w:r w:rsidR="007B56D6" w:rsidRPr="0091336D">
        <w:rPr>
          <w:rFonts w:ascii="Times New Roman" w:hAnsi="Times New Roman" w:cs="Times New Roman"/>
          <w:sz w:val="28"/>
          <w:szCs w:val="28"/>
        </w:rPr>
        <w:t xml:space="preserve">. Участники образовательного процесса должны быть ознакомлены с настоящим Уставом, локальными нормативными актами </w:t>
      </w:r>
      <w:r w:rsidR="007B56D6" w:rsidRPr="0091336D">
        <w:rPr>
          <w:rFonts w:ascii="Times New Roman" w:hAnsi="Times New Roman" w:cs="Times New Roman"/>
          <w:sz w:val="28"/>
          <w:szCs w:val="28"/>
          <w:shd w:val="clear" w:color="auto" w:fill="FFFFFF"/>
        </w:rPr>
        <w:t>и другими документами</w:t>
      </w:r>
      <w:r w:rsidR="007B56D6" w:rsidRPr="0091336D">
        <w:rPr>
          <w:rFonts w:ascii="Times New Roman" w:hAnsi="Times New Roman" w:cs="Times New Roman"/>
          <w:sz w:val="28"/>
          <w:szCs w:val="28"/>
        </w:rPr>
        <w:t xml:space="preserve"> Автономной организации</w:t>
      </w:r>
      <w:r w:rsidR="007B56D6" w:rsidRPr="0091336D">
        <w:rPr>
          <w:rFonts w:ascii="Times New Roman" w:hAnsi="Times New Roman" w:cs="Times New Roman"/>
          <w:sz w:val="28"/>
          <w:szCs w:val="28"/>
          <w:shd w:val="clear" w:color="auto" w:fill="FFFFFF"/>
        </w:rPr>
        <w:t xml:space="preserve">, </w:t>
      </w:r>
      <w:r w:rsidR="007B56D6" w:rsidRPr="0091336D">
        <w:rPr>
          <w:rFonts w:ascii="Times New Roman" w:hAnsi="Times New Roman" w:cs="Times New Roman"/>
          <w:sz w:val="28"/>
          <w:szCs w:val="28"/>
        </w:rPr>
        <w:t xml:space="preserve">регламентирующими </w:t>
      </w:r>
      <w:r w:rsidR="007B56D6" w:rsidRPr="0091336D">
        <w:rPr>
          <w:rFonts w:ascii="Times New Roman" w:hAnsi="Times New Roman" w:cs="Times New Roman"/>
          <w:sz w:val="28"/>
          <w:szCs w:val="28"/>
          <w:shd w:val="clear" w:color="auto" w:fill="FFFFFF"/>
        </w:rPr>
        <w:t>организацию и осуществление образовательной деятельности, права и обязанности сторон договора об образовании.</w:t>
      </w:r>
    </w:p>
    <w:p w:rsidR="007B56D6" w:rsidRPr="0091336D" w:rsidRDefault="00D15121" w:rsidP="00C61978">
      <w:pPr>
        <w:tabs>
          <w:tab w:val="left" w:pos="851"/>
        </w:tabs>
        <w:ind w:firstLine="567"/>
        <w:rPr>
          <w:rFonts w:ascii="Times New Roman" w:hAnsi="Times New Roman" w:cs="Times New Roman"/>
          <w:sz w:val="28"/>
          <w:szCs w:val="28"/>
        </w:rPr>
      </w:pPr>
      <w:r>
        <w:rPr>
          <w:rFonts w:ascii="Times New Roman" w:hAnsi="Times New Roman" w:cs="Times New Roman"/>
          <w:sz w:val="28"/>
          <w:szCs w:val="28"/>
        </w:rPr>
        <w:t>3.45</w:t>
      </w:r>
      <w:r w:rsidR="007B56D6" w:rsidRPr="0091336D">
        <w:rPr>
          <w:rFonts w:ascii="Times New Roman" w:hAnsi="Times New Roman" w:cs="Times New Roman"/>
          <w:sz w:val="28"/>
          <w:szCs w:val="28"/>
        </w:rPr>
        <w:t xml:space="preserve">. Взаимоотношения между Автономной организацией и родителями (законным представителем) воспитанников регулируются договором об образовании, включающим в себя взаимные права, обязанности и </w:t>
      </w:r>
      <w:r w:rsidR="007B56D6" w:rsidRPr="0091336D">
        <w:rPr>
          <w:rFonts w:ascii="Times New Roman" w:hAnsi="Times New Roman" w:cs="Times New Roman"/>
          <w:sz w:val="28"/>
          <w:szCs w:val="28"/>
        </w:rPr>
        <w:lastRenderedPageBreak/>
        <w:t>ответственность сторон, возникающие в процессе обучения, воспитания, присмотра и ухода.</w:t>
      </w:r>
    </w:p>
    <w:p w:rsidR="007B56D6" w:rsidRPr="0091336D" w:rsidRDefault="00D15121" w:rsidP="00C61978">
      <w:pPr>
        <w:pStyle w:val="Default"/>
        <w:ind w:firstLine="567"/>
        <w:jc w:val="both"/>
        <w:rPr>
          <w:sz w:val="28"/>
          <w:szCs w:val="28"/>
        </w:rPr>
      </w:pPr>
      <w:r>
        <w:rPr>
          <w:sz w:val="28"/>
          <w:szCs w:val="28"/>
        </w:rPr>
        <w:t>3.46</w:t>
      </w:r>
      <w:r w:rsidR="007B56D6" w:rsidRPr="0091336D">
        <w:rPr>
          <w:sz w:val="28"/>
          <w:szCs w:val="28"/>
        </w:rPr>
        <w:t xml:space="preserve">. К работникам </w:t>
      </w:r>
      <w:r w:rsidR="007B56D6" w:rsidRPr="0091336D">
        <w:rPr>
          <w:color w:val="auto"/>
          <w:sz w:val="28"/>
          <w:szCs w:val="28"/>
        </w:rPr>
        <w:t>Автономной организации</w:t>
      </w:r>
      <w:r w:rsidR="007B56D6" w:rsidRPr="0091336D">
        <w:rPr>
          <w:sz w:val="28"/>
          <w:szCs w:val="28"/>
        </w:rPr>
        <w:t xml:space="preserve"> наряду с должностями педагогических работников, относятся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7B56D6" w:rsidRPr="0091336D" w:rsidRDefault="007B56D6" w:rsidP="00C61978">
      <w:pPr>
        <w:pStyle w:val="Default"/>
        <w:ind w:firstLine="567"/>
        <w:jc w:val="both"/>
        <w:rPr>
          <w:sz w:val="28"/>
          <w:szCs w:val="28"/>
        </w:rPr>
      </w:pPr>
      <w:r w:rsidRPr="0091336D">
        <w:rPr>
          <w:sz w:val="28"/>
          <w:szCs w:val="28"/>
        </w:rPr>
        <w:t xml:space="preserve">Право на занятие должностей, предусмотренных абзацем первым настоящего пункта, имеют лица, отвечающие квалификационным требованиям, указанным в квалификационных справочниках, и (или) профессиональным стандартам. </w:t>
      </w:r>
    </w:p>
    <w:p w:rsidR="007B56D6" w:rsidRPr="0091336D" w:rsidRDefault="007B56D6" w:rsidP="00C61978">
      <w:pPr>
        <w:pStyle w:val="Default"/>
        <w:ind w:firstLine="567"/>
        <w:jc w:val="both"/>
        <w:rPr>
          <w:color w:val="auto"/>
          <w:sz w:val="28"/>
          <w:szCs w:val="28"/>
        </w:rPr>
      </w:pPr>
      <w:r w:rsidRPr="0091336D">
        <w:rPr>
          <w:sz w:val="28"/>
          <w:szCs w:val="28"/>
        </w:rPr>
        <w:t xml:space="preserve">Права, обязанности и ответственность работников </w:t>
      </w:r>
      <w:r w:rsidRPr="0091336D">
        <w:rPr>
          <w:color w:val="auto"/>
          <w:sz w:val="28"/>
          <w:szCs w:val="28"/>
        </w:rPr>
        <w:t>Автономной организации</w:t>
      </w:r>
      <w:r w:rsidRPr="0091336D">
        <w:rPr>
          <w:sz w:val="28"/>
          <w:szCs w:val="28"/>
        </w:rPr>
        <w:t xml:space="preserve">, занимающих должности, указанные в абзаце первом настоящего пункта, устанавливаются законодательством Российской Федерации, правилами внутреннего трудового распорядка и иными локальными нормативными актами </w:t>
      </w:r>
      <w:r w:rsidRPr="0091336D">
        <w:rPr>
          <w:color w:val="auto"/>
          <w:sz w:val="28"/>
          <w:szCs w:val="28"/>
        </w:rPr>
        <w:t>Автономной организации</w:t>
      </w:r>
      <w:r w:rsidRPr="0091336D">
        <w:rPr>
          <w:sz w:val="28"/>
          <w:szCs w:val="28"/>
        </w:rPr>
        <w:t xml:space="preserve">, должностными </w:t>
      </w:r>
      <w:r w:rsidRPr="0091336D">
        <w:rPr>
          <w:color w:val="auto"/>
          <w:sz w:val="28"/>
          <w:szCs w:val="28"/>
        </w:rPr>
        <w:t xml:space="preserve">инструкциями и трудовыми договорами. </w:t>
      </w:r>
    </w:p>
    <w:p w:rsidR="007B56D6" w:rsidRPr="0091336D" w:rsidRDefault="006A7050" w:rsidP="00C61978">
      <w:pPr>
        <w:pStyle w:val="Default"/>
        <w:ind w:firstLine="567"/>
        <w:jc w:val="both"/>
        <w:rPr>
          <w:color w:val="auto"/>
          <w:sz w:val="28"/>
          <w:szCs w:val="28"/>
        </w:rPr>
      </w:pPr>
      <w:r>
        <w:rPr>
          <w:color w:val="auto"/>
          <w:sz w:val="28"/>
          <w:szCs w:val="28"/>
        </w:rPr>
        <w:t>3.</w:t>
      </w:r>
      <w:r w:rsidR="00D15121">
        <w:rPr>
          <w:color w:val="auto"/>
          <w:sz w:val="28"/>
          <w:szCs w:val="28"/>
        </w:rPr>
        <w:t>46</w:t>
      </w:r>
      <w:r w:rsidR="007B56D6" w:rsidRPr="0091336D">
        <w:rPr>
          <w:color w:val="auto"/>
          <w:sz w:val="28"/>
          <w:szCs w:val="28"/>
        </w:rPr>
        <w:t>.1. Право на занятие педагогической деятельностью имеют:</w:t>
      </w:r>
    </w:p>
    <w:p w:rsidR="007B56D6" w:rsidRPr="0091336D" w:rsidRDefault="007B56D6" w:rsidP="00C61978">
      <w:pPr>
        <w:pStyle w:val="Default"/>
        <w:ind w:firstLine="567"/>
        <w:jc w:val="both"/>
        <w:rPr>
          <w:color w:val="auto"/>
          <w:sz w:val="28"/>
          <w:szCs w:val="28"/>
        </w:rPr>
      </w:pPr>
      <w:r w:rsidRPr="0091336D">
        <w:rPr>
          <w:color w:val="auto"/>
          <w:sz w:val="28"/>
          <w:szCs w:val="28"/>
        </w:rPr>
        <w:t>-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B56D6" w:rsidRPr="0091336D" w:rsidRDefault="007B56D6" w:rsidP="00C61978">
      <w:pPr>
        <w:pStyle w:val="Default"/>
        <w:ind w:firstLine="567"/>
        <w:jc w:val="both"/>
        <w:rPr>
          <w:color w:val="auto"/>
          <w:sz w:val="28"/>
          <w:szCs w:val="28"/>
        </w:rPr>
      </w:pPr>
      <w:r w:rsidRPr="0091336D">
        <w:rPr>
          <w:color w:val="auto"/>
          <w:sz w:val="28"/>
          <w:szCs w:val="28"/>
        </w:rPr>
        <w:t>-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образовательным программам</w:t>
      </w:r>
      <w:r w:rsidR="00B37C6E">
        <w:rPr>
          <w:color w:val="auto"/>
          <w:sz w:val="28"/>
          <w:szCs w:val="28"/>
        </w:rPr>
        <w:t xml:space="preserve"> дошкольного образования</w:t>
      </w:r>
      <w:r w:rsidRPr="0091336D">
        <w:rPr>
          <w:color w:val="auto"/>
          <w:sz w:val="28"/>
          <w:szCs w:val="28"/>
        </w:rPr>
        <w:t>;</w:t>
      </w:r>
    </w:p>
    <w:p w:rsidR="007B56D6" w:rsidRPr="0091336D" w:rsidRDefault="007B56D6" w:rsidP="00C61978">
      <w:pPr>
        <w:pStyle w:val="Default"/>
        <w:ind w:firstLine="567"/>
        <w:jc w:val="both"/>
        <w:rPr>
          <w:color w:val="auto"/>
          <w:sz w:val="28"/>
          <w:szCs w:val="28"/>
        </w:rPr>
      </w:pPr>
      <w:r w:rsidRPr="0091336D">
        <w:rPr>
          <w:color w:val="auto"/>
          <w:sz w:val="28"/>
          <w:szCs w:val="28"/>
        </w:rPr>
        <w:t>-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w:t>
      </w:r>
    </w:p>
    <w:p w:rsidR="007B56D6" w:rsidRPr="0091336D" w:rsidRDefault="006A7050" w:rsidP="00C61978">
      <w:pPr>
        <w:pStyle w:val="Default"/>
        <w:ind w:firstLine="567"/>
        <w:jc w:val="both"/>
        <w:rPr>
          <w:sz w:val="28"/>
          <w:szCs w:val="28"/>
        </w:rPr>
      </w:pPr>
      <w:r>
        <w:rPr>
          <w:sz w:val="28"/>
          <w:szCs w:val="28"/>
        </w:rPr>
        <w:t>3.</w:t>
      </w:r>
      <w:r w:rsidR="00D15121">
        <w:rPr>
          <w:sz w:val="28"/>
          <w:szCs w:val="28"/>
        </w:rPr>
        <w:t>46</w:t>
      </w:r>
      <w:r w:rsidR="007B56D6" w:rsidRPr="0091336D">
        <w:rPr>
          <w:sz w:val="28"/>
          <w:szCs w:val="28"/>
        </w:rPr>
        <w:t xml:space="preserve">.2. К педагогической деятельности не допускаются лица: </w:t>
      </w:r>
    </w:p>
    <w:p w:rsidR="007B56D6" w:rsidRPr="0091336D" w:rsidRDefault="007B56D6" w:rsidP="00C61978">
      <w:pPr>
        <w:pStyle w:val="Default"/>
        <w:ind w:firstLine="567"/>
        <w:jc w:val="both"/>
        <w:rPr>
          <w:sz w:val="28"/>
          <w:szCs w:val="28"/>
        </w:rPr>
      </w:pPr>
      <w:r w:rsidRPr="0091336D">
        <w:rPr>
          <w:sz w:val="28"/>
          <w:szCs w:val="28"/>
        </w:rPr>
        <w:t xml:space="preserve">а) лишенные права заниматься педагогической деятельностью в соответствии с вступившим в законную силу приговором суда; </w:t>
      </w:r>
    </w:p>
    <w:p w:rsidR="007B56D6" w:rsidRPr="0091336D" w:rsidRDefault="007B56D6" w:rsidP="00C61978">
      <w:pPr>
        <w:pStyle w:val="Default"/>
        <w:ind w:firstLine="567"/>
        <w:jc w:val="both"/>
        <w:rPr>
          <w:color w:val="auto"/>
          <w:sz w:val="28"/>
          <w:szCs w:val="28"/>
        </w:rPr>
      </w:pPr>
      <w:r w:rsidRPr="0091336D">
        <w:rPr>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w:t>
      </w:r>
      <w:r w:rsidRPr="0091336D">
        <w:rPr>
          <w:color w:val="auto"/>
          <w:sz w:val="28"/>
          <w:szCs w:val="28"/>
        </w:rPr>
        <w:t xml:space="preserve">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в) имеющие неснятую или непогашенную судимость за иные умышленные тяжкие и особо тяжкие преступления; </w:t>
      </w:r>
    </w:p>
    <w:p w:rsidR="007B56D6" w:rsidRPr="0091336D" w:rsidRDefault="007B56D6" w:rsidP="00C61978">
      <w:pPr>
        <w:pStyle w:val="Default"/>
        <w:ind w:firstLine="567"/>
        <w:jc w:val="both"/>
        <w:rPr>
          <w:color w:val="auto"/>
          <w:sz w:val="28"/>
          <w:szCs w:val="28"/>
        </w:rPr>
      </w:pPr>
      <w:r w:rsidRPr="0091336D">
        <w:rPr>
          <w:color w:val="auto"/>
          <w:sz w:val="28"/>
          <w:szCs w:val="28"/>
        </w:rPr>
        <w:lastRenderedPageBreak/>
        <w:t xml:space="preserve">г) признанные недееспособными в установленном федеральным законом порядке;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1336D">
        <w:rPr>
          <w:color w:val="auto"/>
          <w:sz w:val="28"/>
          <w:szCs w:val="28"/>
        </w:rPr>
        <w:t>нереабилитирующим</w:t>
      </w:r>
      <w:proofErr w:type="spellEnd"/>
      <w:r w:rsidRPr="0091336D">
        <w:rPr>
          <w:color w:val="auto"/>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B56D6" w:rsidRPr="0091336D" w:rsidRDefault="006A7050" w:rsidP="00C61978">
      <w:pPr>
        <w:pStyle w:val="Default"/>
        <w:ind w:firstLine="567"/>
        <w:jc w:val="both"/>
        <w:rPr>
          <w:color w:val="auto"/>
          <w:sz w:val="28"/>
          <w:szCs w:val="28"/>
        </w:rPr>
      </w:pPr>
      <w:r>
        <w:rPr>
          <w:color w:val="auto"/>
          <w:sz w:val="28"/>
          <w:szCs w:val="28"/>
        </w:rPr>
        <w:t>3.4</w:t>
      </w:r>
      <w:r w:rsidR="00D15121">
        <w:rPr>
          <w:color w:val="auto"/>
          <w:sz w:val="28"/>
          <w:szCs w:val="28"/>
        </w:rPr>
        <w:t>6</w:t>
      </w:r>
      <w:r w:rsidR="007B56D6" w:rsidRPr="0091336D">
        <w:rPr>
          <w:color w:val="auto"/>
          <w:sz w:val="28"/>
          <w:szCs w:val="28"/>
        </w:rPr>
        <w:t xml:space="preserve">.3. Основными документами, регламентирующими трудовые отношения в Автономной организации, являются: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а) Устав Автономной организации;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б) коллективный договор, заключаемый представителями трудового коллектива и администрацией, согласно трудовому законодательству Российской Федерации;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в) трудовой договор, заключаемый Автономной организацией с работником;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г) должностные инструкции работников, разрабатываемые в соответствии с требованиями квалификационных справочников, и (или) профессиональных стандартов;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д) правила внутреннего трудового распорядка;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е) положение об оплате труда работников Автономной организации;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ж) иные локальные нормативные акты Автономной организации. </w:t>
      </w:r>
    </w:p>
    <w:p w:rsidR="007B56D6" w:rsidRPr="0091336D" w:rsidRDefault="00D15121" w:rsidP="00C61978">
      <w:pPr>
        <w:pStyle w:val="Default"/>
        <w:ind w:firstLine="567"/>
        <w:jc w:val="both"/>
        <w:rPr>
          <w:color w:val="auto"/>
          <w:sz w:val="28"/>
          <w:szCs w:val="28"/>
        </w:rPr>
      </w:pPr>
      <w:r>
        <w:rPr>
          <w:color w:val="auto"/>
          <w:sz w:val="28"/>
          <w:szCs w:val="28"/>
        </w:rPr>
        <w:t>3.46</w:t>
      </w:r>
      <w:r w:rsidR="007B56D6" w:rsidRPr="0091336D">
        <w:rPr>
          <w:color w:val="auto"/>
          <w:sz w:val="28"/>
          <w:szCs w:val="28"/>
        </w:rPr>
        <w:t xml:space="preserve">.4. Трудовые отношения работника и Автономной организации регулируются трудовым договором. Условия трудового договора не могут противоречить трудовому законодательству Российской Федерации. Работникам предоставляются гарантии и льготы, установленные действующим законодательством. </w:t>
      </w:r>
    </w:p>
    <w:p w:rsidR="007B56D6" w:rsidRPr="0091336D" w:rsidRDefault="00D15121" w:rsidP="00C61978">
      <w:pPr>
        <w:pStyle w:val="Default"/>
        <w:ind w:firstLine="567"/>
        <w:jc w:val="both"/>
        <w:rPr>
          <w:color w:val="auto"/>
          <w:sz w:val="28"/>
          <w:szCs w:val="28"/>
        </w:rPr>
      </w:pPr>
      <w:r>
        <w:rPr>
          <w:color w:val="auto"/>
          <w:sz w:val="28"/>
          <w:szCs w:val="28"/>
        </w:rPr>
        <w:t>3.46</w:t>
      </w:r>
      <w:r w:rsidR="007B56D6" w:rsidRPr="0091336D">
        <w:rPr>
          <w:color w:val="auto"/>
          <w:sz w:val="28"/>
          <w:szCs w:val="28"/>
        </w:rPr>
        <w:t xml:space="preserve">.5. Работники Автономной организации обязаны: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а) осуществлять свою деятельность на высоком профессиональном уровне;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б) соблюдать правовые, нравственные и этические нормы, следовать требованиям профессиональной этики;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в) уважать честь и достоинство обучающихся и других участников образовательных отношений;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г) систематически повышать свой профессиональный уровень; </w:t>
      </w:r>
    </w:p>
    <w:p w:rsidR="007B56D6" w:rsidRPr="0091336D" w:rsidRDefault="007B56D6" w:rsidP="00C61978">
      <w:pPr>
        <w:pStyle w:val="Default"/>
        <w:ind w:firstLine="567"/>
        <w:jc w:val="both"/>
        <w:rPr>
          <w:color w:val="auto"/>
          <w:sz w:val="28"/>
          <w:szCs w:val="28"/>
        </w:rPr>
      </w:pPr>
      <w:r w:rsidRPr="0091336D">
        <w:rPr>
          <w:color w:val="auto"/>
          <w:sz w:val="28"/>
          <w:szCs w:val="28"/>
        </w:rPr>
        <w:lastRenderedPageBreak/>
        <w:t xml:space="preserve">д) проходить аттестацию на соответствие занимаемой должности в порядке, установленном законодательством Российской Федерации;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е)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ж) проходить в установленном законодательством Российской Федерации порядке обучение и проверку знаний и навыков в области охраны труда;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з) выполнять иные обязанности, предусмотренные действующим законодательством, требования настоящего Устава и других нормативных и локальных нормативных актов Автономной организации. </w:t>
      </w:r>
    </w:p>
    <w:p w:rsidR="007B56D6" w:rsidRPr="0091336D" w:rsidRDefault="007B56D6" w:rsidP="00C61978">
      <w:pPr>
        <w:pStyle w:val="Default"/>
        <w:ind w:firstLine="567"/>
        <w:jc w:val="both"/>
        <w:rPr>
          <w:color w:val="auto"/>
          <w:sz w:val="28"/>
          <w:szCs w:val="28"/>
        </w:rPr>
      </w:pPr>
      <w:r w:rsidRPr="0091336D">
        <w:rPr>
          <w:color w:val="auto"/>
          <w:sz w:val="28"/>
          <w:szCs w:val="28"/>
        </w:rPr>
        <w:t xml:space="preserve">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w:t>
      </w:r>
    </w:p>
    <w:p w:rsidR="002D674D" w:rsidRDefault="002D674D" w:rsidP="00C61978">
      <w:pPr>
        <w:ind w:firstLine="567"/>
        <w:rPr>
          <w:rFonts w:ascii="Times New Roman" w:eastAsia="Times New Roman" w:hAnsi="Times New Roman" w:cs="Times New Roman"/>
          <w:sz w:val="28"/>
          <w:szCs w:val="28"/>
          <w:lang w:eastAsia="ru-RU"/>
        </w:rPr>
      </w:pPr>
    </w:p>
    <w:p w:rsidR="002D674D" w:rsidRPr="0091336D" w:rsidRDefault="002D674D" w:rsidP="00C61978">
      <w:pPr>
        <w:pStyle w:val="Default"/>
        <w:numPr>
          <w:ilvl w:val="0"/>
          <w:numId w:val="26"/>
        </w:numPr>
        <w:ind w:firstLine="567"/>
        <w:jc w:val="center"/>
        <w:rPr>
          <w:b/>
          <w:color w:val="auto"/>
          <w:sz w:val="28"/>
          <w:szCs w:val="28"/>
        </w:rPr>
      </w:pPr>
      <w:r w:rsidRPr="0091336D">
        <w:rPr>
          <w:b/>
          <w:bCs/>
          <w:color w:val="auto"/>
          <w:sz w:val="28"/>
          <w:szCs w:val="28"/>
        </w:rPr>
        <w:t>Компетенция, права, обязанности и ответственность</w:t>
      </w:r>
    </w:p>
    <w:p w:rsidR="002D674D" w:rsidRPr="0091336D" w:rsidRDefault="002D674D" w:rsidP="00C61978">
      <w:pPr>
        <w:pStyle w:val="Default"/>
        <w:ind w:firstLine="567"/>
        <w:jc w:val="center"/>
        <w:rPr>
          <w:b/>
          <w:color w:val="auto"/>
          <w:sz w:val="28"/>
          <w:szCs w:val="28"/>
        </w:rPr>
      </w:pPr>
      <w:r w:rsidRPr="0091336D">
        <w:rPr>
          <w:b/>
          <w:color w:val="auto"/>
          <w:sz w:val="28"/>
          <w:szCs w:val="28"/>
        </w:rPr>
        <w:t>А</w:t>
      </w:r>
      <w:r w:rsidRPr="0091336D">
        <w:rPr>
          <w:b/>
          <w:bCs/>
          <w:color w:val="auto"/>
          <w:sz w:val="28"/>
          <w:szCs w:val="28"/>
        </w:rPr>
        <w:t>втономной организации</w:t>
      </w:r>
    </w:p>
    <w:p w:rsidR="002D674D" w:rsidRPr="0091336D" w:rsidRDefault="002D674D" w:rsidP="00C61978">
      <w:pPr>
        <w:pStyle w:val="Default"/>
        <w:ind w:firstLine="567"/>
        <w:jc w:val="center"/>
        <w:rPr>
          <w:b/>
          <w:bCs/>
          <w:color w:val="FF0000"/>
          <w:sz w:val="28"/>
          <w:szCs w:val="28"/>
        </w:rPr>
      </w:pP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eastAsia="Times New Roman" w:hAnsi="Times New Roman"/>
          <w:color w:val="000000" w:themeColor="text1"/>
          <w:sz w:val="28"/>
          <w:szCs w:val="28"/>
          <w:lang w:eastAsia="ru-RU"/>
        </w:rPr>
        <w:t xml:space="preserve">4.1. Автономная </w:t>
      </w:r>
      <w:r w:rsidRPr="0091336D">
        <w:rPr>
          <w:rFonts w:ascii="Times New Roman" w:hAnsi="Times New Roman"/>
          <w:sz w:val="28"/>
          <w:szCs w:val="28"/>
        </w:rPr>
        <w:t>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от 03.11.2006 № 174-ФЗ «Об автономных учреждениях», от 29.12.2012 № 273-ФЗ «Об образовании в Российской Федерации», иными нормативными правовыми актами Российской Федерации и настоящим Уставом.</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4.2. В Автономной организации должны быть созданы условия для ознакомления всех работников, обучающихся, родителей (законных представителей) обучающихся с её уставом.</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4.3. Родители (законные представители)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ребёнка. Автономная организация оказывает помощь родителям (законным представителям) обучающихся в воспитании их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Родители (законные представители) обучающихся имеют право знакомиться с уставом Автономной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color w:val="000000" w:themeColor="text1"/>
          <w:sz w:val="28"/>
          <w:szCs w:val="28"/>
        </w:rPr>
        <w:t xml:space="preserve">4.4. </w:t>
      </w:r>
      <w:r w:rsidRPr="0091336D">
        <w:rPr>
          <w:rFonts w:ascii="Times New Roman" w:hAnsi="Times New Roman"/>
          <w:sz w:val="28"/>
          <w:szCs w:val="28"/>
        </w:rPr>
        <w:t>Автономная организация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lastRenderedPageBreak/>
        <w:t>Автономная организация принимает локальные нормативные акты, содержащие нормы, регулирующие образовательные отношения, в порядке, установленном настоящим Уставом.</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4.5. Порядок принятия локальных нормативных актов: </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4.5.1. локальные нормативные акты принимаются Заведующим, Общим собранием работников Автономной организации, Педагогическим советом Автономной организации и советом Автономной организации в соответствии со своей компетенцией;</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4.5.2. локальные нормативные акты Педагогического совета Автономной организации издаются в виде решений, которыми могут утверждаться положения, правила, порядки, регламенты, образовательные программы, иные документы;</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4.5</w:t>
      </w:r>
      <w:r w:rsidR="00C61978">
        <w:rPr>
          <w:rFonts w:ascii="Times New Roman" w:hAnsi="Times New Roman"/>
          <w:sz w:val="28"/>
          <w:szCs w:val="28"/>
        </w:rPr>
        <w:t>.3. локальные нормативные акты з</w:t>
      </w:r>
      <w:r w:rsidRPr="0091336D">
        <w:rPr>
          <w:rFonts w:ascii="Times New Roman" w:hAnsi="Times New Roman"/>
          <w:sz w:val="28"/>
          <w:szCs w:val="28"/>
        </w:rPr>
        <w:t>аведующего Автономной организации издаются в форме приказов, которыми могут утверждаться положения, правила, порядки, инструкции, регламенты, иные документы;</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4.5.4. локальные нормативные акты Автономной организации издаются в форме приказов, которыми могут утверждаться положения, правила, порядки, инструкции, регламенты, иные документы.</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4.6. Педагогический совет Автономной организации, Совет Автономной организации, Заведующий в случае принятия локального нормативного акта, затрагивающего права обучающихся Автономной организации, перед принятием решения о принятии данного акта направляют проект локального нормативного акта в соответствующий совет родителей (законных представителей) обучающихся. В порядке и в случаях, предусмотренных трудовым законодательством Российской Федерации, проект локального нормативного акта направляется представительному органу работников Автономной организации.</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4.7. Совет родителей, представительный орган работников Автономной организации не позднее пяти рабочих дней со дня получения проекта локального нормативного акта направляет Заведующему 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 В случае если совет родителей (законных представителей) обучающихся выразил согласие с проектом локального нормативного акта, либо если мотивированное мнение не поступило в указанный срок в соответствующий совет Автономной организации, Заведующий принимает локальный нормативный акт.</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4.8. В случае если мотивированное мнение совета родителей (законных представителей) обучающихся, выборного органа первичной профсоюзной организации не содержит согласия с проектом локального нормативного акта либо содержит предложения по его изменению, Заведующий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4.9. Локальные нормативные акты принимаются органами управления </w:t>
      </w:r>
      <w:r w:rsidRPr="0091336D">
        <w:rPr>
          <w:rFonts w:ascii="Times New Roman" w:hAnsi="Times New Roman"/>
          <w:sz w:val="28"/>
          <w:szCs w:val="28"/>
        </w:rPr>
        <w:lastRenderedPageBreak/>
        <w:t>Автономной организации и утверждаются Заведующим (приказом заведующего, либо проставлением грифа «Утверждаю», «Утверждено», «Согласовано») в течение трёх рабочих дней с даты поступления. В приказе об утверждении локального нормативного акта отражается дата введения локального нормативного акта в действие; указание об ознакомлении работников Автономной организации с локальным нормативным актом и сроки для этого; фамилии и должности лиц, ответственных за соблюдение положений локального нормативного акта, другие условия.</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4.10. Датой принятия локального нормативного акта считается дата его принятия соответствующим органом управления, проставленная утвердившим его должностным лицом на грифе утверждения, если иное не предусмотрено самим локальным нормативным актом.</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4.11. О принятых актах должны быть обязательно извещены участники образовательного процесса, которых касаются принятые нормы (правила), путём опубликования (в том числе с размещением на официальном сайте Автономной организации в информационно-коммуникационной сети Интернет) в 5-дневный срок с момента принятия данного акта. </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4.12. Локальные нормативные акты могут быть изменены и дополнены только с соблюдением процедуры принятия локальных нормативных актов. </w:t>
      </w:r>
    </w:p>
    <w:p w:rsidR="002D674D" w:rsidRPr="0091336D" w:rsidRDefault="002D674D"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4.13. Отмена локального акта в связи с утратой силы производится приказом по Автономной организации. </w:t>
      </w:r>
    </w:p>
    <w:p w:rsidR="002D674D" w:rsidRPr="0091336D" w:rsidRDefault="002D674D"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sz w:val="28"/>
          <w:szCs w:val="28"/>
        </w:rPr>
        <w:t>4.14. Нормы локальных нормативных актов, ухудшающие положение обучающихся или работников Автономной организации по сравнению с установленным законодательством Российской Федерации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Автономной организацией.</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 </w:t>
      </w:r>
      <w:r w:rsidRPr="0091336D">
        <w:rPr>
          <w:rFonts w:ascii="Times New Roman" w:eastAsia="Times New Roman" w:hAnsi="Times New Roman" w:cs="Times New Roman"/>
          <w:color w:val="000000" w:themeColor="text1"/>
          <w:sz w:val="28"/>
          <w:szCs w:val="28"/>
          <w:lang w:eastAsia="ru-RU"/>
        </w:rPr>
        <w:t>К компетенции Автономного учреждения относятся: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4.15.1. </w:t>
      </w:r>
      <w:r w:rsidRPr="0091336D">
        <w:rPr>
          <w:rFonts w:ascii="Times New Roman" w:eastAsia="Times New Roman" w:hAnsi="Times New Roman" w:cs="Times New Roman"/>
          <w:color w:val="000000" w:themeColor="text1"/>
          <w:sz w:val="28"/>
          <w:szCs w:val="28"/>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4.15.2. </w:t>
      </w:r>
      <w:r w:rsidRPr="0091336D">
        <w:rPr>
          <w:rFonts w:ascii="Times New Roman" w:eastAsia="Times New Roman" w:hAnsi="Times New Roman" w:cs="Times New Roman"/>
          <w:color w:val="000000" w:themeColor="text1"/>
          <w:sz w:val="28"/>
          <w:szCs w:val="28"/>
          <w:lang w:eastAsia="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w:t>
      </w:r>
      <w:r w:rsidR="005F0228">
        <w:rPr>
          <w:rFonts w:ascii="Times New Roman" w:eastAsia="Times New Roman" w:hAnsi="Times New Roman" w:cs="Times New Roman"/>
          <w:color w:val="000000" w:themeColor="text1"/>
          <w:sz w:val="28"/>
          <w:szCs w:val="28"/>
          <w:lang w:eastAsia="ru-RU"/>
        </w:rPr>
        <w:t>ми образовательными стандартами</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4.15.3. </w:t>
      </w:r>
      <w:r w:rsidRPr="0091336D">
        <w:rPr>
          <w:rFonts w:ascii="Times New Roman" w:eastAsia="Times New Roman" w:hAnsi="Times New Roman" w:cs="Times New Roman"/>
          <w:color w:val="000000" w:themeColor="text1"/>
          <w:sz w:val="28"/>
          <w:szCs w:val="28"/>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4.15.4. </w:t>
      </w:r>
      <w:r w:rsidRPr="0091336D">
        <w:rPr>
          <w:rFonts w:ascii="Times New Roman" w:eastAsia="Times New Roman" w:hAnsi="Times New Roman" w:cs="Times New Roman"/>
          <w:color w:val="000000" w:themeColor="text1"/>
          <w:sz w:val="28"/>
          <w:szCs w:val="28"/>
          <w:lang w:eastAsia="ru-RU"/>
        </w:rPr>
        <w:t>Установление штатного расписания, определять и устанавливать формы и системы оплаты труда;</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4.15.5. </w:t>
      </w:r>
      <w:r w:rsidRPr="0091336D">
        <w:rPr>
          <w:rFonts w:ascii="Times New Roman" w:eastAsia="Times New Roman" w:hAnsi="Times New Roman" w:cs="Times New Roman"/>
          <w:color w:val="000000" w:themeColor="text1"/>
          <w:sz w:val="28"/>
          <w:szCs w:val="28"/>
          <w:lang w:eastAsia="ru-RU"/>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 xml:space="preserve">4.15.6. </w:t>
      </w:r>
      <w:r w:rsidRPr="0091336D">
        <w:rPr>
          <w:rFonts w:ascii="Times New Roman" w:eastAsia="Times New Roman" w:hAnsi="Times New Roman" w:cs="Times New Roman"/>
          <w:color w:val="000000" w:themeColor="text1"/>
          <w:sz w:val="28"/>
          <w:szCs w:val="28"/>
          <w:lang w:eastAsia="ru-RU"/>
        </w:rPr>
        <w:t>Разработка и утверждение обра</w:t>
      </w:r>
      <w:r w:rsidR="0052434D">
        <w:rPr>
          <w:rFonts w:ascii="Times New Roman" w:eastAsia="Times New Roman" w:hAnsi="Times New Roman" w:cs="Times New Roman"/>
          <w:color w:val="000000" w:themeColor="text1"/>
          <w:sz w:val="28"/>
          <w:szCs w:val="28"/>
          <w:lang w:eastAsia="ru-RU"/>
        </w:rPr>
        <w:t>зовательных программ Автономной</w:t>
      </w:r>
      <w:r w:rsidRPr="0091336D">
        <w:rPr>
          <w:rFonts w:ascii="Times New Roman" w:eastAsia="Times New Roman" w:hAnsi="Times New Roman" w:cs="Times New Roman"/>
          <w:color w:val="000000" w:themeColor="text1"/>
          <w:sz w:val="28"/>
          <w:szCs w:val="28"/>
          <w:lang w:eastAsia="ru-RU"/>
        </w:rPr>
        <w:t xml:space="preserve"> </w:t>
      </w:r>
      <w:r w:rsidR="0052434D">
        <w:rPr>
          <w:rFonts w:ascii="Times New Roman" w:eastAsia="Times New Roman" w:hAnsi="Times New Roman" w:cs="Times New Roman"/>
          <w:color w:val="000000" w:themeColor="text1"/>
          <w:sz w:val="28"/>
          <w:szCs w:val="28"/>
          <w:lang w:eastAsia="ru-RU"/>
        </w:rPr>
        <w:t>организации</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lastRenderedPageBreak/>
        <w:t>4.15.</w:t>
      </w:r>
      <w:r w:rsidRPr="0091336D">
        <w:rPr>
          <w:rFonts w:ascii="Times New Roman" w:eastAsia="Times New Roman" w:hAnsi="Times New Roman" w:cs="Times New Roman"/>
          <w:color w:val="000000" w:themeColor="text1"/>
          <w:sz w:val="28"/>
          <w:szCs w:val="28"/>
          <w:lang w:eastAsia="ru-RU"/>
        </w:rPr>
        <w:t>7. Разработка и утверждение программы воспитания;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4.15.8. Разработка и утверждение по согласованию с Учредителе</w:t>
      </w:r>
      <w:r w:rsidR="0052434D">
        <w:rPr>
          <w:rFonts w:ascii="Times New Roman" w:eastAsia="Times New Roman" w:hAnsi="Times New Roman" w:cs="Times New Roman"/>
          <w:color w:val="000000" w:themeColor="text1"/>
          <w:sz w:val="28"/>
          <w:szCs w:val="28"/>
          <w:lang w:eastAsia="ru-RU"/>
        </w:rPr>
        <w:t>м программы развития Автономной организации</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9</w:t>
      </w:r>
      <w:r w:rsidR="0052434D">
        <w:rPr>
          <w:rFonts w:ascii="Times New Roman" w:eastAsia="Times New Roman" w:hAnsi="Times New Roman" w:cs="Times New Roman"/>
          <w:color w:val="000000" w:themeColor="text1"/>
          <w:sz w:val="28"/>
          <w:szCs w:val="28"/>
          <w:lang w:eastAsia="ru-RU"/>
        </w:rPr>
        <w:t>. Прием обучающихся в Автономную организацию</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11. Использование и совершенствование методов обучения и воспитания, образовательных технологий, электронного обучения;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12. Проведение самообследования, обеспечение функционирования внутренней системы оценки качества образования;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13. Создание необходимых условий для охраны и укрепления здоровья, организации питания обуч</w:t>
      </w:r>
      <w:r w:rsidR="0052434D">
        <w:rPr>
          <w:rFonts w:ascii="Times New Roman" w:eastAsia="Times New Roman" w:hAnsi="Times New Roman" w:cs="Times New Roman"/>
          <w:color w:val="000000" w:themeColor="text1"/>
          <w:sz w:val="28"/>
          <w:szCs w:val="28"/>
          <w:lang w:eastAsia="ru-RU"/>
        </w:rPr>
        <w:t>ающихся и работников Автономной</w:t>
      </w:r>
      <w:r w:rsidRPr="0091336D">
        <w:rPr>
          <w:rFonts w:ascii="Times New Roman" w:eastAsia="Times New Roman" w:hAnsi="Times New Roman" w:cs="Times New Roman"/>
          <w:color w:val="000000" w:themeColor="text1"/>
          <w:sz w:val="28"/>
          <w:szCs w:val="28"/>
          <w:lang w:eastAsia="ru-RU"/>
        </w:rPr>
        <w:t xml:space="preserve"> </w:t>
      </w:r>
      <w:r w:rsidR="0052434D">
        <w:rPr>
          <w:rFonts w:ascii="Times New Roman" w:eastAsia="Times New Roman" w:hAnsi="Times New Roman" w:cs="Times New Roman"/>
          <w:color w:val="000000" w:themeColor="text1"/>
          <w:sz w:val="28"/>
          <w:szCs w:val="28"/>
          <w:lang w:eastAsia="ru-RU"/>
        </w:rPr>
        <w:t>организации</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14. Создание условий для занятия обучающихся физической культурой и спортом;</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15. Содействие деятельности общественных объединений обучающихся, родителей (законных представителей), осуществляемой в Автономном учреждении и не запрещенной законодательством Российской Федерации;</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16. Организация методической работы, в том числе организация и проведение методических конференций и семинаров;</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17. Обеспечение создания и ведения</w:t>
      </w:r>
      <w:r w:rsidR="0052434D">
        <w:rPr>
          <w:rFonts w:ascii="Times New Roman" w:eastAsia="Times New Roman" w:hAnsi="Times New Roman" w:cs="Times New Roman"/>
          <w:color w:val="000000" w:themeColor="text1"/>
          <w:sz w:val="28"/>
          <w:szCs w:val="28"/>
          <w:lang w:eastAsia="ru-RU"/>
        </w:rPr>
        <w:t xml:space="preserve"> официального сайта Автономной организации </w:t>
      </w:r>
      <w:r w:rsidRPr="0091336D">
        <w:rPr>
          <w:rFonts w:ascii="Times New Roman" w:eastAsia="Times New Roman" w:hAnsi="Times New Roman" w:cs="Times New Roman"/>
          <w:color w:val="000000" w:themeColor="text1"/>
          <w:sz w:val="28"/>
          <w:szCs w:val="28"/>
          <w:lang w:eastAsia="ru-RU"/>
        </w:rPr>
        <w:t>в сети «Интернет»;</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color w:val="000000" w:themeColor="text1"/>
          <w:sz w:val="28"/>
          <w:szCs w:val="28"/>
        </w:rPr>
        <w:t>4.15.</w:t>
      </w:r>
      <w:r w:rsidRPr="0091336D">
        <w:rPr>
          <w:rFonts w:ascii="Times New Roman" w:eastAsia="Times New Roman" w:hAnsi="Times New Roman" w:cs="Times New Roman"/>
          <w:color w:val="000000" w:themeColor="text1"/>
          <w:sz w:val="28"/>
          <w:szCs w:val="28"/>
          <w:lang w:eastAsia="ru-RU"/>
        </w:rPr>
        <w:t>18. Иные вопросы в соответствии с законодательством Российской Федерации.</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4.16. Для выпо</w:t>
      </w:r>
      <w:r w:rsidR="0052434D">
        <w:rPr>
          <w:rFonts w:ascii="Times New Roman" w:eastAsia="Times New Roman" w:hAnsi="Times New Roman" w:cs="Times New Roman"/>
          <w:color w:val="000000" w:themeColor="text1"/>
          <w:sz w:val="28"/>
          <w:szCs w:val="28"/>
          <w:lang w:eastAsia="ru-RU"/>
        </w:rPr>
        <w:t>лнения уставных целей Автономная</w:t>
      </w:r>
      <w:r w:rsidRPr="0091336D">
        <w:rPr>
          <w:rFonts w:ascii="Times New Roman" w:eastAsia="Times New Roman" w:hAnsi="Times New Roman" w:cs="Times New Roman"/>
          <w:color w:val="000000" w:themeColor="text1"/>
          <w:sz w:val="28"/>
          <w:szCs w:val="28"/>
          <w:lang w:eastAsia="ru-RU"/>
        </w:rPr>
        <w:t xml:space="preserve"> </w:t>
      </w:r>
      <w:r w:rsidR="0052434D">
        <w:rPr>
          <w:rFonts w:ascii="Times New Roman" w:eastAsia="Times New Roman" w:hAnsi="Times New Roman" w:cs="Times New Roman"/>
          <w:color w:val="000000" w:themeColor="text1"/>
          <w:sz w:val="28"/>
          <w:szCs w:val="28"/>
          <w:lang w:eastAsia="ru-RU"/>
        </w:rPr>
        <w:t>организация</w:t>
      </w:r>
      <w:r w:rsidRPr="0091336D">
        <w:rPr>
          <w:rFonts w:ascii="Times New Roman" w:eastAsia="Times New Roman" w:hAnsi="Times New Roman" w:cs="Times New Roman"/>
          <w:color w:val="000000" w:themeColor="text1"/>
          <w:sz w:val="28"/>
          <w:szCs w:val="28"/>
          <w:lang w:eastAsia="ru-RU"/>
        </w:rPr>
        <w:t xml:space="preserve"> имеет право в порядке, установленном действующим законодательством Российской Федерации:</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4.16.1. Создавать филиалы, представительства по согласованию с Учредителем.</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4.16.2. Утверждать положения о филиалах, представительствах, назначать их руководителей, принимать решения об их реорганизации и ликвидации.</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 xml:space="preserve">4.16.3. Заключать все виды договоров с юридическими и физическими лицами, не противоречащие законодательству Российской Федерации, а также целям и </w:t>
      </w:r>
      <w:r w:rsidR="0052434D">
        <w:rPr>
          <w:rFonts w:ascii="Times New Roman" w:eastAsia="Times New Roman" w:hAnsi="Times New Roman" w:cs="Times New Roman"/>
          <w:color w:val="000000" w:themeColor="text1"/>
          <w:sz w:val="28"/>
          <w:szCs w:val="28"/>
          <w:lang w:eastAsia="ru-RU"/>
        </w:rPr>
        <w:t>предмету деятельности Автономной</w:t>
      </w:r>
      <w:r w:rsidRPr="0091336D">
        <w:rPr>
          <w:rFonts w:ascii="Times New Roman" w:eastAsia="Times New Roman" w:hAnsi="Times New Roman" w:cs="Times New Roman"/>
          <w:color w:val="000000" w:themeColor="text1"/>
          <w:sz w:val="28"/>
          <w:szCs w:val="28"/>
          <w:lang w:eastAsia="ru-RU"/>
        </w:rPr>
        <w:t xml:space="preserve"> </w:t>
      </w:r>
      <w:r w:rsidR="0052434D">
        <w:rPr>
          <w:rFonts w:ascii="Times New Roman" w:eastAsia="Times New Roman" w:hAnsi="Times New Roman" w:cs="Times New Roman"/>
          <w:color w:val="000000" w:themeColor="text1"/>
          <w:sz w:val="28"/>
          <w:szCs w:val="28"/>
          <w:lang w:eastAsia="ru-RU"/>
        </w:rPr>
        <w:t>организации</w:t>
      </w:r>
      <w:r w:rsidRPr="0091336D">
        <w:rPr>
          <w:rFonts w:ascii="Times New Roman" w:eastAsia="Times New Roman" w:hAnsi="Times New Roman" w:cs="Times New Roman"/>
          <w:color w:val="000000" w:themeColor="text1"/>
          <w:sz w:val="28"/>
          <w:szCs w:val="28"/>
          <w:lang w:eastAsia="ru-RU"/>
        </w:rPr>
        <w:t>.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 Автономная организация обязана:</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4.17.1. обеспечивать выполнение муниципального задания;</w:t>
      </w:r>
    </w:p>
    <w:p w:rsidR="00FC1D4F" w:rsidRDefault="002D674D" w:rsidP="00C61978">
      <w:pPr>
        <w:shd w:val="clear" w:color="auto" w:fill="FFFFFF"/>
        <w:ind w:firstLine="567"/>
        <w:rPr>
          <w:rFonts w:ascii="Times New Roman" w:hAnsi="Times New Roman" w:cs="Times New Roman"/>
          <w:color w:val="FF0000"/>
          <w:sz w:val="28"/>
          <w:szCs w:val="28"/>
        </w:rPr>
      </w:pPr>
      <w:r w:rsidRPr="0091336D">
        <w:rPr>
          <w:rFonts w:ascii="Times New Roman" w:hAnsi="Times New Roman" w:cs="Times New Roman"/>
          <w:sz w:val="28"/>
          <w:szCs w:val="28"/>
        </w:rPr>
        <w:t>4</w:t>
      </w:r>
      <w:r w:rsidR="002D3BF2">
        <w:rPr>
          <w:rFonts w:ascii="Times New Roman" w:hAnsi="Times New Roman" w:cs="Times New Roman"/>
          <w:sz w:val="28"/>
          <w:szCs w:val="28"/>
        </w:rPr>
        <w:t>.17.2.</w:t>
      </w:r>
      <w:r w:rsidR="00933406">
        <w:rPr>
          <w:rFonts w:ascii="Times New Roman" w:hAnsi="Times New Roman" w:cs="Times New Roman"/>
          <w:sz w:val="28"/>
          <w:szCs w:val="28"/>
        </w:rPr>
        <w:t xml:space="preserve"> </w:t>
      </w:r>
      <w:r w:rsidRPr="002D3BF2">
        <w:rPr>
          <w:rFonts w:ascii="Times New Roman" w:hAnsi="Times New Roman" w:cs="Times New Roman"/>
          <w:sz w:val="28"/>
          <w:szCs w:val="28"/>
        </w:rPr>
        <w:t>представлять бухгалтерскую и статистическую отчётность в порядке, установленном законодательством Российской Федерации</w:t>
      </w:r>
      <w:r w:rsidR="002D3BF2" w:rsidRPr="002D3BF2">
        <w:rPr>
          <w:rFonts w:ascii="Times New Roman" w:hAnsi="Times New Roman" w:cs="Times New Roman"/>
          <w:sz w:val="28"/>
          <w:szCs w:val="28"/>
        </w:rPr>
        <w:t xml:space="preserve">, в </w:t>
      </w:r>
      <w:proofErr w:type="gramStart"/>
      <w:r w:rsidR="002D3BF2" w:rsidRPr="002D3BF2">
        <w:rPr>
          <w:rFonts w:ascii="Times New Roman" w:hAnsi="Times New Roman" w:cs="Times New Roman"/>
          <w:sz w:val="28"/>
          <w:szCs w:val="28"/>
        </w:rPr>
        <w:t>соответствии  с</w:t>
      </w:r>
      <w:proofErr w:type="gramEnd"/>
      <w:r w:rsidR="002D3BF2" w:rsidRPr="002D3BF2">
        <w:rPr>
          <w:rFonts w:ascii="Times New Roman" w:hAnsi="Times New Roman" w:cs="Times New Roman"/>
          <w:sz w:val="28"/>
          <w:szCs w:val="28"/>
        </w:rPr>
        <w:t xml:space="preserve"> заключенными  договором</w:t>
      </w:r>
      <w:r w:rsidR="00933406">
        <w:rPr>
          <w:rFonts w:ascii="Times New Roman" w:hAnsi="Times New Roman" w:cs="Times New Roman"/>
          <w:sz w:val="28"/>
          <w:szCs w:val="28"/>
        </w:rPr>
        <w:t xml:space="preserve"> «О</w:t>
      </w:r>
      <w:r w:rsidR="00933406" w:rsidRPr="002D3BF2">
        <w:rPr>
          <w:rFonts w:ascii="Times New Roman" w:hAnsi="Times New Roman" w:cs="Times New Roman"/>
          <w:sz w:val="28"/>
          <w:szCs w:val="28"/>
        </w:rPr>
        <w:t>б оказании услуг по ведению бухгалтерского учета</w:t>
      </w:r>
      <w:r w:rsidR="00933406">
        <w:rPr>
          <w:rFonts w:ascii="Times New Roman" w:hAnsi="Times New Roman" w:cs="Times New Roman"/>
          <w:sz w:val="28"/>
          <w:szCs w:val="28"/>
        </w:rPr>
        <w:t>»</w:t>
      </w:r>
      <w:r w:rsidR="002D3BF2" w:rsidRPr="002D3BF2">
        <w:rPr>
          <w:rFonts w:ascii="Times New Roman" w:hAnsi="Times New Roman" w:cs="Times New Roman"/>
          <w:sz w:val="28"/>
          <w:szCs w:val="28"/>
        </w:rPr>
        <w:t xml:space="preserve"> с </w:t>
      </w:r>
      <w:r w:rsidR="00933406">
        <w:rPr>
          <w:rFonts w:ascii="Times New Roman" w:hAnsi="Times New Roman" w:cs="Times New Roman"/>
          <w:sz w:val="28"/>
          <w:szCs w:val="28"/>
        </w:rPr>
        <w:t>муниципальным казённым</w:t>
      </w:r>
      <w:r w:rsidR="00933406" w:rsidRPr="00933406">
        <w:rPr>
          <w:rFonts w:ascii="Times New Roman" w:hAnsi="Times New Roman" w:cs="Times New Roman"/>
          <w:sz w:val="28"/>
          <w:szCs w:val="28"/>
        </w:rPr>
        <w:t xml:space="preserve"> учреждение</w:t>
      </w:r>
      <w:r w:rsidR="00933406">
        <w:rPr>
          <w:rFonts w:ascii="Times New Roman" w:hAnsi="Times New Roman" w:cs="Times New Roman"/>
          <w:sz w:val="28"/>
          <w:szCs w:val="28"/>
        </w:rPr>
        <w:t>м</w:t>
      </w:r>
      <w:r w:rsidR="00933406" w:rsidRPr="00933406">
        <w:rPr>
          <w:rFonts w:ascii="Times New Roman" w:hAnsi="Times New Roman" w:cs="Times New Roman"/>
          <w:sz w:val="28"/>
          <w:szCs w:val="28"/>
        </w:rPr>
        <w:t xml:space="preserve"> «Центр</w:t>
      </w:r>
      <w:r w:rsidR="00933406">
        <w:rPr>
          <w:rFonts w:ascii="Times New Roman" w:hAnsi="Times New Roman" w:cs="Times New Roman"/>
          <w:sz w:val="28"/>
          <w:szCs w:val="28"/>
        </w:rPr>
        <w:t>ализованная бухгалтерия» органом</w:t>
      </w:r>
      <w:r w:rsidR="00933406" w:rsidRPr="00933406">
        <w:rPr>
          <w:rFonts w:ascii="Times New Roman" w:hAnsi="Times New Roman" w:cs="Times New Roman"/>
          <w:sz w:val="28"/>
          <w:szCs w:val="28"/>
        </w:rPr>
        <w:t xml:space="preserve"> местного самоуправления муниципального образования город Новороссийск</w:t>
      </w:r>
      <w:r w:rsidR="00933406">
        <w:rPr>
          <w:rFonts w:ascii="Times New Roman" w:hAnsi="Times New Roman" w:cs="Times New Roman"/>
          <w:sz w:val="28"/>
          <w:szCs w:val="28"/>
        </w:rPr>
        <w:t xml:space="preserve"> </w:t>
      </w:r>
      <w:r w:rsidRPr="002D3BF2">
        <w:rPr>
          <w:rFonts w:ascii="Times New Roman" w:hAnsi="Times New Roman" w:cs="Times New Roman"/>
          <w:sz w:val="28"/>
          <w:szCs w:val="28"/>
        </w:rPr>
        <w:t xml:space="preserve">; </w:t>
      </w:r>
    </w:p>
    <w:p w:rsidR="002D674D" w:rsidRPr="0091336D" w:rsidRDefault="002D674D" w:rsidP="00C61978">
      <w:pPr>
        <w:shd w:val="clear" w:color="auto" w:fill="FFFFFF"/>
        <w:ind w:firstLine="567"/>
        <w:rPr>
          <w:rFonts w:ascii="Times New Roman" w:hAnsi="Times New Roman" w:cs="Times New Roman"/>
          <w:sz w:val="28"/>
          <w:szCs w:val="28"/>
        </w:rPr>
      </w:pPr>
      <w:r w:rsidRPr="0091336D">
        <w:rPr>
          <w:rFonts w:ascii="Times New Roman" w:hAnsi="Times New Roman" w:cs="Times New Roman"/>
          <w:sz w:val="28"/>
          <w:szCs w:val="28"/>
        </w:rPr>
        <w:lastRenderedPageBreak/>
        <w:t>4.17.3. обеспечивать своевременно и в полном объёме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2D674D" w:rsidRPr="0091336D" w:rsidRDefault="002D674D" w:rsidP="00C61978">
      <w:pPr>
        <w:shd w:val="clear" w:color="auto" w:fill="FFFFFF"/>
        <w:ind w:firstLine="567"/>
        <w:rPr>
          <w:rFonts w:ascii="Times New Roman" w:hAnsi="Times New Roman" w:cs="Times New Roman"/>
          <w:sz w:val="28"/>
          <w:szCs w:val="28"/>
        </w:rPr>
      </w:pPr>
      <w:r w:rsidRPr="0091336D">
        <w:rPr>
          <w:rFonts w:ascii="Times New Roman" w:hAnsi="Times New Roman" w:cs="Times New Roman"/>
          <w:sz w:val="28"/>
          <w:szCs w:val="28"/>
        </w:rPr>
        <w:t>4.17.4.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2D674D" w:rsidRPr="0091336D" w:rsidRDefault="002D674D" w:rsidP="00C61978">
      <w:pPr>
        <w:shd w:val="clear" w:color="auto" w:fill="FFFFFF"/>
        <w:ind w:firstLine="567"/>
        <w:rPr>
          <w:rFonts w:ascii="Times New Roman" w:hAnsi="Times New Roman" w:cs="Times New Roman"/>
          <w:sz w:val="28"/>
          <w:szCs w:val="28"/>
        </w:rPr>
      </w:pPr>
      <w:r w:rsidRPr="0091336D">
        <w:rPr>
          <w:rFonts w:ascii="Times New Roman" w:hAnsi="Times New Roman" w:cs="Times New Roman"/>
          <w:sz w:val="28"/>
          <w:szCs w:val="28"/>
        </w:rPr>
        <w:t>4.17.5. обеспечивать гарантированные условия труда и меры социальной защиты своих работников;</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4.17.6.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2D674D" w:rsidRPr="0091336D" w:rsidRDefault="002D674D" w:rsidP="00C61978">
      <w:pPr>
        <w:shd w:val="clear" w:color="auto" w:fill="FFFFFF"/>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4.17.7. привлекать граждан для выполнения отдельных работ на основе трудовых и гражданско-правовых договоров;</w:t>
      </w:r>
    </w:p>
    <w:p w:rsidR="002D674D" w:rsidRPr="0091336D" w:rsidRDefault="002D674D" w:rsidP="00C61978">
      <w:pPr>
        <w:shd w:val="clear" w:color="auto" w:fill="FFFFFF"/>
        <w:ind w:firstLine="567"/>
        <w:rPr>
          <w:rFonts w:ascii="Times New Roman" w:hAnsi="Times New Roman" w:cs="Times New Roman"/>
          <w:sz w:val="28"/>
          <w:szCs w:val="28"/>
        </w:rPr>
      </w:pPr>
      <w:r w:rsidRPr="0091336D">
        <w:rPr>
          <w:rFonts w:ascii="Times New Roman" w:hAnsi="Times New Roman" w:cs="Times New Roman"/>
          <w:sz w:val="28"/>
          <w:szCs w:val="28"/>
        </w:rPr>
        <w:t>4.17.8. 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2D674D" w:rsidRPr="0091336D" w:rsidRDefault="002D674D" w:rsidP="00C61978">
      <w:pPr>
        <w:shd w:val="clear" w:color="auto" w:fill="FFFFFF"/>
        <w:ind w:firstLine="567"/>
        <w:rPr>
          <w:rFonts w:ascii="Times New Roman" w:hAnsi="Times New Roman" w:cs="Times New Roman"/>
          <w:sz w:val="28"/>
          <w:szCs w:val="28"/>
        </w:rPr>
      </w:pPr>
      <w:r w:rsidRPr="0091336D">
        <w:rPr>
          <w:rFonts w:ascii="Times New Roman" w:hAnsi="Times New Roman" w:cs="Times New Roman"/>
          <w:sz w:val="28"/>
          <w:szCs w:val="28"/>
        </w:rPr>
        <w:t>4.17.9. обеспечивать сохранность имущества, закреплённого за Автономной организацией на праве оперативного управления, использовать его эффективно и строго по назначению.</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w:t>
      </w:r>
      <w:r w:rsidR="00870771">
        <w:rPr>
          <w:rFonts w:ascii="Times New Roman" w:eastAsia="Times New Roman" w:hAnsi="Times New Roman" w:cs="Times New Roman"/>
          <w:color w:val="000000" w:themeColor="text1"/>
          <w:sz w:val="28"/>
          <w:szCs w:val="28"/>
          <w:lang w:eastAsia="ru-RU"/>
        </w:rPr>
        <w:t>.10 Автономная организация обязана</w:t>
      </w:r>
      <w:r w:rsidRPr="0091336D">
        <w:rPr>
          <w:rFonts w:ascii="Times New Roman" w:eastAsia="Times New Roman" w:hAnsi="Times New Roman" w:cs="Times New Roman"/>
          <w:color w:val="000000" w:themeColor="text1"/>
          <w:sz w:val="28"/>
          <w:szCs w:val="28"/>
          <w:lang w:eastAsia="ru-RU"/>
        </w:rPr>
        <w:t xml:space="preserve"> осуществлять свою деятельность в соответствии с законодательством Российской Федерации об образовании, в том числе:</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4.17.11. Обеспечивать реализацию в полном объеме программы воспитания и образовательных программ, соответствие качества подготовки обучающихся установленным требованиям.</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4.17.12. Обеспечивать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4.17.13. 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eastAsia="Times New Roman" w:hAnsi="Times New Roman" w:cs="Times New Roman"/>
          <w:color w:val="000000" w:themeColor="text1"/>
          <w:sz w:val="28"/>
          <w:szCs w:val="28"/>
          <w:lang w:eastAsia="ru-RU"/>
        </w:rPr>
        <w:t>4.17.14. Соблюдать права и свободы обучающихся, родителей (законных представителей) несовершеннолетних обу</w:t>
      </w:r>
      <w:r w:rsidR="00090AFD">
        <w:rPr>
          <w:rFonts w:ascii="Times New Roman" w:eastAsia="Times New Roman" w:hAnsi="Times New Roman" w:cs="Times New Roman"/>
          <w:color w:val="000000" w:themeColor="text1"/>
          <w:sz w:val="28"/>
          <w:szCs w:val="28"/>
          <w:lang w:eastAsia="ru-RU"/>
        </w:rPr>
        <w:t>чающихся, работников Автономной</w:t>
      </w:r>
      <w:r w:rsidRPr="0091336D">
        <w:rPr>
          <w:rFonts w:ascii="Times New Roman" w:eastAsia="Times New Roman" w:hAnsi="Times New Roman" w:cs="Times New Roman"/>
          <w:color w:val="000000" w:themeColor="text1"/>
          <w:sz w:val="28"/>
          <w:szCs w:val="28"/>
          <w:lang w:eastAsia="ru-RU"/>
        </w:rPr>
        <w:t xml:space="preserve"> </w:t>
      </w:r>
      <w:r w:rsidR="00090AFD">
        <w:rPr>
          <w:rFonts w:ascii="Times New Roman" w:eastAsia="Times New Roman" w:hAnsi="Times New Roman" w:cs="Times New Roman"/>
          <w:color w:val="000000" w:themeColor="text1"/>
          <w:sz w:val="28"/>
          <w:szCs w:val="28"/>
          <w:lang w:eastAsia="ru-RU"/>
        </w:rPr>
        <w:t>организации</w:t>
      </w:r>
      <w:r w:rsidRPr="0091336D">
        <w:rPr>
          <w:rFonts w:ascii="Times New Roman" w:eastAsia="Times New Roman" w:hAnsi="Times New Roman" w:cs="Times New Roman"/>
          <w:color w:val="000000" w:themeColor="text1"/>
          <w:sz w:val="28"/>
          <w:szCs w:val="28"/>
          <w:lang w:eastAsia="ru-RU"/>
        </w:rPr>
        <w:t>.</w:t>
      </w:r>
    </w:p>
    <w:p w:rsidR="002D674D" w:rsidRPr="0091336D" w:rsidRDefault="002D674D"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sz w:val="28"/>
          <w:szCs w:val="28"/>
        </w:rPr>
        <w:t>Права, обязанности и ответственность работников Автономной организации, занимающих инженерно-технические, производственные, административно-хозяйственные, учебно-вспомогательные, медицинские должности,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Автономной организации, должностными инструкциями и трудовыми договорами.</w:t>
      </w:r>
    </w:p>
    <w:p w:rsidR="002D674D" w:rsidRPr="0091336D" w:rsidRDefault="002D674D" w:rsidP="00C61978">
      <w:pPr>
        <w:ind w:firstLine="567"/>
        <w:rPr>
          <w:rFonts w:ascii="Times New Roman" w:hAnsi="Times New Roman" w:cs="Times New Roman"/>
          <w:sz w:val="28"/>
          <w:szCs w:val="28"/>
        </w:rPr>
      </w:pPr>
      <w:r w:rsidRPr="0091336D">
        <w:rPr>
          <w:rFonts w:ascii="Times New Roman" w:eastAsia="Times New Roman" w:hAnsi="Times New Roman" w:cs="Times New Roman"/>
          <w:color w:val="000000" w:themeColor="text1"/>
          <w:sz w:val="28"/>
          <w:szCs w:val="28"/>
          <w:lang w:eastAsia="ru-RU"/>
        </w:rPr>
        <w:t xml:space="preserve">4.18. </w:t>
      </w:r>
      <w:r w:rsidRPr="0091336D">
        <w:rPr>
          <w:rFonts w:ascii="Times New Roman" w:hAnsi="Times New Roman" w:cs="Times New Roman"/>
          <w:sz w:val="28"/>
          <w:szCs w:val="28"/>
        </w:rPr>
        <w:t>В Автономной организации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и иных работников (далее – работники).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lastRenderedPageBreak/>
        <w:t>4.19. Права, обязанности и ответственность работников Автономной организации, занимающих инженерно-технические, административно-хозяйственные, производственные, учебно-вспомогательные, медицинские должности,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Организации, должностными инструкциями и трудовыми договорами.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 Работники имеют право на:</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4.20.2. заключение, изменение и расторжение трудового договора в порядке и на условиях, которые установлены Трудовым кодексом Российской Федерации, иными нормативными актами Российской Федерации;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4.20.3. предоставление им работы, обусловленной соответствующими трудовыми договорами;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4.20.4. рабочее место, соответствующее государственным нормативным требованиям охраны труда и условиям, предусмотренным Коллективным договором;</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4.20.5.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4.20.6.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4.20.7. полную достоверную информацию об условиях труда и требованиях охраны труда на рабочем месте;</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4.20.8.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4.20.9.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4.20.10. участие в управлении Автономной организацией, предусмотренном настоящим Уставом, Трудовым кодексом Российской Федерации, иными федеральными законами;</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4.20.11.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4.20.12. обращение в любой орган управления Автономной организацией и вышестоящие организации в случае несогласия с принятым решением, при нарушении их прав, непредоставлении предусмотренных законодательством Российской Федерации льгот;</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4.20.13. защиту профессиональной чести и достоинства;</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4.20.14. иные права, предусмотренные законодательством Российской Федерации, Краснодарского края.</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lastRenderedPageBreak/>
        <w:t>4.21. Работники обязаны:</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4.21.1. соответствовать квалификационным требованиям, указанным в квалификационных справочниках, и (или) профессиональным стандартам;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4.21.2. соблюдать законодательство Российской Федерации, требования настоящего Устава, Правила внутреннего трудового распорядка, условия трудового договора, коллективного договора, должностные инструкции и другие нормативные правовые акты Автономной организации;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4.21.3. соблюдать требования по охране труда, пожарной безопасности и антитеррористической защищённости, правила и нормы охраны жизни и здоровья обучающихся;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4.21.4. бережно относиться к имуществу Автономной организации, к имуществу её работников, обучающихся;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4.21.5. немедленно извещать своего непосредственного или вышестоящего руководителя о любой ситуации, угрожающей жизни и (или) здоровью людей, о каждом несчастном случае, происшедшем в Автономной организации;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4.21.6. проходить обязательные предварительные и периодические медицинские осмотры (обследования) и профилактические прививки; защищать обучающихся от любых форм физического и психического насилия;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4.21.7. уважать законные права, честь и достоинство обучающихся, их родителей (законных представителей).</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4.22. Работники несут ответ ответственность за:</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4.22.1 неисполнение или ненадлежащее исполнение своих должностных обязанностей, предусмотренных соответствующими должностными инструкциями, в пределах, определённых действующим трудовым законодательством Российской Федерации;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4.22.2. правонарушения, совершённые в процессе осуществления своей деятельности в пределах, определённых действующим административным, гражданским, уголовным законодательством Российской Федерации;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 xml:space="preserve">4.22.3. причинение материального ущерба в связи с исполнением (неисполнением) своих должностных обязанностей в пределах, определённых трудовым и гражданским законодательством Российской Федерации. </w:t>
      </w:r>
    </w:p>
    <w:p w:rsidR="002D674D" w:rsidRPr="0091336D" w:rsidRDefault="002D674D" w:rsidP="00C61978">
      <w:pPr>
        <w:ind w:firstLine="567"/>
        <w:rPr>
          <w:rFonts w:ascii="Times New Roman" w:hAnsi="Times New Roman" w:cs="Times New Roman"/>
          <w:sz w:val="28"/>
          <w:szCs w:val="28"/>
        </w:rPr>
      </w:pPr>
      <w:r w:rsidRPr="0091336D">
        <w:rPr>
          <w:rFonts w:ascii="Times New Roman" w:hAnsi="Times New Roman" w:cs="Times New Roman"/>
          <w:sz w:val="28"/>
          <w:szCs w:val="28"/>
        </w:rPr>
        <w:t>4.23. Автономная организация вправе осуществлять иные права и несёт иные обязанности в соответствии с действующим законодательством Российской Федерации и настоящим Уставом.</w:t>
      </w:r>
    </w:p>
    <w:p w:rsidR="00833F1C" w:rsidRDefault="00A131BA" w:rsidP="00C61978">
      <w:pPr>
        <w:ind w:firstLine="567"/>
        <w:rPr>
          <w:rFonts w:ascii="Times New Roman" w:eastAsia="Times New Roman" w:hAnsi="Times New Roman" w:cs="Times New Roman"/>
          <w:sz w:val="28"/>
          <w:szCs w:val="28"/>
          <w:lang w:eastAsia="ru-RU"/>
        </w:rPr>
      </w:pPr>
      <w:r w:rsidRPr="00200911">
        <w:rPr>
          <w:rFonts w:ascii="Times New Roman" w:eastAsia="Times New Roman" w:hAnsi="Times New Roman" w:cs="Times New Roman"/>
          <w:sz w:val="28"/>
          <w:szCs w:val="28"/>
          <w:lang w:eastAsia="ru-RU"/>
        </w:rPr>
        <w:t xml:space="preserve">                                  </w:t>
      </w:r>
    </w:p>
    <w:p w:rsidR="00833F1C" w:rsidRPr="0091336D" w:rsidRDefault="00833F1C" w:rsidP="00C61978">
      <w:pPr>
        <w:ind w:firstLine="567"/>
        <w:jc w:val="center"/>
        <w:rPr>
          <w:rFonts w:ascii="Times New Roman" w:eastAsia="Times New Roman" w:hAnsi="Times New Roman" w:cs="Times New Roman"/>
          <w:b/>
          <w:iCs/>
          <w:color w:val="000000" w:themeColor="text1"/>
          <w:sz w:val="28"/>
          <w:szCs w:val="28"/>
          <w:lang w:eastAsia="ru-RU"/>
        </w:rPr>
      </w:pPr>
      <w:r w:rsidRPr="0091336D">
        <w:rPr>
          <w:rFonts w:ascii="Times New Roman" w:eastAsia="Times New Roman" w:hAnsi="Times New Roman" w:cs="Times New Roman"/>
          <w:b/>
          <w:iCs/>
          <w:color w:val="000000" w:themeColor="text1"/>
          <w:sz w:val="28"/>
          <w:szCs w:val="28"/>
          <w:lang w:eastAsia="ru-RU"/>
        </w:rPr>
        <w:t>5. Органы управления Автономной организации</w:t>
      </w:r>
    </w:p>
    <w:p w:rsidR="00833F1C" w:rsidRPr="0091336D" w:rsidRDefault="00833F1C" w:rsidP="00C61978">
      <w:pPr>
        <w:ind w:firstLine="567"/>
        <w:jc w:val="center"/>
        <w:rPr>
          <w:rFonts w:ascii="Times New Roman" w:eastAsia="Times New Roman" w:hAnsi="Times New Roman" w:cs="Times New Roman"/>
          <w:b/>
          <w:color w:val="000000" w:themeColor="text1"/>
          <w:sz w:val="28"/>
          <w:szCs w:val="28"/>
          <w:lang w:eastAsia="ru-RU"/>
        </w:rPr>
      </w:pPr>
    </w:p>
    <w:p w:rsidR="00833F1C" w:rsidRDefault="00833F1C" w:rsidP="00C61978">
      <w:pPr>
        <w:pStyle w:val="Default"/>
        <w:ind w:firstLine="567"/>
        <w:jc w:val="both"/>
        <w:rPr>
          <w:sz w:val="28"/>
          <w:szCs w:val="28"/>
        </w:rPr>
      </w:pPr>
      <w:r w:rsidRPr="0091336D">
        <w:rPr>
          <w:sz w:val="28"/>
          <w:szCs w:val="28"/>
        </w:rPr>
        <w:t xml:space="preserve">5.1. Управление </w:t>
      </w:r>
      <w:r w:rsidRPr="0091336D">
        <w:rPr>
          <w:iCs/>
          <w:color w:val="000000" w:themeColor="text1"/>
          <w:sz w:val="28"/>
          <w:szCs w:val="28"/>
        </w:rPr>
        <w:t>Автономной организацией</w:t>
      </w:r>
      <w:r w:rsidRPr="0091336D">
        <w:rPr>
          <w:sz w:val="28"/>
          <w:szCs w:val="28"/>
        </w:rPr>
        <w:t xml:space="preserve"> осуществляется в соответствии с законодательством Российской Федерации, настоящим Уставом и строится на сочетании принципов единоначалия и коллегиальности. </w:t>
      </w:r>
    </w:p>
    <w:p w:rsidR="002F7FE3" w:rsidRDefault="002F7FE3" w:rsidP="00C61978">
      <w:pPr>
        <w:pStyle w:val="Default"/>
        <w:ind w:firstLine="567"/>
        <w:jc w:val="both"/>
        <w:rPr>
          <w:sz w:val="28"/>
          <w:szCs w:val="28"/>
        </w:rPr>
      </w:pPr>
      <w:r w:rsidRPr="0091336D">
        <w:rPr>
          <w:sz w:val="28"/>
          <w:szCs w:val="28"/>
        </w:rPr>
        <w:t xml:space="preserve">5.2. Структура, порядок формирования, срок полномочий и компетенция органов управления </w:t>
      </w:r>
      <w:r w:rsidRPr="0091336D">
        <w:rPr>
          <w:iCs/>
          <w:color w:val="000000" w:themeColor="text1"/>
          <w:sz w:val="28"/>
          <w:szCs w:val="28"/>
        </w:rPr>
        <w:t>Автономной организацией</w:t>
      </w:r>
      <w:r w:rsidRPr="0091336D">
        <w:rPr>
          <w:sz w:val="28"/>
          <w:szCs w:val="28"/>
        </w:rPr>
        <w:t xml:space="preserve"> (далее по тексту - Органы управления), порядок принятия ими решений и выступления от имени </w:t>
      </w:r>
      <w:r w:rsidRPr="0091336D">
        <w:rPr>
          <w:iCs/>
          <w:color w:val="000000" w:themeColor="text1"/>
          <w:sz w:val="28"/>
          <w:szCs w:val="28"/>
        </w:rPr>
        <w:t>Автономной организации</w:t>
      </w:r>
      <w:r w:rsidRPr="0091336D">
        <w:rPr>
          <w:sz w:val="28"/>
          <w:szCs w:val="28"/>
        </w:rPr>
        <w:t xml:space="preserve"> устанавливаются настоящим Уставом в соответствии с законодательством Российской Федерации. </w:t>
      </w:r>
    </w:p>
    <w:p w:rsidR="002F7FE3" w:rsidRDefault="002F7FE3" w:rsidP="00C61978">
      <w:pPr>
        <w:pStyle w:val="Default"/>
        <w:ind w:firstLine="567"/>
        <w:jc w:val="both"/>
        <w:rPr>
          <w:sz w:val="28"/>
          <w:szCs w:val="28"/>
        </w:rPr>
      </w:pPr>
      <w:r>
        <w:rPr>
          <w:sz w:val="28"/>
          <w:szCs w:val="28"/>
        </w:rPr>
        <w:lastRenderedPageBreak/>
        <w:t>5.3.</w:t>
      </w:r>
      <w:r w:rsidRPr="00200911">
        <w:rPr>
          <w:sz w:val="28"/>
          <w:szCs w:val="28"/>
        </w:rPr>
        <w:t xml:space="preserve"> Непосредственное руководство Автономн</w:t>
      </w:r>
      <w:r>
        <w:rPr>
          <w:sz w:val="28"/>
          <w:szCs w:val="28"/>
        </w:rPr>
        <w:t>ой</w:t>
      </w:r>
      <w:r w:rsidRPr="00200911">
        <w:rPr>
          <w:sz w:val="28"/>
          <w:szCs w:val="28"/>
        </w:rPr>
        <w:t xml:space="preserve"> </w:t>
      </w:r>
      <w:r>
        <w:rPr>
          <w:sz w:val="28"/>
          <w:szCs w:val="28"/>
        </w:rPr>
        <w:t>организацией</w:t>
      </w:r>
      <w:r w:rsidRPr="00200911">
        <w:rPr>
          <w:sz w:val="28"/>
          <w:szCs w:val="28"/>
        </w:rPr>
        <w:t xml:space="preserve"> осуществляет заведующий</w:t>
      </w:r>
      <w:r>
        <w:rPr>
          <w:sz w:val="28"/>
          <w:szCs w:val="28"/>
        </w:rPr>
        <w:t xml:space="preserve"> (далее – руководитель)</w:t>
      </w:r>
      <w:r w:rsidRPr="00200911">
        <w:rPr>
          <w:sz w:val="28"/>
          <w:szCs w:val="28"/>
        </w:rPr>
        <w:t>.</w:t>
      </w:r>
    </w:p>
    <w:p w:rsidR="009A2D38" w:rsidRPr="009A2D38" w:rsidRDefault="009A2D38" w:rsidP="00C61978">
      <w:pPr>
        <w:pStyle w:val="a6"/>
        <w:ind w:firstLine="567"/>
        <w:rPr>
          <w:rFonts w:ascii="Times New Roman" w:hAnsi="Times New Roman"/>
          <w:sz w:val="28"/>
          <w:szCs w:val="28"/>
        </w:rPr>
      </w:pPr>
      <w:r>
        <w:rPr>
          <w:rFonts w:ascii="Times New Roman" w:hAnsi="Times New Roman"/>
          <w:sz w:val="28"/>
          <w:szCs w:val="28"/>
        </w:rPr>
        <w:t>5</w:t>
      </w:r>
      <w:r w:rsidRPr="00200911">
        <w:rPr>
          <w:rFonts w:ascii="Times New Roman" w:hAnsi="Times New Roman"/>
          <w:sz w:val="28"/>
          <w:szCs w:val="28"/>
        </w:rPr>
        <w:t>.4. Решение о назначении руководителя Автономного учреждения и прекращении его полномочий, а также заключении и прекращении трудового договора с ним принимается Учредителем. Руководитель Автономного учреждения осуществляет свою деятельность на основании заключенного с Учредителем трудового договора.</w:t>
      </w:r>
    </w:p>
    <w:p w:rsidR="002F7FE3" w:rsidRPr="00200911" w:rsidRDefault="002F7FE3" w:rsidP="00C61978">
      <w:pPr>
        <w:pStyle w:val="Default"/>
        <w:ind w:firstLine="567"/>
        <w:jc w:val="both"/>
        <w:rPr>
          <w:sz w:val="28"/>
          <w:szCs w:val="28"/>
        </w:rPr>
      </w:pPr>
      <w:r w:rsidRPr="0091336D">
        <w:rPr>
          <w:sz w:val="28"/>
          <w:szCs w:val="28"/>
        </w:rPr>
        <w:t>5</w:t>
      </w:r>
      <w:r w:rsidR="009A2D38">
        <w:rPr>
          <w:sz w:val="28"/>
          <w:szCs w:val="28"/>
        </w:rPr>
        <w:t>.5</w:t>
      </w:r>
      <w:r w:rsidRPr="0091336D">
        <w:rPr>
          <w:sz w:val="28"/>
          <w:szCs w:val="28"/>
        </w:rPr>
        <w:t xml:space="preserve">. Органы управления не имеют статуса юридического лица. Органы управления в лице своего председателя, при условии выданной ему доверенности </w:t>
      </w:r>
      <w:r>
        <w:rPr>
          <w:sz w:val="28"/>
          <w:szCs w:val="28"/>
        </w:rPr>
        <w:t>руководителя</w:t>
      </w:r>
      <w:r w:rsidRPr="0091336D">
        <w:rPr>
          <w:sz w:val="28"/>
          <w:szCs w:val="28"/>
        </w:rPr>
        <w:t xml:space="preserve"> </w:t>
      </w:r>
      <w:r w:rsidRPr="0091336D">
        <w:rPr>
          <w:iCs/>
          <w:color w:val="000000" w:themeColor="text1"/>
          <w:sz w:val="28"/>
          <w:szCs w:val="28"/>
        </w:rPr>
        <w:t>Автономной организации</w:t>
      </w:r>
      <w:r w:rsidRPr="0091336D">
        <w:rPr>
          <w:sz w:val="28"/>
          <w:szCs w:val="28"/>
        </w:rPr>
        <w:t xml:space="preserve">, вправе представлять интересы </w:t>
      </w:r>
      <w:r w:rsidRPr="0091336D">
        <w:rPr>
          <w:iCs/>
          <w:color w:val="000000" w:themeColor="text1"/>
          <w:sz w:val="28"/>
          <w:szCs w:val="28"/>
        </w:rPr>
        <w:t>Автономной организации</w:t>
      </w:r>
      <w:r w:rsidRPr="0091336D">
        <w:rPr>
          <w:sz w:val="28"/>
          <w:szCs w:val="28"/>
        </w:rPr>
        <w:t xml:space="preserve">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w:t>
      </w:r>
      <w:r w:rsidRPr="0091336D">
        <w:rPr>
          <w:iCs/>
          <w:color w:val="000000" w:themeColor="text1"/>
          <w:sz w:val="28"/>
          <w:szCs w:val="28"/>
        </w:rPr>
        <w:t>Автономной организации</w:t>
      </w:r>
      <w:r w:rsidRPr="0091336D">
        <w:rPr>
          <w:sz w:val="28"/>
          <w:szCs w:val="28"/>
        </w:rPr>
        <w:t xml:space="preserve"> всеми допустимыми законом способами, в том числе в судах, без права совершения сделок.</w:t>
      </w:r>
    </w:p>
    <w:p w:rsidR="002F7FE3" w:rsidRPr="00200911" w:rsidRDefault="002F7FE3" w:rsidP="00C61978">
      <w:pPr>
        <w:pStyle w:val="a6"/>
        <w:ind w:firstLine="567"/>
        <w:rPr>
          <w:rFonts w:ascii="Times New Roman" w:hAnsi="Times New Roman"/>
          <w:sz w:val="28"/>
          <w:szCs w:val="28"/>
        </w:rPr>
      </w:pPr>
      <w:r>
        <w:rPr>
          <w:rFonts w:ascii="Times New Roman" w:hAnsi="Times New Roman"/>
          <w:sz w:val="28"/>
          <w:szCs w:val="28"/>
        </w:rPr>
        <w:t>5</w:t>
      </w:r>
      <w:r w:rsidR="00C42E22">
        <w:rPr>
          <w:rFonts w:ascii="Times New Roman" w:hAnsi="Times New Roman"/>
          <w:sz w:val="28"/>
          <w:szCs w:val="28"/>
        </w:rPr>
        <w:t>.6</w:t>
      </w:r>
      <w:r w:rsidRPr="00200911">
        <w:rPr>
          <w:rFonts w:ascii="Times New Roman" w:hAnsi="Times New Roman"/>
          <w:sz w:val="28"/>
          <w:szCs w:val="28"/>
        </w:rPr>
        <w:t>. Фо</w:t>
      </w:r>
      <w:r>
        <w:rPr>
          <w:rFonts w:ascii="Times New Roman" w:hAnsi="Times New Roman"/>
          <w:sz w:val="28"/>
          <w:szCs w:val="28"/>
        </w:rPr>
        <w:t>рмами самоуправления Автономной</w:t>
      </w:r>
      <w:r w:rsidRPr="00200911">
        <w:rPr>
          <w:rFonts w:ascii="Times New Roman" w:hAnsi="Times New Roman"/>
          <w:sz w:val="28"/>
          <w:szCs w:val="28"/>
        </w:rPr>
        <w:t xml:space="preserve"> </w:t>
      </w:r>
      <w:r>
        <w:rPr>
          <w:rFonts w:ascii="Times New Roman" w:hAnsi="Times New Roman"/>
          <w:sz w:val="28"/>
          <w:szCs w:val="28"/>
        </w:rPr>
        <w:t>организации</w:t>
      </w:r>
      <w:r w:rsidRPr="00200911">
        <w:rPr>
          <w:rFonts w:ascii="Times New Roman" w:hAnsi="Times New Roman"/>
          <w:sz w:val="28"/>
          <w:szCs w:val="28"/>
        </w:rPr>
        <w:t xml:space="preserve"> являются:     </w:t>
      </w:r>
    </w:p>
    <w:p w:rsidR="002F7FE3" w:rsidRPr="00200911" w:rsidRDefault="002F7FE3" w:rsidP="00C61978">
      <w:pPr>
        <w:ind w:firstLine="567"/>
        <w:rPr>
          <w:rFonts w:ascii="Times New Roman" w:hAnsi="Times New Roman" w:cs="Times New Roman"/>
          <w:sz w:val="28"/>
          <w:szCs w:val="28"/>
        </w:rPr>
      </w:pPr>
      <w:r>
        <w:rPr>
          <w:rFonts w:ascii="Times New Roman" w:hAnsi="Times New Roman" w:cs="Times New Roman"/>
          <w:sz w:val="28"/>
          <w:szCs w:val="28"/>
        </w:rPr>
        <w:t>5</w:t>
      </w:r>
      <w:r w:rsidR="00C42E22">
        <w:rPr>
          <w:rFonts w:ascii="Times New Roman" w:hAnsi="Times New Roman" w:cs="Times New Roman"/>
          <w:sz w:val="28"/>
          <w:szCs w:val="28"/>
        </w:rPr>
        <w:t>.6</w:t>
      </w:r>
      <w:r w:rsidRPr="00200911">
        <w:rPr>
          <w:rFonts w:ascii="Times New Roman" w:hAnsi="Times New Roman" w:cs="Times New Roman"/>
          <w:sz w:val="28"/>
          <w:szCs w:val="28"/>
        </w:rPr>
        <w:t>.1. Наблюдательный совет</w:t>
      </w:r>
      <w:r>
        <w:rPr>
          <w:rFonts w:ascii="Times New Roman" w:hAnsi="Times New Roman" w:cs="Times New Roman"/>
          <w:sz w:val="28"/>
          <w:szCs w:val="28"/>
        </w:rPr>
        <w:t>.</w:t>
      </w:r>
    </w:p>
    <w:p w:rsidR="002F7FE3" w:rsidRPr="00200911" w:rsidRDefault="002F7FE3" w:rsidP="00C61978">
      <w:pPr>
        <w:pStyle w:val="a6"/>
        <w:ind w:firstLine="567"/>
        <w:rPr>
          <w:rFonts w:ascii="Times New Roman" w:hAnsi="Times New Roman"/>
          <w:sz w:val="28"/>
          <w:szCs w:val="28"/>
        </w:rPr>
      </w:pPr>
      <w:r>
        <w:rPr>
          <w:rFonts w:ascii="Times New Roman" w:hAnsi="Times New Roman"/>
          <w:sz w:val="28"/>
          <w:szCs w:val="28"/>
        </w:rPr>
        <w:t>5</w:t>
      </w:r>
      <w:r w:rsidR="00C42E22">
        <w:rPr>
          <w:rFonts w:ascii="Times New Roman" w:hAnsi="Times New Roman"/>
          <w:sz w:val="28"/>
          <w:szCs w:val="28"/>
        </w:rPr>
        <w:t>.6</w:t>
      </w:r>
      <w:r w:rsidRPr="00200911">
        <w:rPr>
          <w:rFonts w:ascii="Times New Roman" w:hAnsi="Times New Roman"/>
          <w:sz w:val="28"/>
          <w:szCs w:val="28"/>
        </w:rPr>
        <w:t>.2. Педагогический совет</w:t>
      </w:r>
      <w:r>
        <w:rPr>
          <w:rFonts w:ascii="Times New Roman" w:hAnsi="Times New Roman"/>
          <w:sz w:val="28"/>
          <w:szCs w:val="28"/>
        </w:rPr>
        <w:t>.</w:t>
      </w:r>
    </w:p>
    <w:p w:rsidR="002F7FE3" w:rsidRPr="00200911" w:rsidRDefault="002F7FE3" w:rsidP="00C61978">
      <w:pPr>
        <w:pStyle w:val="a6"/>
        <w:ind w:firstLine="567"/>
        <w:rPr>
          <w:rFonts w:ascii="Times New Roman" w:hAnsi="Times New Roman"/>
          <w:sz w:val="28"/>
          <w:szCs w:val="28"/>
        </w:rPr>
      </w:pPr>
      <w:r>
        <w:rPr>
          <w:rFonts w:ascii="Times New Roman" w:hAnsi="Times New Roman"/>
          <w:sz w:val="28"/>
          <w:szCs w:val="28"/>
        </w:rPr>
        <w:t>5</w:t>
      </w:r>
      <w:r w:rsidR="00C42E22">
        <w:rPr>
          <w:rFonts w:ascii="Times New Roman" w:hAnsi="Times New Roman"/>
          <w:sz w:val="28"/>
          <w:szCs w:val="28"/>
        </w:rPr>
        <w:t>.6</w:t>
      </w:r>
      <w:r w:rsidRPr="00200911">
        <w:rPr>
          <w:rFonts w:ascii="Times New Roman" w:hAnsi="Times New Roman"/>
          <w:sz w:val="28"/>
          <w:szCs w:val="28"/>
        </w:rPr>
        <w:t>.3. Общее собрание трудового коллектива</w:t>
      </w:r>
      <w:r>
        <w:rPr>
          <w:rFonts w:ascii="Times New Roman" w:hAnsi="Times New Roman"/>
          <w:sz w:val="28"/>
          <w:szCs w:val="28"/>
        </w:rPr>
        <w:t>.</w:t>
      </w:r>
    </w:p>
    <w:p w:rsidR="002F7FE3" w:rsidRPr="002F7FE3" w:rsidRDefault="002F7FE3" w:rsidP="00C61978">
      <w:pPr>
        <w:pStyle w:val="a6"/>
        <w:ind w:firstLine="567"/>
        <w:rPr>
          <w:rFonts w:ascii="Times New Roman" w:hAnsi="Times New Roman"/>
          <w:color w:val="000000"/>
          <w:sz w:val="28"/>
          <w:szCs w:val="28"/>
        </w:rPr>
      </w:pPr>
      <w:r>
        <w:rPr>
          <w:rFonts w:ascii="Times New Roman" w:hAnsi="Times New Roman"/>
          <w:color w:val="000000"/>
          <w:sz w:val="28"/>
          <w:szCs w:val="28"/>
        </w:rPr>
        <w:t>5</w:t>
      </w:r>
      <w:r w:rsidR="00C42E22">
        <w:rPr>
          <w:rFonts w:ascii="Times New Roman" w:hAnsi="Times New Roman"/>
          <w:color w:val="000000"/>
          <w:sz w:val="28"/>
          <w:szCs w:val="28"/>
        </w:rPr>
        <w:t>.6</w:t>
      </w:r>
      <w:r>
        <w:rPr>
          <w:rFonts w:ascii="Times New Roman" w:hAnsi="Times New Roman"/>
          <w:color w:val="000000"/>
          <w:sz w:val="28"/>
          <w:szCs w:val="28"/>
        </w:rPr>
        <w:t>.4. Родительский комитет.</w:t>
      </w:r>
    </w:p>
    <w:p w:rsidR="00833F1C" w:rsidRPr="0091336D" w:rsidRDefault="00833F1C" w:rsidP="00C61978">
      <w:pPr>
        <w:pStyle w:val="a6"/>
        <w:ind w:firstLine="567"/>
        <w:rPr>
          <w:rFonts w:ascii="Times New Roman" w:hAnsi="Times New Roman"/>
          <w:color w:val="000000" w:themeColor="text1"/>
          <w:sz w:val="28"/>
          <w:szCs w:val="28"/>
        </w:rPr>
      </w:pPr>
      <w:r w:rsidRPr="002F7FE3">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2F7FE3">
        <w:rPr>
          <w:rFonts w:ascii="Times New Roman" w:hAnsi="Times New Roman"/>
          <w:color w:val="000000" w:themeColor="text1"/>
          <w:sz w:val="28"/>
          <w:szCs w:val="28"/>
        </w:rPr>
        <w:t>.</w:t>
      </w:r>
      <w:r w:rsidRPr="002F7FE3">
        <w:rPr>
          <w:rFonts w:ascii="Times New Roman" w:hAnsi="Times New Roman"/>
          <w:b/>
          <w:color w:val="000000" w:themeColor="text1"/>
          <w:sz w:val="28"/>
          <w:szCs w:val="28"/>
        </w:rPr>
        <w:t xml:space="preserve"> </w:t>
      </w:r>
      <w:r w:rsidRPr="002F7FE3">
        <w:rPr>
          <w:rFonts w:ascii="Times New Roman" w:hAnsi="Times New Roman"/>
          <w:color w:val="000000" w:themeColor="text1"/>
          <w:sz w:val="28"/>
          <w:szCs w:val="28"/>
        </w:rPr>
        <w:t>Наблюдательный совет Автономной организации</w:t>
      </w:r>
      <w:r w:rsidRPr="0091336D">
        <w:rPr>
          <w:rFonts w:ascii="Times New Roman" w:hAnsi="Times New Roman"/>
          <w:color w:val="000000" w:themeColor="text1"/>
          <w:sz w:val="28"/>
          <w:szCs w:val="28"/>
        </w:rPr>
        <w:t xml:space="preserve"> создается по решению Учредителя в составе 5 человек, в соответствии с приказом по Автономной организации об утверждении членов Наблюдательного совета:</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от Учредителя - 1 человек;</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от Управления - 1 человек;</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от родительского комитета Автономной организации - 2 человека;</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представитель от Автономной организации – 1 человека.</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.1. Срок полномочий Наблюдательного совета Автономной организации составляет пять лет.</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.2. Автономная организация не вправе выплачивать членам Наблюдательного совета Автономной организации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Автономной организации.</w:t>
      </w:r>
    </w:p>
    <w:p w:rsidR="00833F1C" w:rsidRPr="0091336D" w:rsidRDefault="00C42E22" w:rsidP="00C61978">
      <w:pPr>
        <w:pStyle w:val="a6"/>
        <w:ind w:firstLine="567"/>
        <w:rPr>
          <w:rFonts w:ascii="Times New Roman" w:hAnsi="Times New Roman"/>
          <w:color w:val="000000" w:themeColor="text1"/>
          <w:sz w:val="28"/>
          <w:szCs w:val="28"/>
        </w:rPr>
      </w:pPr>
      <w:r>
        <w:rPr>
          <w:rFonts w:ascii="Times New Roman" w:hAnsi="Times New Roman"/>
          <w:color w:val="000000" w:themeColor="text1"/>
          <w:sz w:val="28"/>
          <w:szCs w:val="28"/>
        </w:rPr>
        <w:t>5.7</w:t>
      </w:r>
      <w:r w:rsidR="00833F1C" w:rsidRPr="0091336D">
        <w:rPr>
          <w:rFonts w:ascii="Times New Roman" w:hAnsi="Times New Roman"/>
          <w:color w:val="000000" w:themeColor="text1"/>
          <w:sz w:val="28"/>
          <w:szCs w:val="28"/>
        </w:rPr>
        <w:t>.3. Решение о назначении членов Наблюдательного совета Автономной организации или досрочном прекращении их полномочий принимается Учредителем.</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 xml:space="preserve">.4. Наблюдательный совет Автономной организации возглавляет председатель Наблюдательного совета. </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Председатель Наблюдательного совета Автономной организации избирается на срок полномочий Наблюдательного совета Автономной организации членами Наблюдательного совета из их числа простым большинством голосов от общего числа голосов членов Наблюдательного совета Автономной организации.</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 xml:space="preserve">Председатель Наблюдательного совета Автономной организации </w:t>
      </w:r>
      <w:r w:rsidRPr="0091336D">
        <w:rPr>
          <w:rFonts w:ascii="Times New Roman" w:hAnsi="Times New Roman"/>
          <w:color w:val="000000" w:themeColor="text1"/>
          <w:sz w:val="28"/>
          <w:szCs w:val="28"/>
        </w:rPr>
        <w:lastRenderedPageBreak/>
        <w:t>организует работу Наблюдательного совета Автономной организации, созывает его заседания, председательствует на них и организует ведение протокола.</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.5. Представитель работников Автономной организации не может быть избран председателем Наблюдательного совета Автономной организации.</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.6. Председатель Наблюдательного совета Автономной организации организует работу Наблюдательного совета Автономной организации, созывает его заседания, председательствует на них и организует ведение протокола.</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.7. В отсутствие председателя Наблюдательного совета Автономной организации его функции осуществляет старший по возрасту член Наблюдательного совета Автономной организации, за исключением представителя работников Автономной организации.</w:t>
      </w:r>
    </w:p>
    <w:p w:rsidR="00833F1C" w:rsidRPr="0091336D" w:rsidRDefault="00833F1C" w:rsidP="00C61978">
      <w:pPr>
        <w:pStyle w:val="a6"/>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 xml:space="preserve">.8. Наблюдательный совет Автономной организации в любое время вправе переизбрать своего председателя. </w:t>
      </w:r>
    </w:p>
    <w:p w:rsidR="00833F1C" w:rsidRPr="0091336D" w:rsidRDefault="00833F1C" w:rsidP="00C61978">
      <w:pPr>
        <w:pStyle w:val="a6"/>
        <w:ind w:firstLine="567"/>
        <w:rPr>
          <w:rFonts w:ascii="Times New Roman" w:hAnsi="Times New Roman"/>
          <w:color w:val="FF0000"/>
          <w:sz w:val="28"/>
          <w:szCs w:val="28"/>
        </w:rPr>
      </w:pPr>
      <w:r w:rsidRPr="0091336D">
        <w:rPr>
          <w:rFonts w:ascii="Times New Roman" w:hAnsi="Times New Roman"/>
          <w:color w:val="000000" w:themeColor="text1"/>
          <w:sz w:val="28"/>
          <w:szCs w:val="28"/>
        </w:rPr>
        <w:t>5.</w:t>
      </w:r>
      <w:r w:rsidR="00C42E22">
        <w:rPr>
          <w:rFonts w:ascii="Times New Roman" w:hAnsi="Times New Roman"/>
          <w:color w:val="000000" w:themeColor="text1"/>
          <w:sz w:val="28"/>
          <w:szCs w:val="28"/>
        </w:rPr>
        <w:t>7</w:t>
      </w:r>
      <w:r w:rsidRPr="0091336D">
        <w:rPr>
          <w:rFonts w:ascii="Times New Roman" w:hAnsi="Times New Roman"/>
          <w:color w:val="000000" w:themeColor="text1"/>
          <w:sz w:val="28"/>
          <w:szCs w:val="28"/>
        </w:rPr>
        <w:t xml:space="preserve">.9. В соответствии со своей компетенцией Наблюдательный совет Автономной организации рассматривает: </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sidR="009A2D38">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w:t>
      </w:r>
      <w:r w:rsidR="009A2D38">
        <w:rPr>
          <w:rFonts w:ascii="Times New Roman" w:hAnsi="Times New Roman"/>
          <w:color w:val="000000" w:themeColor="text1"/>
          <w:sz w:val="28"/>
          <w:szCs w:val="28"/>
        </w:rPr>
        <w:t>1</w:t>
      </w:r>
      <w:r w:rsidR="00833F1C" w:rsidRPr="0091336D">
        <w:rPr>
          <w:rFonts w:ascii="Times New Roman" w:hAnsi="Times New Roman"/>
          <w:color w:val="000000" w:themeColor="text1"/>
          <w:sz w:val="28"/>
          <w:szCs w:val="28"/>
        </w:rPr>
        <w:t xml:space="preserve"> Предложения Учредителя или руководителя Автономной организации о внесении изменений в Устав Автономной организации.</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sidR="00833F1C" w:rsidRPr="0091336D">
        <w:rPr>
          <w:rFonts w:ascii="Times New Roman" w:hAnsi="Times New Roman"/>
          <w:color w:val="000000" w:themeColor="text1"/>
          <w:sz w:val="28"/>
          <w:szCs w:val="28"/>
        </w:rPr>
        <w:t>9.2. Предложения Учредителя или руководителя Автономной организации о создании и ликвидации филиалов Автономной организации, об открытии и о закрытии его представительств.</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sidR="009A2D38" w:rsidRPr="00C42E22">
        <w:rPr>
          <w:rFonts w:ascii="Times New Roman" w:hAnsi="Times New Roman"/>
          <w:sz w:val="28"/>
          <w:szCs w:val="28"/>
        </w:rPr>
        <w:t>9</w:t>
      </w:r>
      <w:r w:rsidR="00833F1C" w:rsidRPr="00C42E22">
        <w:rPr>
          <w:rFonts w:ascii="Times New Roman" w:hAnsi="Times New Roman"/>
          <w:sz w:val="28"/>
          <w:szCs w:val="28"/>
        </w:rPr>
        <w:t>.3.</w:t>
      </w:r>
      <w:r w:rsidR="00833F1C" w:rsidRPr="0091336D">
        <w:rPr>
          <w:rFonts w:ascii="Times New Roman" w:hAnsi="Times New Roman"/>
          <w:color w:val="FF0000"/>
          <w:sz w:val="28"/>
          <w:szCs w:val="28"/>
        </w:rPr>
        <w:t xml:space="preserve"> </w:t>
      </w:r>
      <w:r w:rsidR="00833F1C" w:rsidRPr="0091336D">
        <w:rPr>
          <w:rFonts w:ascii="Times New Roman" w:hAnsi="Times New Roman"/>
          <w:color w:val="000000" w:themeColor="text1"/>
          <w:sz w:val="28"/>
          <w:szCs w:val="28"/>
        </w:rPr>
        <w:t>Предложения Учредителя или руководителя Автономной организации о реорганизации Автономной организации или о его ликвидации.</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sidRPr="00C42E22">
        <w:rPr>
          <w:rFonts w:ascii="Times New Roman" w:hAnsi="Times New Roman"/>
          <w:sz w:val="28"/>
          <w:szCs w:val="28"/>
        </w:rPr>
        <w:t>9</w:t>
      </w:r>
      <w:r w:rsidR="00833F1C" w:rsidRPr="00C42E22">
        <w:rPr>
          <w:rFonts w:ascii="Times New Roman" w:hAnsi="Times New Roman"/>
          <w:sz w:val="28"/>
          <w:szCs w:val="28"/>
        </w:rPr>
        <w:t>.4.</w:t>
      </w:r>
      <w:r w:rsidR="00833F1C" w:rsidRPr="0091336D">
        <w:rPr>
          <w:rFonts w:ascii="Times New Roman" w:hAnsi="Times New Roman"/>
          <w:color w:val="FF0000"/>
          <w:sz w:val="28"/>
          <w:szCs w:val="28"/>
        </w:rPr>
        <w:t xml:space="preserve"> </w:t>
      </w:r>
      <w:r w:rsidR="00833F1C" w:rsidRPr="0091336D">
        <w:rPr>
          <w:rFonts w:ascii="Times New Roman" w:hAnsi="Times New Roman"/>
          <w:color w:val="000000" w:themeColor="text1"/>
          <w:sz w:val="28"/>
          <w:szCs w:val="28"/>
        </w:rPr>
        <w:t>Предложения Учредителя или руководителя Автономной организации об изъятии имущества, закрепленного за Автономной организацией на праве оперативного управления.</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sidRPr="00C42E22">
        <w:rPr>
          <w:rFonts w:ascii="Times New Roman" w:hAnsi="Times New Roman"/>
          <w:sz w:val="28"/>
          <w:szCs w:val="28"/>
        </w:rPr>
        <w:t>9</w:t>
      </w:r>
      <w:r w:rsidR="00833F1C" w:rsidRPr="00C42E22">
        <w:rPr>
          <w:rFonts w:ascii="Times New Roman" w:hAnsi="Times New Roman"/>
          <w:sz w:val="28"/>
          <w:szCs w:val="28"/>
        </w:rPr>
        <w:t>.5.</w:t>
      </w:r>
      <w:r w:rsidR="00833F1C" w:rsidRPr="0091336D">
        <w:rPr>
          <w:rFonts w:ascii="Times New Roman" w:hAnsi="Times New Roman"/>
          <w:color w:val="FF0000"/>
          <w:sz w:val="28"/>
          <w:szCs w:val="28"/>
        </w:rPr>
        <w:t xml:space="preserve"> </w:t>
      </w:r>
      <w:r w:rsidR="00833F1C" w:rsidRPr="0091336D">
        <w:rPr>
          <w:rFonts w:ascii="Times New Roman" w:hAnsi="Times New Roman"/>
          <w:color w:val="000000" w:themeColor="text1"/>
          <w:sz w:val="28"/>
          <w:szCs w:val="28"/>
        </w:rPr>
        <w:t>Предложения руководителя Автономной организации об участии Автономной организации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.6. Проект плана финансово-хозяйственной деятельности Автономной организации.</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9.7</w:t>
      </w:r>
      <w:r w:rsidR="00833F1C" w:rsidRPr="0091336D">
        <w:rPr>
          <w:rFonts w:ascii="Times New Roman" w:hAnsi="Times New Roman"/>
          <w:color w:val="000000" w:themeColor="text1"/>
          <w:sz w:val="28"/>
          <w:szCs w:val="28"/>
        </w:rPr>
        <w:t>. По представлению руководителя Автономной организации проекты отчетов деятельности Автономной организации и об использовании его имущества, об исполнении плана его финансово-хозяйственной деятельности, годовую бухгалтерскую отчетность Автономной организации.</w:t>
      </w:r>
    </w:p>
    <w:p w:rsidR="00833F1C" w:rsidRPr="0091336D" w:rsidRDefault="00C42E22" w:rsidP="00C61978">
      <w:pPr>
        <w:tabs>
          <w:tab w:val="left" w:pos="851"/>
        </w:tabs>
        <w:autoSpaceDE w:val="0"/>
        <w:ind w:firstLine="567"/>
        <w:rPr>
          <w:rFonts w:ascii="Times New Roman" w:hAnsi="Times New Roman" w:cs="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s="Times New Roman"/>
          <w:color w:val="000000" w:themeColor="text1"/>
          <w:sz w:val="28"/>
          <w:szCs w:val="28"/>
        </w:rPr>
        <w:t>8. Предложения руководителя Автономной организации о совершении сделок по распоряжению имуществом, которым в соответствии с частями 2 и 6 статьи 3 Федерального закона от 03 ноября 2006 года № 174-ФЗ «Об автономных учреждениях» Автономная организация не вправе распоряжаться самостоятельно.</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9. Предложения руководителя Автономной организации о совершении крупных сделок.</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10. Предложения руководителя Автономной организации о совершении сделок, в совершении которых имеется заинтересованность.</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 xml:space="preserve">11. Предложения руководителя Автономной организации о выборе </w:t>
      </w:r>
      <w:r w:rsidR="00833F1C" w:rsidRPr="0091336D">
        <w:rPr>
          <w:rFonts w:ascii="Times New Roman" w:hAnsi="Times New Roman"/>
          <w:color w:val="000000" w:themeColor="text1"/>
          <w:sz w:val="28"/>
          <w:szCs w:val="28"/>
        </w:rPr>
        <w:lastRenderedPageBreak/>
        <w:t>кредитных организаций, в которых Автономная организация может открыть банковские счета.</w:t>
      </w:r>
    </w:p>
    <w:p w:rsidR="00833F1C" w:rsidRPr="0091336D" w:rsidRDefault="00C42E22"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Pr>
          <w:rFonts w:ascii="Times New Roman" w:hAnsi="Times New Roman"/>
          <w:color w:val="000000" w:themeColor="text1"/>
          <w:sz w:val="28"/>
          <w:szCs w:val="28"/>
        </w:rPr>
        <w:t>7</w:t>
      </w:r>
      <w:r w:rsidRPr="0091336D">
        <w:rPr>
          <w:rFonts w:ascii="Times New Roman" w:hAnsi="Times New Roman"/>
          <w:color w:val="000000" w:themeColor="text1"/>
          <w:sz w:val="28"/>
          <w:szCs w:val="28"/>
        </w:rPr>
        <w:t>.</w:t>
      </w:r>
      <w:r>
        <w:rPr>
          <w:rFonts w:ascii="Times New Roman" w:hAnsi="Times New Roman"/>
          <w:color w:val="000000" w:themeColor="text1"/>
          <w:sz w:val="28"/>
          <w:szCs w:val="28"/>
        </w:rPr>
        <w:t>9.</w:t>
      </w:r>
      <w:r w:rsidR="00833F1C" w:rsidRPr="0091336D">
        <w:rPr>
          <w:rFonts w:ascii="Times New Roman" w:hAnsi="Times New Roman"/>
          <w:color w:val="000000" w:themeColor="text1"/>
          <w:sz w:val="28"/>
          <w:szCs w:val="28"/>
        </w:rPr>
        <w:t>12. Вопросы проведения аудита годовой бухгалтерской отчетности Автономной организации и утверждения аудиторской организации.</w:t>
      </w:r>
    </w:p>
    <w:p w:rsidR="00833F1C" w:rsidRPr="0091336D" w:rsidRDefault="00C42E22"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5.8</w:t>
      </w:r>
      <w:r w:rsidR="00833F1C" w:rsidRPr="0091336D">
        <w:rPr>
          <w:rFonts w:ascii="Times New Roman" w:hAnsi="Times New Roman"/>
          <w:color w:val="000000" w:themeColor="text1"/>
          <w:sz w:val="28"/>
          <w:szCs w:val="28"/>
        </w:rPr>
        <w:t xml:space="preserve">. По вопросам, указанным в пунктах </w:t>
      </w:r>
      <w:r w:rsidR="00315206" w:rsidRPr="0091336D">
        <w:rPr>
          <w:rFonts w:ascii="Times New Roman" w:hAnsi="Times New Roman"/>
          <w:color w:val="000000" w:themeColor="text1"/>
          <w:sz w:val="28"/>
          <w:szCs w:val="28"/>
        </w:rPr>
        <w:t>5.</w:t>
      </w:r>
      <w:r w:rsidR="00315206">
        <w:rPr>
          <w:rFonts w:ascii="Times New Roman" w:hAnsi="Times New Roman"/>
          <w:color w:val="000000" w:themeColor="text1"/>
          <w:sz w:val="28"/>
          <w:szCs w:val="28"/>
        </w:rPr>
        <w:t>7</w:t>
      </w:r>
      <w:r w:rsidR="00315206" w:rsidRPr="0091336D">
        <w:rPr>
          <w:rFonts w:ascii="Times New Roman" w:hAnsi="Times New Roman"/>
          <w:color w:val="000000" w:themeColor="text1"/>
          <w:sz w:val="28"/>
          <w:szCs w:val="28"/>
        </w:rPr>
        <w:t>.</w:t>
      </w:r>
      <w:r w:rsidR="00315206">
        <w:rPr>
          <w:rFonts w:ascii="Times New Roman" w:hAnsi="Times New Roman"/>
          <w:color w:val="000000" w:themeColor="text1"/>
          <w:sz w:val="28"/>
          <w:szCs w:val="28"/>
        </w:rPr>
        <w:t>9</w:t>
      </w:r>
      <w:r w:rsidR="00315206" w:rsidRPr="0091336D">
        <w:rPr>
          <w:rFonts w:ascii="Times New Roman" w:hAnsi="Times New Roman"/>
          <w:color w:val="000000" w:themeColor="text1"/>
          <w:sz w:val="28"/>
          <w:szCs w:val="28"/>
        </w:rPr>
        <w:t>.</w:t>
      </w:r>
      <w:r w:rsidR="00315206">
        <w:rPr>
          <w:rFonts w:ascii="Times New Roman" w:hAnsi="Times New Roman"/>
          <w:color w:val="000000" w:themeColor="text1"/>
          <w:sz w:val="28"/>
          <w:szCs w:val="28"/>
        </w:rPr>
        <w:t>1</w:t>
      </w:r>
      <w:r w:rsidR="00315206" w:rsidRPr="0091336D">
        <w:rPr>
          <w:rFonts w:ascii="Times New Roman" w:hAnsi="Times New Roman"/>
          <w:color w:val="000000" w:themeColor="text1"/>
          <w:sz w:val="28"/>
          <w:szCs w:val="28"/>
        </w:rPr>
        <w:t xml:space="preserve"> </w:t>
      </w:r>
      <w:r w:rsidR="00315206">
        <w:rPr>
          <w:rFonts w:ascii="Times New Roman" w:hAnsi="Times New Roman"/>
          <w:color w:val="000000" w:themeColor="text1"/>
          <w:sz w:val="28"/>
          <w:szCs w:val="28"/>
        </w:rPr>
        <w:t xml:space="preserve">- </w:t>
      </w:r>
      <w:r w:rsidR="00315206" w:rsidRPr="0091336D">
        <w:rPr>
          <w:rFonts w:ascii="Times New Roman" w:hAnsi="Times New Roman"/>
          <w:color w:val="000000" w:themeColor="text1"/>
          <w:sz w:val="28"/>
          <w:szCs w:val="28"/>
        </w:rPr>
        <w:t>5.</w:t>
      </w:r>
      <w:r w:rsidR="00315206">
        <w:rPr>
          <w:rFonts w:ascii="Times New Roman" w:hAnsi="Times New Roman"/>
          <w:color w:val="000000" w:themeColor="text1"/>
          <w:sz w:val="28"/>
          <w:szCs w:val="28"/>
        </w:rPr>
        <w:t>7</w:t>
      </w:r>
      <w:r w:rsidR="00315206" w:rsidRPr="0091336D">
        <w:rPr>
          <w:rFonts w:ascii="Times New Roman" w:hAnsi="Times New Roman"/>
          <w:color w:val="000000" w:themeColor="text1"/>
          <w:sz w:val="28"/>
          <w:szCs w:val="28"/>
        </w:rPr>
        <w:t>.</w:t>
      </w:r>
      <w:r w:rsidR="00315206" w:rsidRPr="00C42E22">
        <w:rPr>
          <w:rFonts w:ascii="Times New Roman" w:hAnsi="Times New Roman"/>
          <w:sz w:val="28"/>
          <w:szCs w:val="28"/>
        </w:rPr>
        <w:t>9.5.</w:t>
      </w:r>
      <w:r w:rsidR="00315206" w:rsidRPr="0091336D">
        <w:rPr>
          <w:rFonts w:ascii="Times New Roman" w:hAnsi="Times New Roman"/>
          <w:color w:val="FF0000"/>
          <w:sz w:val="28"/>
          <w:szCs w:val="28"/>
        </w:rPr>
        <w:t xml:space="preserve"> </w:t>
      </w:r>
      <w:r w:rsidR="00315206" w:rsidRPr="00315206">
        <w:rPr>
          <w:rFonts w:ascii="Times New Roman" w:hAnsi="Times New Roman"/>
          <w:color w:val="000000" w:themeColor="text1"/>
          <w:sz w:val="28"/>
          <w:szCs w:val="28"/>
        </w:rPr>
        <w:t>и 5.7.9.8</w:t>
      </w:r>
      <w:r w:rsidR="0098105D">
        <w:rPr>
          <w:rFonts w:ascii="Times New Roman" w:hAnsi="Times New Roman"/>
          <w:color w:val="000000" w:themeColor="text1"/>
          <w:sz w:val="28"/>
          <w:szCs w:val="28"/>
        </w:rPr>
        <w:t>.</w:t>
      </w:r>
      <w:r w:rsidR="00833F1C" w:rsidRPr="00315206">
        <w:rPr>
          <w:rFonts w:ascii="Times New Roman" w:hAnsi="Times New Roman"/>
          <w:color w:val="FF0000"/>
          <w:sz w:val="28"/>
          <w:szCs w:val="28"/>
        </w:rPr>
        <w:t xml:space="preserve"> </w:t>
      </w:r>
      <w:r w:rsidR="00833F1C" w:rsidRPr="0091336D">
        <w:rPr>
          <w:rFonts w:ascii="Times New Roman" w:hAnsi="Times New Roman"/>
          <w:color w:val="000000" w:themeColor="text1"/>
          <w:sz w:val="28"/>
          <w:szCs w:val="28"/>
        </w:rPr>
        <w:t xml:space="preserve">настоящего Устава, Наблюдательный совет Автономной организации дает рекомендации. Учредитель принимает по этим вопросам решения после рассмотрения рекомендаций Наблюдательного </w:t>
      </w:r>
      <w:r w:rsidR="00833F1C" w:rsidRPr="0091336D">
        <w:rPr>
          <w:rFonts w:ascii="Times New Roman" w:hAnsi="Times New Roman"/>
          <w:sz w:val="28"/>
          <w:szCs w:val="28"/>
        </w:rPr>
        <w:t>совета Автономной организации.</w:t>
      </w:r>
    </w:p>
    <w:p w:rsidR="00833F1C" w:rsidRPr="0091336D" w:rsidRDefault="00C42E22" w:rsidP="00C61978">
      <w:pPr>
        <w:pStyle w:val="a6"/>
        <w:tabs>
          <w:tab w:val="left" w:pos="851"/>
        </w:tabs>
        <w:ind w:firstLine="567"/>
        <w:rPr>
          <w:rFonts w:ascii="Times New Roman" w:hAnsi="Times New Roman"/>
          <w:sz w:val="28"/>
          <w:szCs w:val="28"/>
        </w:rPr>
      </w:pPr>
      <w:r>
        <w:rPr>
          <w:rFonts w:ascii="Times New Roman" w:hAnsi="Times New Roman"/>
          <w:sz w:val="28"/>
          <w:szCs w:val="28"/>
        </w:rPr>
        <w:t>5.8</w:t>
      </w:r>
      <w:r w:rsidR="00833F1C" w:rsidRPr="0091336D">
        <w:rPr>
          <w:rFonts w:ascii="Times New Roman" w:hAnsi="Times New Roman"/>
          <w:sz w:val="28"/>
          <w:szCs w:val="28"/>
        </w:rPr>
        <w:t xml:space="preserve">.1. По вопросу, указанному в пункте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w:t>
      </w:r>
      <w:r w:rsidR="0098105D" w:rsidRPr="0091336D">
        <w:rPr>
          <w:rFonts w:ascii="Times New Roman" w:hAnsi="Times New Roman"/>
          <w:color w:val="000000" w:themeColor="text1"/>
          <w:sz w:val="28"/>
          <w:szCs w:val="28"/>
        </w:rPr>
        <w:t xml:space="preserve">.6. </w:t>
      </w:r>
      <w:r w:rsidR="00833F1C" w:rsidRPr="0091336D">
        <w:rPr>
          <w:rFonts w:ascii="Times New Roman" w:hAnsi="Times New Roman"/>
          <w:sz w:val="28"/>
          <w:szCs w:val="28"/>
        </w:rPr>
        <w:t xml:space="preserve">настоящего Устава, Наблюдательный совет Автономной организации дает заключение, копия которого направляется Учредителю. По вопросу, указанному в пункте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w:t>
      </w:r>
      <w:r w:rsidR="0098105D" w:rsidRPr="0091336D">
        <w:rPr>
          <w:rFonts w:ascii="Times New Roman" w:hAnsi="Times New Roman"/>
          <w:color w:val="000000" w:themeColor="text1"/>
          <w:sz w:val="28"/>
          <w:szCs w:val="28"/>
        </w:rPr>
        <w:t xml:space="preserve">11. </w:t>
      </w:r>
      <w:r w:rsidR="00833F1C" w:rsidRPr="0091336D">
        <w:rPr>
          <w:rFonts w:ascii="Times New Roman" w:hAnsi="Times New Roman"/>
          <w:sz w:val="28"/>
          <w:szCs w:val="28"/>
        </w:rPr>
        <w:t>настоящего Устава, Наблюдательный совет Автономной организации дает заключение. Руководитель Автономной организации принимает по этим вопросам решения после рассмотрения заключений Наблюдательного совета Автономной организации.</w:t>
      </w:r>
    </w:p>
    <w:p w:rsidR="00833F1C" w:rsidRPr="0091336D" w:rsidRDefault="00833F1C"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5.</w:t>
      </w:r>
      <w:r w:rsidR="00517E09">
        <w:rPr>
          <w:rFonts w:ascii="Times New Roman" w:hAnsi="Times New Roman"/>
          <w:sz w:val="28"/>
          <w:szCs w:val="28"/>
        </w:rPr>
        <w:t>8</w:t>
      </w:r>
      <w:r w:rsidRPr="0091336D">
        <w:rPr>
          <w:rFonts w:ascii="Times New Roman" w:hAnsi="Times New Roman"/>
          <w:sz w:val="28"/>
          <w:szCs w:val="28"/>
        </w:rPr>
        <w:t xml:space="preserve">.2. Документы, представляемые в соответствии с пунктом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 xml:space="preserve"> </w:t>
      </w:r>
      <w:r w:rsidRPr="0091336D">
        <w:rPr>
          <w:rFonts w:ascii="Times New Roman" w:hAnsi="Times New Roman"/>
          <w:sz w:val="28"/>
          <w:szCs w:val="28"/>
        </w:rPr>
        <w:t>настоящего Устава, утверждаются Наблюдательным советом Автономной организации. Копии указанных документов направляются Учредителю.</w:t>
      </w:r>
    </w:p>
    <w:p w:rsidR="00833F1C" w:rsidRPr="0091336D" w:rsidRDefault="00833F1C"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5.</w:t>
      </w:r>
      <w:r w:rsidR="00517E09">
        <w:rPr>
          <w:rFonts w:ascii="Times New Roman" w:hAnsi="Times New Roman"/>
          <w:sz w:val="28"/>
          <w:szCs w:val="28"/>
        </w:rPr>
        <w:t>8</w:t>
      </w:r>
      <w:r w:rsidRPr="0091336D">
        <w:rPr>
          <w:rFonts w:ascii="Times New Roman" w:hAnsi="Times New Roman"/>
          <w:sz w:val="28"/>
          <w:szCs w:val="28"/>
        </w:rPr>
        <w:t xml:space="preserve">.3. По вопросам, указанным в пунктах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w:t>
      </w:r>
      <w:r w:rsidR="0098105D" w:rsidRPr="0091336D">
        <w:rPr>
          <w:rFonts w:ascii="Times New Roman" w:hAnsi="Times New Roman"/>
          <w:color w:val="000000" w:themeColor="text1"/>
          <w:sz w:val="28"/>
          <w:szCs w:val="28"/>
        </w:rPr>
        <w:t>9.</w:t>
      </w:r>
      <w:r w:rsidR="0098105D" w:rsidRPr="0098105D">
        <w:rPr>
          <w:rFonts w:ascii="Times New Roman" w:hAnsi="Times New Roman"/>
          <w:sz w:val="28"/>
          <w:szCs w:val="28"/>
        </w:rPr>
        <w:t>,</w:t>
      </w:r>
      <w:r w:rsidRPr="0091336D">
        <w:rPr>
          <w:rFonts w:ascii="Times New Roman" w:hAnsi="Times New Roman"/>
          <w:color w:val="FF0000"/>
          <w:sz w:val="28"/>
          <w:szCs w:val="28"/>
        </w:rPr>
        <w:t xml:space="preserve">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w:t>
      </w:r>
      <w:r w:rsidR="0098105D" w:rsidRPr="0091336D">
        <w:rPr>
          <w:rFonts w:ascii="Times New Roman" w:hAnsi="Times New Roman"/>
          <w:color w:val="000000" w:themeColor="text1"/>
          <w:sz w:val="28"/>
          <w:szCs w:val="28"/>
        </w:rPr>
        <w:t xml:space="preserve">10. </w:t>
      </w:r>
      <w:r w:rsidR="0098105D">
        <w:rPr>
          <w:rFonts w:ascii="Times New Roman" w:hAnsi="Times New Roman"/>
          <w:color w:val="000000" w:themeColor="text1"/>
          <w:sz w:val="28"/>
          <w:szCs w:val="28"/>
        </w:rPr>
        <w:t xml:space="preserve"> и </w:t>
      </w:r>
      <w:r w:rsidR="0098105D" w:rsidRPr="0091336D">
        <w:rPr>
          <w:rFonts w:ascii="Times New Roman" w:hAnsi="Times New Roman"/>
          <w:color w:val="000000" w:themeColor="text1"/>
          <w:sz w:val="28"/>
          <w:szCs w:val="28"/>
        </w:rPr>
        <w:t>5.</w:t>
      </w:r>
      <w:r w:rsidR="0098105D">
        <w:rPr>
          <w:rFonts w:ascii="Times New Roman" w:hAnsi="Times New Roman"/>
          <w:color w:val="000000" w:themeColor="text1"/>
          <w:sz w:val="28"/>
          <w:szCs w:val="28"/>
        </w:rPr>
        <w:t>7</w:t>
      </w:r>
      <w:r w:rsidR="0098105D" w:rsidRPr="0091336D">
        <w:rPr>
          <w:rFonts w:ascii="Times New Roman" w:hAnsi="Times New Roman"/>
          <w:color w:val="000000" w:themeColor="text1"/>
          <w:sz w:val="28"/>
          <w:szCs w:val="28"/>
        </w:rPr>
        <w:t>.</w:t>
      </w:r>
      <w:r w:rsidR="0098105D">
        <w:rPr>
          <w:rFonts w:ascii="Times New Roman" w:hAnsi="Times New Roman"/>
          <w:color w:val="000000" w:themeColor="text1"/>
          <w:sz w:val="28"/>
          <w:szCs w:val="28"/>
        </w:rPr>
        <w:t>9.</w:t>
      </w:r>
      <w:r w:rsidR="0098105D" w:rsidRPr="0091336D">
        <w:rPr>
          <w:rFonts w:ascii="Times New Roman" w:hAnsi="Times New Roman"/>
          <w:color w:val="000000" w:themeColor="text1"/>
          <w:sz w:val="28"/>
          <w:szCs w:val="28"/>
        </w:rPr>
        <w:t>12.</w:t>
      </w:r>
      <w:r w:rsidR="0098105D">
        <w:rPr>
          <w:rFonts w:ascii="Times New Roman" w:hAnsi="Times New Roman"/>
          <w:color w:val="000000" w:themeColor="text1"/>
          <w:sz w:val="28"/>
          <w:szCs w:val="28"/>
        </w:rPr>
        <w:t xml:space="preserve"> </w:t>
      </w:r>
      <w:r w:rsidRPr="0091336D">
        <w:rPr>
          <w:rFonts w:ascii="Times New Roman" w:hAnsi="Times New Roman"/>
          <w:sz w:val="28"/>
          <w:szCs w:val="28"/>
        </w:rPr>
        <w:t xml:space="preserve">настоящего Устава, Наблюдательный совет Автономной организации принимает решения, обязательные для руководителя Автономной организации. Рекомендации и заключения по вопросам, указанным в пунктах </w:t>
      </w:r>
      <w:r w:rsidR="0098105D" w:rsidRPr="0098105D">
        <w:rPr>
          <w:rFonts w:ascii="Times New Roman" w:hAnsi="Times New Roman"/>
          <w:sz w:val="28"/>
          <w:szCs w:val="28"/>
        </w:rPr>
        <w:t>5.7.9.1. - 5.7</w:t>
      </w:r>
      <w:r w:rsidRPr="0098105D">
        <w:rPr>
          <w:rFonts w:ascii="Times New Roman" w:hAnsi="Times New Roman"/>
          <w:sz w:val="28"/>
          <w:szCs w:val="28"/>
        </w:rPr>
        <w:t>.9</w:t>
      </w:r>
      <w:r w:rsidR="0098105D" w:rsidRPr="0098105D">
        <w:rPr>
          <w:rFonts w:ascii="Times New Roman" w:hAnsi="Times New Roman"/>
          <w:sz w:val="28"/>
          <w:szCs w:val="28"/>
        </w:rPr>
        <w:t>.9.</w:t>
      </w:r>
      <w:r w:rsidRPr="0098105D">
        <w:rPr>
          <w:rFonts w:ascii="Times New Roman" w:hAnsi="Times New Roman"/>
          <w:sz w:val="28"/>
          <w:szCs w:val="28"/>
        </w:rPr>
        <w:t xml:space="preserve"> и 5.</w:t>
      </w:r>
      <w:r w:rsidR="0098105D" w:rsidRPr="0098105D">
        <w:rPr>
          <w:rFonts w:ascii="Times New Roman" w:hAnsi="Times New Roman"/>
          <w:sz w:val="28"/>
          <w:szCs w:val="28"/>
        </w:rPr>
        <w:t>7.19</w:t>
      </w:r>
      <w:r w:rsidRPr="0098105D">
        <w:rPr>
          <w:rFonts w:ascii="Times New Roman" w:hAnsi="Times New Roman"/>
          <w:sz w:val="28"/>
          <w:szCs w:val="28"/>
        </w:rPr>
        <w:t xml:space="preserve">.11 </w:t>
      </w:r>
      <w:r w:rsidRPr="0091336D">
        <w:rPr>
          <w:rFonts w:ascii="Times New Roman" w:hAnsi="Times New Roman"/>
          <w:sz w:val="28"/>
          <w:szCs w:val="28"/>
        </w:rPr>
        <w:t>настоящего Устава, даются большинством голосов от общего числа голосов членов Наблюдательного совета Автономной организации.</w:t>
      </w:r>
    </w:p>
    <w:p w:rsidR="00833F1C" w:rsidRPr="0091336D" w:rsidRDefault="00833F1C"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5.</w:t>
      </w:r>
      <w:r w:rsidR="00517E09">
        <w:rPr>
          <w:rFonts w:ascii="Times New Roman" w:hAnsi="Times New Roman"/>
          <w:sz w:val="28"/>
          <w:szCs w:val="28"/>
        </w:rPr>
        <w:t>8</w:t>
      </w:r>
      <w:r w:rsidRPr="0091336D">
        <w:rPr>
          <w:rFonts w:ascii="Times New Roman" w:hAnsi="Times New Roman"/>
          <w:sz w:val="28"/>
          <w:szCs w:val="28"/>
        </w:rPr>
        <w:t xml:space="preserve">.4. Решения по вопросам, указанным в подпунктах </w:t>
      </w:r>
      <w:r w:rsidR="0098105D" w:rsidRPr="00583E1E">
        <w:rPr>
          <w:rFonts w:ascii="Times New Roman" w:hAnsi="Times New Roman"/>
          <w:sz w:val="28"/>
          <w:szCs w:val="28"/>
        </w:rPr>
        <w:t>5.7</w:t>
      </w:r>
      <w:r w:rsidRPr="00583E1E">
        <w:rPr>
          <w:rFonts w:ascii="Times New Roman" w:hAnsi="Times New Roman"/>
          <w:sz w:val="28"/>
          <w:szCs w:val="28"/>
        </w:rPr>
        <w:t>.9.</w:t>
      </w:r>
      <w:r w:rsidR="0098105D" w:rsidRPr="00583E1E">
        <w:rPr>
          <w:rFonts w:ascii="Times New Roman" w:hAnsi="Times New Roman"/>
          <w:sz w:val="28"/>
          <w:szCs w:val="28"/>
        </w:rPr>
        <w:t>9.</w:t>
      </w:r>
      <w:r w:rsidR="00583E1E" w:rsidRPr="00583E1E">
        <w:rPr>
          <w:rFonts w:ascii="Times New Roman" w:hAnsi="Times New Roman"/>
          <w:sz w:val="28"/>
          <w:szCs w:val="28"/>
        </w:rPr>
        <w:t xml:space="preserve"> и 5.7.9</w:t>
      </w:r>
      <w:r w:rsidRPr="00583E1E">
        <w:rPr>
          <w:rFonts w:ascii="Times New Roman" w:hAnsi="Times New Roman"/>
          <w:sz w:val="28"/>
          <w:szCs w:val="28"/>
        </w:rPr>
        <w:t xml:space="preserve">.12 </w:t>
      </w:r>
      <w:r w:rsidRPr="0091336D">
        <w:rPr>
          <w:rFonts w:ascii="Times New Roman" w:hAnsi="Times New Roman"/>
          <w:sz w:val="28"/>
          <w:szCs w:val="28"/>
        </w:rPr>
        <w:t xml:space="preserve">настоящего Устава, принимаются Наблюдательным советом Автономной организации голосованием большинством голосов. 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присутствующих на заседании. </w:t>
      </w:r>
    </w:p>
    <w:p w:rsidR="00833F1C" w:rsidRPr="0091336D" w:rsidRDefault="00833F1C"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5.</w:t>
      </w:r>
      <w:r w:rsidR="00517E09">
        <w:rPr>
          <w:rFonts w:ascii="Times New Roman" w:hAnsi="Times New Roman"/>
          <w:sz w:val="28"/>
          <w:szCs w:val="28"/>
        </w:rPr>
        <w:t>8</w:t>
      </w:r>
      <w:r w:rsidRPr="0091336D">
        <w:rPr>
          <w:rFonts w:ascii="Times New Roman" w:hAnsi="Times New Roman"/>
          <w:sz w:val="28"/>
          <w:szCs w:val="28"/>
        </w:rPr>
        <w:t xml:space="preserve">.5. Решение по вопросу, указанному в подпункте </w:t>
      </w:r>
      <w:r w:rsidR="00583E1E" w:rsidRPr="00583E1E">
        <w:rPr>
          <w:rFonts w:ascii="Times New Roman" w:hAnsi="Times New Roman"/>
          <w:sz w:val="28"/>
          <w:szCs w:val="28"/>
        </w:rPr>
        <w:t>5.7.9</w:t>
      </w:r>
      <w:r w:rsidRPr="00583E1E">
        <w:rPr>
          <w:rFonts w:ascii="Times New Roman" w:hAnsi="Times New Roman"/>
          <w:sz w:val="28"/>
          <w:szCs w:val="28"/>
        </w:rPr>
        <w:t>.11</w:t>
      </w:r>
      <w:r w:rsidRPr="0091336D">
        <w:rPr>
          <w:rFonts w:ascii="Times New Roman" w:hAnsi="Times New Roman"/>
          <w:color w:val="FF0000"/>
          <w:sz w:val="28"/>
          <w:szCs w:val="28"/>
        </w:rPr>
        <w:t xml:space="preserve"> </w:t>
      </w:r>
      <w:r w:rsidRPr="0091336D">
        <w:rPr>
          <w:rFonts w:ascii="Times New Roman" w:hAnsi="Times New Roman"/>
          <w:sz w:val="28"/>
          <w:szCs w:val="28"/>
        </w:rPr>
        <w:t>настоящего Устава, принимается Наблюдательным советом Автономной организации в порядке, установленном частями 1 и 2 статьи 17 Федерального закона от 3 ноября 2006 года № 174-ФЗ «Об автономных учреждениях». Срок принятия решения – до пятнадцати календарных дней.</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sz w:val="28"/>
          <w:szCs w:val="28"/>
        </w:rPr>
        <w:t>5.</w:t>
      </w:r>
      <w:r w:rsidR="00517E09">
        <w:rPr>
          <w:rFonts w:ascii="Times New Roman" w:hAnsi="Times New Roman"/>
          <w:sz w:val="28"/>
          <w:szCs w:val="28"/>
        </w:rPr>
        <w:t>9</w:t>
      </w:r>
      <w:r w:rsidRPr="0091336D">
        <w:rPr>
          <w:rFonts w:ascii="Times New Roman" w:hAnsi="Times New Roman"/>
          <w:sz w:val="28"/>
          <w:szCs w:val="28"/>
        </w:rPr>
        <w:t xml:space="preserve">. По требованию Наблюдательного совета Автономной </w:t>
      </w:r>
      <w:r w:rsidRPr="0091336D">
        <w:rPr>
          <w:rFonts w:ascii="Times New Roman" w:hAnsi="Times New Roman"/>
          <w:color w:val="000000" w:themeColor="text1"/>
          <w:sz w:val="28"/>
          <w:szCs w:val="28"/>
        </w:rPr>
        <w:t>организации или любого из его членов другие органы Автономной организации обязаны представить информацию по вопросам, относящимся к компетенции наблюдательного совета Автономной организации.</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517E09">
        <w:rPr>
          <w:rFonts w:ascii="Times New Roman" w:hAnsi="Times New Roman"/>
          <w:color w:val="000000" w:themeColor="text1"/>
          <w:sz w:val="28"/>
          <w:szCs w:val="28"/>
        </w:rPr>
        <w:t>9</w:t>
      </w:r>
      <w:r w:rsidRPr="0091336D">
        <w:rPr>
          <w:rFonts w:ascii="Times New Roman" w:hAnsi="Times New Roman"/>
          <w:color w:val="000000" w:themeColor="text1"/>
          <w:sz w:val="28"/>
          <w:szCs w:val="28"/>
        </w:rPr>
        <w:t>.1. Вопросы, относящиеся к компетенции Наблюдательного совета Автономной организации, не могут быть переданы на рассмотрение другим органам Автономной организации.</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0</w:t>
      </w:r>
      <w:r w:rsidRPr="0091336D">
        <w:rPr>
          <w:rFonts w:ascii="Times New Roman" w:hAnsi="Times New Roman"/>
          <w:color w:val="000000" w:themeColor="text1"/>
          <w:sz w:val="28"/>
          <w:szCs w:val="28"/>
        </w:rPr>
        <w:t>. Заседания Наблюдательного совета Автономной организации проводятся по мере необходимости, но не реже одного раза в квартал.</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1</w:t>
      </w:r>
      <w:r w:rsidRPr="0091336D">
        <w:rPr>
          <w:rFonts w:ascii="Times New Roman" w:hAnsi="Times New Roman"/>
          <w:color w:val="000000" w:themeColor="text1"/>
          <w:sz w:val="28"/>
          <w:szCs w:val="28"/>
        </w:rPr>
        <w:t xml:space="preserve">. Заседание Наблюдательного совета Автономной организации созывается его председателем по собственной инициативе, по требованию </w:t>
      </w:r>
      <w:r w:rsidRPr="0091336D">
        <w:rPr>
          <w:rFonts w:ascii="Times New Roman" w:hAnsi="Times New Roman"/>
          <w:color w:val="000000" w:themeColor="text1"/>
          <w:sz w:val="28"/>
          <w:szCs w:val="28"/>
        </w:rPr>
        <w:lastRenderedPageBreak/>
        <w:t>Учредителя, члена Наблюдательного совета или руководителя Автономной организации.</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2</w:t>
      </w:r>
      <w:r w:rsidRPr="0091336D">
        <w:rPr>
          <w:rFonts w:ascii="Times New Roman" w:hAnsi="Times New Roman"/>
          <w:color w:val="000000" w:themeColor="text1"/>
          <w:sz w:val="28"/>
          <w:szCs w:val="28"/>
        </w:rPr>
        <w:t>. Секретарь Наблюдательного совета Автономной организации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3</w:t>
      </w:r>
      <w:r w:rsidRPr="0091336D">
        <w:rPr>
          <w:rFonts w:ascii="Times New Roman" w:hAnsi="Times New Roman"/>
          <w:color w:val="000000" w:themeColor="text1"/>
          <w:sz w:val="28"/>
          <w:szCs w:val="28"/>
        </w:rPr>
        <w:t>. В заседании Наблюдательного совета Автономной организации вправе участвовать руководитель Автономной организации. Иные приглашенные председателем Наблюдательного совета Автономной организации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4</w:t>
      </w:r>
      <w:r w:rsidRPr="0091336D">
        <w:rPr>
          <w:rFonts w:ascii="Times New Roman" w:hAnsi="Times New Roman"/>
          <w:color w:val="000000" w:themeColor="text1"/>
          <w:sz w:val="28"/>
          <w:szCs w:val="28"/>
        </w:rPr>
        <w:t>. Заседание Наблюдательного совета Автономной организации является правомочным, если все члены Наблюдательного совета Автономной организации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Автономной организации своего голоса другому лицу не допускается.</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5</w:t>
      </w:r>
      <w:r w:rsidRPr="0091336D">
        <w:rPr>
          <w:rFonts w:ascii="Times New Roman" w:hAnsi="Times New Roman"/>
          <w:color w:val="000000" w:themeColor="text1"/>
          <w:sz w:val="28"/>
          <w:szCs w:val="28"/>
        </w:rPr>
        <w:t>. В случае отсутствия по уважительной причине на заседании Наблюдательного совета Автономной организации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от 3 ноября 2006 года № 174-ФЗ «Об автономных учреждениях».</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5.1</w:t>
      </w:r>
      <w:r w:rsidR="00517E09">
        <w:rPr>
          <w:rFonts w:ascii="Times New Roman" w:hAnsi="Times New Roman"/>
          <w:color w:val="000000" w:themeColor="text1"/>
          <w:sz w:val="28"/>
          <w:szCs w:val="28"/>
        </w:rPr>
        <w:t>6</w:t>
      </w:r>
      <w:r w:rsidRPr="0091336D">
        <w:rPr>
          <w:rFonts w:ascii="Times New Roman" w:hAnsi="Times New Roman"/>
          <w:color w:val="000000" w:themeColor="text1"/>
          <w:sz w:val="28"/>
          <w:szCs w:val="28"/>
        </w:rPr>
        <w:t>. Каждый член Наблюдательного совета Автономной организации имеет при голосовании один голос. В случае равенства голосов решающим является голос председателя Наблюдательного совета.</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5.</w:t>
      </w:r>
      <w:r w:rsidR="00517E09">
        <w:rPr>
          <w:rFonts w:ascii="Times New Roman" w:hAnsi="Times New Roman"/>
          <w:color w:val="000000" w:themeColor="text1"/>
          <w:sz w:val="28"/>
          <w:szCs w:val="28"/>
        </w:rPr>
        <w:t>17</w:t>
      </w:r>
      <w:r w:rsidRPr="0091336D">
        <w:rPr>
          <w:rFonts w:ascii="Times New Roman" w:hAnsi="Times New Roman"/>
          <w:color w:val="000000" w:themeColor="text1"/>
          <w:sz w:val="28"/>
          <w:szCs w:val="28"/>
        </w:rPr>
        <w:t>. Первое заседание Наблюдательного совета Автономной организации после его создания, а также первое заседание нового состава Наблюдательного совета Автономной организации созывается по требованию Учредителя. До избрания председателя Наблюдательного совета Автономной организации на таком заседании председательствует старший по возрасту член Наблюдательного совета Автономной организации, за исключением представителя работников Автономной организации.</w:t>
      </w:r>
    </w:p>
    <w:p w:rsidR="00833F1C" w:rsidRPr="0091336D" w:rsidRDefault="00583E1E" w:rsidP="00C61978">
      <w:pPr>
        <w:pStyle w:val="a6"/>
        <w:tabs>
          <w:tab w:val="left" w:pos="0"/>
        </w:tabs>
        <w:ind w:firstLine="567"/>
        <w:rPr>
          <w:rFonts w:ascii="Times New Roman" w:hAnsi="Times New Roman"/>
          <w:color w:val="FF0000"/>
          <w:sz w:val="28"/>
          <w:szCs w:val="28"/>
        </w:rPr>
      </w:pPr>
      <w:r w:rsidRPr="00583E1E">
        <w:rPr>
          <w:rFonts w:ascii="Times New Roman" w:hAnsi="Times New Roman"/>
          <w:color w:val="000000" w:themeColor="text1"/>
          <w:sz w:val="28"/>
          <w:szCs w:val="28"/>
        </w:rPr>
        <w:t>5.</w:t>
      </w:r>
      <w:r w:rsidR="00517E09">
        <w:rPr>
          <w:rFonts w:ascii="Times New Roman" w:hAnsi="Times New Roman"/>
          <w:color w:val="000000" w:themeColor="text1"/>
          <w:sz w:val="28"/>
          <w:szCs w:val="28"/>
        </w:rPr>
        <w:t>18</w:t>
      </w:r>
      <w:r w:rsidR="00833F1C" w:rsidRPr="00583E1E">
        <w:rPr>
          <w:rFonts w:ascii="Times New Roman" w:hAnsi="Times New Roman"/>
          <w:color w:val="000000" w:themeColor="text1"/>
          <w:sz w:val="28"/>
          <w:szCs w:val="28"/>
        </w:rPr>
        <w:t>. Руководитель Автономной организации</w:t>
      </w:r>
    </w:p>
    <w:p w:rsidR="00833F1C" w:rsidRPr="0091336D" w:rsidRDefault="00583E1E" w:rsidP="00C61978">
      <w:pPr>
        <w:pStyle w:val="a6"/>
        <w:tabs>
          <w:tab w:val="left" w:pos="851"/>
        </w:tabs>
        <w:ind w:firstLine="567"/>
        <w:rPr>
          <w:rFonts w:ascii="Times New Roman" w:hAnsi="Times New Roman"/>
          <w:i/>
          <w:color w:val="000000" w:themeColor="text1"/>
          <w:sz w:val="28"/>
          <w:szCs w:val="28"/>
        </w:rPr>
      </w:pPr>
      <w:r>
        <w:rPr>
          <w:rFonts w:ascii="Times New Roman" w:hAnsi="Times New Roman"/>
          <w:sz w:val="28"/>
          <w:szCs w:val="28"/>
        </w:rPr>
        <w:t>5.</w:t>
      </w:r>
      <w:r w:rsidR="00517E09">
        <w:rPr>
          <w:rFonts w:ascii="Times New Roman" w:hAnsi="Times New Roman"/>
          <w:sz w:val="28"/>
          <w:szCs w:val="28"/>
        </w:rPr>
        <w:t>18</w:t>
      </w:r>
      <w:r w:rsidR="00833F1C" w:rsidRPr="0091336D">
        <w:rPr>
          <w:rFonts w:ascii="Times New Roman" w:hAnsi="Times New Roman"/>
          <w:sz w:val="28"/>
          <w:szCs w:val="28"/>
        </w:rPr>
        <w:t xml:space="preserve">.1. </w:t>
      </w:r>
      <w:r w:rsidR="00833F1C" w:rsidRPr="0091336D">
        <w:rPr>
          <w:rFonts w:ascii="Times New Roman" w:hAnsi="Times New Roman"/>
          <w:color w:val="000000" w:themeColor="text1"/>
          <w:sz w:val="28"/>
          <w:szCs w:val="28"/>
        </w:rPr>
        <w:t>Непосредственное руководство Автономной организацией осуществляет заведующий (далее - руководитель), прошедший соответствующую аттестацию.</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w:t>
      </w:r>
      <w:r w:rsidR="00517E09">
        <w:rPr>
          <w:rFonts w:ascii="Times New Roman" w:hAnsi="Times New Roman"/>
          <w:color w:val="000000" w:themeColor="text1"/>
          <w:sz w:val="28"/>
          <w:szCs w:val="28"/>
        </w:rPr>
        <w:t>18</w:t>
      </w:r>
      <w:r w:rsidR="00833F1C" w:rsidRPr="0091336D">
        <w:rPr>
          <w:rFonts w:ascii="Times New Roman" w:hAnsi="Times New Roman"/>
          <w:color w:val="000000" w:themeColor="text1"/>
          <w:sz w:val="28"/>
          <w:szCs w:val="28"/>
        </w:rPr>
        <w:t>.2. Решение о назначении руководителя Автономной организации и прекращении его полномочий, а также заключении и прекращении трудового договора с ним принимается Учредителем. Руководитель Автономной организации осуществляет свою деятельность на основании заключенного с Учредителем трудового договора.</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sidRPr="00583E1E">
        <w:rPr>
          <w:rFonts w:ascii="Times New Roman" w:hAnsi="Times New Roman"/>
          <w:sz w:val="28"/>
          <w:szCs w:val="28"/>
        </w:rPr>
        <w:t>5.</w:t>
      </w:r>
      <w:r w:rsidR="00517E09">
        <w:rPr>
          <w:rFonts w:ascii="Times New Roman" w:hAnsi="Times New Roman"/>
          <w:sz w:val="28"/>
          <w:szCs w:val="28"/>
        </w:rPr>
        <w:t>19</w:t>
      </w:r>
      <w:r w:rsidR="00833F1C" w:rsidRPr="00583E1E">
        <w:rPr>
          <w:rFonts w:ascii="Times New Roman" w:hAnsi="Times New Roman"/>
          <w:sz w:val="28"/>
          <w:szCs w:val="28"/>
        </w:rPr>
        <w:t>.</w:t>
      </w:r>
      <w:r w:rsidR="00833F1C" w:rsidRPr="0091336D">
        <w:rPr>
          <w:rFonts w:ascii="Times New Roman" w:hAnsi="Times New Roman"/>
          <w:color w:val="000000" w:themeColor="text1"/>
          <w:sz w:val="28"/>
          <w:szCs w:val="28"/>
        </w:rPr>
        <w:t xml:space="preserve"> К компетенции руководителя Автономной организации относятся </w:t>
      </w:r>
      <w:r w:rsidR="00833F1C" w:rsidRPr="0091336D">
        <w:rPr>
          <w:rFonts w:ascii="Times New Roman" w:hAnsi="Times New Roman"/>
          <w:color w:val="000000" w:themeColor="text1"/>
          <w:sz w:val="28"/>
          <w:szCs w:val="28"/>
        </w:rPr>
        <w:lastRenderedPageBreak/>
        <w:t>вопросы осуществления текущего руководства деятельностью Автономного учреждения, за исключением вопросов, отнесенных законодательством или Уставом к компетенции Учредителя и Наблюдательного совета.</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sidRPr="00583E1E">
        <w:rPr>
          <w:rFonts w:ascii="Times New Roman" w:hAnsi="Times New Roman"/>
          <w:sz w:val="28"/>
          <w:szCs w:val="28"/>
        </w:rPr>
        <w:t>5.2</w:t>
      </w:r>
      <w:r w:rsidR="00517E09">
        <w:rPr>
          <w:rFonts w:ascii="Times New Roman" w:hAnsi="Times New Roman"/>
          <w:sz w:val="28"/>
          <w:szCs w:val="28"/>
        </w:rPr>
        <w:t>0</w:t>
      </w:r>
      <w:r w:rsidRPr="00583E1E">
        <w:rPr>
          <w:rFonts w:ascii="Times New Roman" w:hAnsi="Times New Roman"/>
          <w:sz w:val="28"/>
          <w:szCs w:val="28"/>
        </w:rPr>
        <w:t>.</w:t>
      </w:r>
      <w:r w:rsidR="00833F1C" w:rsidRPr="0091336D">
        <w:rPr>
          <w:rFonts w:ascii="Times New Roman" w:hAnsi="Times New Roman"/>
          <w:sz w:val="28"/>
          <w:szCs w:val="28"/>
        </w:rPr>
        <w:t xml:space="preserve"> Руководитель Автономной организации имеет право:</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sidRPr="00583E1E">
        <w:rPr>
          <w:rFonts w:ascii="Times New Roman" w:hAnsi="Times New Roman"/>
          <w:sz w:val="28"/>
          <w:szCs w:val="28"/>
        </w:rPr>
        <w:t>5.2</w:t>
      </w:r>
      <w:r w:rsidR="00517E09">
        <w:rPr>
          <w:rFonts w:ascii="Times New Roman" w:hAnsi="Times New Roman"/>
          <w:sz w:val="28"/>
          <w:szCs w:val="28"/>
        </w:rPr>
        <w:t>0</w:t>
      </w:r>
      <w:r w:rsidRPr="00583E1E">
        <w:rPr>
          <w:rFonts w:ascii="Times New Roman" w:hAnsi="Times New Roman"/>
          <w:sz w:val="28"/>
          <w:szCs w:val="28"/>
        </w:rPr>
        <w:t>.</w:t>
      </w:r>
      <w:r>
        <w:rPr>
          <w:rFonts w:ascii="Times New Roman" w:hAnsi="Times New Roman"/>
          <w:sz w:val="28"/>
          <w:szCs w:val="28"/>
        </w:rPr>
        <w:t>1.</w:t>
      </w:r>
      <w:r w:rsidRPr="0091336D">
        <w:rPr>
          <w:rFonts w:ascii="Times New Roman" w:hAnsi="Times New Roman"/>
          <w:sz w:val="28"/>
          <w:szCs w:val="28"/>
        </w:rPr>
        <w:t xml:space="preserve"> </w:t>
      </w:r>
      <w:r w:rsidR="00833F1C" w:rsidRPr="0091336D">
        <w:rPr>
          <w:rFonts w:ascii="Times New Roman" w:hAnsi="Times New Roman"/>
          <w:color w:val="000000" w:themeColor="text1"/>
          <w:sz w:val="28"/>
          <w:szCs w:val="28"/>
        </w:rPr>
        <w:t>Действовать без доверенности от имени Автономной организации;</w:t>
      </w:r>
    </w:p>
    <w:p w:rsidR="00833F1C" w:rsidRPr="0091336D" w:rsidRDefault="00583E1E" w:rsidP="00C61978">
      <w:pPr>
        <w:pStyle w:val="a6"/>
        <w:ind w:firstLine="567"/>
        <w:rPr>
          <w:rFonts w:ascii="Times New Roman" w:hAnsi="Times New Roman"/>
          <w:color w:val="000000" w:themeColor="text1"/>
          <w:sz w:val="28"/>
          <w:szCs w:val="28"/>
        </w:rPr>
      </w:pPr>
      <w:r w:rsidRPr="00583E1E">
        <w:rPr>
          <w:rFonts w:ascii="Times New Roman" w:hAnsi="Times New Roman"/>
          <w:sz w:val="28"/>
          <w:szCs w:val="28"/>
        </w:rPr>
        <w:t>5.2</w:t>
      </w:r>
      <w:r w:rsidR="00517E09">
        <w:rPr>
          <w:rFonts w:ascii="Times New Roman" w:hAnsi="Times New Roman"/>
          <w:sz w:val="28"/>
          <w:szCs w:val="28"/>
        </w:rPr>
        <w:t>0</w:t>
      </w:r>
      <w:r w:rsidRPr="00583E1E">
        <w:rPr>
          <w:rFonts w:ascii="Times New Roman" w:hAnsi="Times New Roman"/>
          <w:sz w:val="28"/>
          <w:szCs w:val="28"/>
        </w:rPr>
        <w:t>.</w:t>
      </w:r>
      <w:r>
        <w:rPr>
          <w:rFonts w:ascii="Times New Roman" w:hAnsi="Times New Roman"/>
          <w:sz w:val="28"/>
          <w:szCs w:val="28"/>
        </w:rPr>
        <w:t xml:space="preserve">2. </w:t>
      </w:r>
      <w:r w:rsidR="00833F1C" w:rsidRPr="0091336D">
        <w:rPr>
          <w:rFonts w:ascii="Times New Roman" w:hAnsi="Times New Roman"/>
          <w:color w:val="000000" w:themeColor="text1"/>
          <w:sz w:val="28"/>
          <w:szCs w:val="28"/>
        </w:rPr>
        <w:t>Применять к работникам Автономной организации меры дисциплинарного взыскания и поощрения в соответствии с действующим законодательством Российской Федерации;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sidRPr="00583E1E">
        <w:rPr>
          <w:rFonts w:ascii="Times New Roman" w:hAnsi="Times New Roman"/>
          <w:sz w:val="28"/>
          <w:szCs w:val="28"/>
        </w:rPr>
        <w:t>5.2</w:t>
      </w:r>
      <w:r w:rsidR="00517E09">
        <w:rPr>
          <w:rFonts w:ascii="Times New Roman" w:hAnsi="Times New Roman"/>
          <w:sz w:val="28"/>
          <w:szCs w:val="28"/>
        </w:rPr>
        <w:t>0</w:t>
      </w:r>
      <w:r w:rsidRPr="00583E1E">
        <w:rPr>
          <w:rFonts w:ascii="Times New Roman" w:hAnsi="Times New Roman"/>
          <w:sz w:val="28"/>
          <w:szCs w:val="28"/>
        </w:rPr>
        <w:t>.</w:t>
      </w:r>
      <w:r>
        <w:rPr>
          <w:rFonts w:ascii="Times New Roman" w:hAnsi="Times New Roman"/>
          <w:sz w:val="28"/>
          <w:szCs w:val="28"/>
        </w:rPr>
        <w:t>3.</w:t>
      </w:r>
      <w:r w:rsidRPr="0091336D">
        <w:rPr>
          <w:rFonts w:ascii="Times New Roman" w:hAnsi="Times New Roman"/>
          <w:sz w:val="28"/>
          <w:szCs w:val="28"/>
        </w:rPr>
        <w:t xml:space="preserve"> </w:t>
      </w:r>
      <w:r w:rsidR="00833F1C" w:rsidRPr="0091336D">
        <w:rPr>
          <w:rFonts w:ascii="Times New Roman" w:hAnsi="Times New Roman"/>
          <w:color w:val="000000" w:themeColor="text1"/>
          <w:sz w:val="28"/>
          <w:szCs w:val="28"/>
        </w:rPr>
        <w:t>Пользоваться социальными гарантиями, предусмотренными действующим законодательством Российской Федерации;</w:t>
      </w:r>
    </w:p>
    <w:p w:rsidR="00833F1C" w:rsidRPr="0091336D" w:rsidRDefault="00833F1C" w:rsidP="00C61978">
      <w:pPr>
        <w:pStyle w:val="a6"/>
        <w:tabs>
          <w:tab w:val="left" w:pos="851"/>
        </w:tabs>
        <w:ind w:firstLine="567"/>
        <w:rPr>
          <w:rFonts w:ascii="Times New Roman" w:hAnsi="Times New Roman"/>
          <w:color w:val="000000" w:themeColor="text1"/>
          <w:sz w:val="28"/>
          <w:szCs w:val="28"/>
        </w:rPr>
      </w:pPr>
      <w:r w:rsidRPr="0091336D">
        <w:rPr>
          <w:rFonts w:ascii="Times New Roman" w:hAnsi="Times New Roman"/>
          <w:color w:val="000000" w:themeColor="text1"/>
          <w:sz w:val="28"/>
          <w:szCs w:val="28"/>
        </w:rPr>
        <w:t>Открывать (закрывать) в установленном порядке счетов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sidRPr="00583E1E">
        <w:rPr>
          <w:rFonts w:ascii="Times New Roman" w:hAnsi="Times New Roman"/>
          <w:sz w:val="28"/>
          <w:szCs w:val="28"/>
        </w:rPr>
        <w:t>5.2</w:t>
      </w:r>
      <w:r w:rsidR="00517E09">
        <w:rPr>
          <w:rFonts w:ascii="Times New Roman" w:hAnsi="Times New Roman"/>
          <w:sz w:val="28"/>
          <w:szCs w:val="28"/>
        </w:rPr>
        <w:t>0</w:t>
      </w:r>
      <w:r w:rsidRPr="00583E1E">
        <w:rPr>
          <w:rFonts w:ascii="Times New Roman" w:hAnsi="Times New Roman"/>
          <w:sz w:val="28"/>
          <w:szCs w:val="28"/>
        </w:rPr>
        <w:t>.</w:t>
      </w:r>
      <w:r>
        <w:rPr>
          <w:rFonts w:ascii="Times New Roman" w:hAnsi="Times New Roman"/>
          <w:sz w:val="28"/>
          <w:szCs w:val="28"/>
        </w:rPr>
        <w:t>4</w:t>
      </w:r>
      <w:r w:rsidRPr="0091336D">
        <w:rPr>
          <w:rFonts w:ascii="Times New Roman" w:hAnsi="Times New Roman"/>
          <w:sz w:val="28"/>
          <w:szCs w:val="28"/>
        </w:rPr>
        <w:t xml:space="preserve"> </w:t>
      </w:r>
      <w:r w:rsidR="00833F1C" w:rsidRPr="0091336D">
        <w:rPr>
          <w:rFonts w:ascii="Times New Roman" w:hAnsi="Times New Roman"/>
          <w:color w:val="000000" w:themeColor="text1"/>
          <w:sz w:val="28"/>
          <w:szCs w:val="28"/>
        </w:rPr>
        <w:t>Решать иные вопросы, отнесенные к его компетенции законодательством Российской Федерации, настоящим Уставом.</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00833F1C" w:rsidRPr="0091336D">
        <w:rPr>
          <w:rFonts w:ascii="Times New Roman" w:hAnsi="Times New Roman"/>
          <w:color w:val="000000" w:themeColor="text1"/>
          <w:sz w:val="28"/>
          <w:szCs w:val="28"/>
        </w:rPr>
        <w:t xml:space="preserve"> Руководитель Автономной организации обязан:</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.1. </w:t>
      </w:r>
      <w:r w:rsidR="00833F1C" w:rsidRPr="0091336D">
        <w:rPr>
          <w:rFonts w:ascii="Times New Roman" w:hAnsi="Times New Roman"/>
          <w:color w:val="000000" w:themeColor="text1"/>
          <w:sz w:val="28"/>
          <w:szCs w:val="28"/>
        </w:rPr>
        <w:t>Соблюдать при исполнении должностных обязанностей требования законодательства Российской Федерации, законодательства Краснодарского края, нормативных правовых актов органов местного самоуправления, Устава Автономной организации, коллективного договора, соглашений, локальных нормативных актов и трудового договора;</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.2. </w:t>
      </w:r>
      <w:r w:rsidR="00833F1C" w:rsidRPr="0091336D">
        <w:rPr>
          <w:rFonts w:ascii="Times New Roman" w:hAnsi="Times New Roman"/>
          <w:color w:val="000000" w:themeColor="text1"/>
          <w:sz w:val="28"/>
          <w:szCs w:val="28"/>
        </w:rPr>
        <w:t>Организовать работу Автономной организации;</w:t>
      </w:r>
    </w:p>
    <w:p w:rsidR="00833F1C" w:rsidRPr="0091336D" w:rsidRDefault="00583E1E"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.3. </w:t>
      </w:r>
      <w:r w:rsidR="00833F1C" w:rsidRPr="0091336D">
        <w:rPr>
          <w:rFonts w:ascii="Times New Roman" w:hAnsi="Times New Roman"/>
          <w:color w:val="000000" w:themeColor="text1"/>
          <w:sz w:val="28"/>
          <w:szCs w:val="28"/>
        </w:rPr>
        <w:t xml:space="preserve">Обеспечивать реализацию </w:t>
      </w:r>
      <w:r w:rsidR="00833F1C" w:rsidRPr="0091336D">
        <w:rPr>
          <w:rFonts w:ascii="Times New Roman" w:hAnsi="Times New Roman"/>
          <w:sz w:val="28"/>
          <w:szCs w:val="28"/>
        </w:rPr>
        <w:t>федерального государственного образовательного стандарта, федеральных государственных требований;</w:t>
      </w:r>
    </w:p>
    <w:p w:rsidR="00833F1C" w:rsidRPr="0091336D" w:rsidRDefault="00583E1E"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.4. </w:t>
      </w:r>
      <w:r w:rsidR="00833F1C" w:rsidRPr="0091336D">
        <w:rPr>
          <w:rFonts w:ascii="Times New Roman" w:hAnsi="Times New Roman"/>
          <w:sz w:val="28"/>
          <w:szCs w:val="28"/>
        </w:rPr>
        <w:t>Принимать локальные нормативные акты Автономной организации, содержащие нормы трудового права, в том числе по вопросам установления системы оплаты труда с учётом мнения представительного органа работников;</w:t>
      </w:r>
    </w:p>
    <w:p w:rsidR="00833F1C" w:rsidRPr="0091336D" w:rsidRDefault="00583E1E"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.5. </w:t>
      </w:r>
      <w:r w:rsidR="00833F1C" w:rsidRPr="0091336D">
        <w:rPr>
          <w:rFonts w:ascii="Times New Roman" w:hAnsi="Times New Roman"/>
          <w:sz w:val="28"/>
          <w:szCs w:val="28"/>
        </w:rPr>
        <w:t>Обеспечивать планирование деятельности Автономной организации с учётом средств, получаемых из всех источников, не запрещённых законодательством Российской Федерации;</w:t>
      </w:r>
    </w:p>
    <w:p w:rsidR="00833F1C" w:rsidRPr="0091336D" w:rsidRDefault="00583E1E"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.6. </w:t>
      </w:r>
      <w:r w:rsidR="00833F1C" w:rsidRPr="0091336D">
        <w:rPr>
          <w:rFonts w:ascii="Times New Roman" w:hAnsi="Times New Roman"/>
          <w:sz w:val="28"/>
          <w:szCs w:val="28"/>
        </w:rPr>
        <w:t>Обеспечивать своевременное и качественное выполнение всех договоров и обязательств Автономной организации;</w:t>
      </w:r>
    </w:p>
    <w:p w:rsidR="00833F1C" w:rsidRPr="0091336D" w:rsidRDefault="00583E1E" w:rsidP="00C61978">
      <w:pPr>
        <w:pStyle w:val="a6"/>
        <w:tabs>
          <w:tab w:val="left" w:pos="851"/>
        </w:tabs>
        <w:ind w:firstLine="567"/>
        <w:rPr>
          <w:rFonts w:ascii="Times New Roman" w:hAnsi="Times New Roman"/>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.7. </w:t>
      </w:r>
      <w:r w:rsidR="00833F1C" w:rsidRPr="0091336D">
        <w:rPr>
          <w:rFonts w:ascii="Times New Roman" w:hAnsi="Times New Roman"/>
          <w:sz w:val="28"/>
          <w:szCs w:val="28"/>
        </w:rPr>
        <w:t xml:space="preserve">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.8. </w:t>
      </w:r>
      <w:r w:rsidR="00833F1C" w:rsidRPr="0091336D">
        <w:rPr>
          <w:rFonts w:ascii="Times New Roman" w:hAnsi="Times New Roman"/>
          <w:sz w:val="28"/>
          <w:szCs w:val="28"/>
        </w:rPr>
        <w:t>Обеспечивать выполнение всех плановых показателей деятельности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1</w:t>
      </w:r>
      <w:r>
        <w:rPr>
          <w:rFonts w:ascii="Times New Roman" w:hAnsi="Times New Roman"/>
          <w:color w:val="000000" w:themeColor="text1"/>
          <w:sz w:val="28"/>
          <w:szCs w:val="28"/>
        </w:rPr>
        <w:t xml:space="preserve">.9. </w:t>
      </w:r>
      <w:r w:rsidR="00833F1C" w:rsidRPr="0091336D">
        <w:rPr>
          <w:rFonts w:ascii="Times New Roman" w:hAnsi="Times New Roman"/>
          <w:color w:val="000000" w:themeColor="text1"/>
          <w:sz w:val="28"/>
          <w:szCs w:val="28"/>
        </w:rPr>
        <w:t>Заключать договоры, в том числе трудовые;</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w:t>
      </w:r>
      <w:r w:rsidR="00833F1C" w:rsidRPr="0091336D">
        <w:rPr>
          <w:rFonts w:ascii="Times New Roman" w:hAnsi="Times New Roman"/>
          <w:color w:val="000000" w:themeColor="text1"/>
          <w:sz w:val="28"/>
          <w:szCs w:val="28"/>
        </w:rPr>
        <w:t xml:space="preserve"> Заведующий в соответствии с законодательством Российской Федерации осуществляет следующие полномочия:</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.1.</w:t>
      </w:r>
      <w:r w:rsidR="00833F1C" w:rsidRPr="0091336D">
        <w:rPr>
          <w:rFonts w:ascii="Times New Roman" w:hAnsi="Times New Roman"/>
          <w:color w:val="000000" w:themeColor="text1"/>
          <w:sz w:val="28"/>
          <w:szCs w:val="28"/>
        </w:rPr>
        <w:t xml:space="preserve"> Осуществляет прием и увольнение работников Автономной организации, расстановку кадров, распределение должностных обязанностей;</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.2. </w:t>
      </w:r>
      <w:r w:rsidR="00833F1C" w:rsidRPr="0091336D">
        <w:rPr>
          <w:rFonts w:ascii="Times New Roman" w:hAnsi="Times New Roman"/>
          <w:color w:val="000000" w:themeColor="text1"/>
          <w:sz w:val="28"/>
          <w:szCs w:val="28"/>
        </w:rPr>
        <w:t>Несет ответственность за уровень квалификации работников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.3. </w:t>
      </w:r>
      <w:r w:rsidR="00833F1C" w:rsidRPr="0091336D">
        <w:rPr>
          <w:rFonts w:ascii="Times New Roman" w:hAnsi="Times New Roman"/>
          <w:color w:val="000000" w:themeColor="text1"/>
          <w:sz w:val="28"/>
          <w:szCs w:val="28"/>
        </w:rPr>
        <w:t>Выдавать доверенности, совершать иные юридические действия;</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.4. </w:t>
      </w:r>
      <w:r w:rsidR="00833F1C" w:rsidRPr="0091336D">
        <w:rPr>
          <w:rFonts w:ascii="Times New Roman" w:hAnsi="Times New Roman"/>
          <w:color w:val="000000" w:themeColor="text1"/>
          <w:sz w:val="28"/>
          <w:szCs w:val="28"/>
        </w:rPr>
        <w:t>Утверждать штатное расписание Автономной организации и должностные инструкции работников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.5. </w:t>
      </w:r>
      <w:r w:rsidR="00833F1C" w:rsidRPr="0091336D">
        <w:rPr>
          <w:rFonts w:ascii="Times New Roman" w:hAnsi="Times New Roman"/>
          <w:color w:val="000000" w:themeColor="text1"/>
          <w:sz w:val="28"/>
          <w:szCs w:val="28"/>
        </w:rPr>
        <w:t>Планирует, организует и контролирует образовательный процесс, качество и эффективность работы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.6. </w:t>
      </w:r>
      <w:r w:rsidR="00833F1C" w:rsidRPr="0091336D">
        <w:rPr>
          <w:rFonts w:ascii="Times New Roman" w:hAnsi="Times New Roman"/>
          <w:color w:val="000000" w:themeColor="text1"/>
          <w:sz w:val="28"/>
          <w:szCs w:val="28"/>
        </w:rPr>
        <w:t>Обеспечивает рациональное использование имущества, в том числе финансовых средств, принадлежащих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.7. </w:t>
      </w:r>
      <w:r w:rsidR="00833F1C" w:rsidRPr="0091336D">
        <w:rPr>
          <w:rFonts w:ascii="Times New Roman" w:hAnsi="Times New Roman"/>
          <w:color w:val="000000" w:themeColor="text1"/>
          <w:sz w:val="28"/>
          <w:szCs w:val="28"/>
        </w:rPr>
        <w:t>Осуществляет контроль за работой Автономной организации в соответствии с настоящим Уставом;</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.8. </w:t>
      </w:r>
      <w:r w:rsidR="00833F1C" w:rsidRPr="0091336D">
        <w:rPr>
          <w:rFonts w:ascii="Times New Roman" w:hAnsi="Times New Roman"/>
          <w:color w:val="000000" w:themeColor="text1"/>
          <w:sz w:val="28"/>
          <w:szCs w:val="28"/>
        </w:rPr>
        <w:t>Представляет Автономную организацию в государственных, муниципальных и общественных органах, совершает сделки в порядке, установленном действующим законодательством Российской Федерации;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.9. </w:t>
      </w:r>
      <w:r w:rsidR="00833F1C" w:rsidRPr="0091336D">
        <w:rPr>
          <w:rFonts w:ascii="Times New Roman" w:hAnsi="Times New Roman"/>
          <w:color w:val="000000" w:themeColor="text1"/>
          <w:sz w:val="28"/>
          <w:szCs w:val="28"/>
        </w:rPr>
        <w:t>Утверждать план финансово-хозяйственной деятельности Автономной организации, его годовую бухгалтерскую отчетность и регламентирующие деятельность Автономной организации внутренние документы;</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.10.</w:t>
      </w:r>
      <w:r w:rsidR="00833F1C" w:rsidRPr="0091336D">
        <w:rPr>
          <w:rFonts w:ascii="Times New Roman" w:hAnsi="Times New Roman"/>
          <w:color w:val="000000" w:themeColor="text1"/>
          <w:sz w:val="28"/>
          <w:szCs w:val="28"/>
        </w:rPr>
        <w:t xml:space="preserve"> В пределах своей компетенции издавать приказы, давать распоряжения и указания, обязательные для всех работников Автономной организации;</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.11.</w:t>
      </w:r>
      <w:r w:rsidR="00833F1C" w:rsidRPr="0091336D">
        <w:rPr>
          <w:rFonts w:ascii="Times New Roman" w:hAnsi="Times New Roman"/>
          <w:color w:val="000000" w:themeColor="text1"/>
          <w:sz w:val="28"/>
          <w:szCs w:val="28"/>
        </w:rPr>
        <w:t xml:space="preserve"> Утверждать должностные инструкции работников, инструкции по технике безопасности, графики работы и расписание занятий, распределяет учебную нагрузку;</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.12. </w:t>
      </w:r>
      <w:r w:rsidR="00833F1C" w:rsidRPr="0091336D">
        <w:rPr>
          <w:rFonts w:ascii="Times New Roman" w:hAnsi="Times New Roman"/>
          <w:color w:val="000000" w:themeColor="text1"/>
          <w:sz w:val="28"/>
          <w:szCs w:val="28"/>
        </w:rPr>
        <w:t>Поощряет работников и налагает дисциплинарные взыскания;</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.13. </w:t>
      </w:r>
      <w:r w:rsidR="00833F1C" w:rsidRPr="0091336D">
        <w:rPr>
          <w:rFonts w:ascii="Times New Roman" w:hAnsi="Times New Roman"/>
          <w:color w:val="000000" w:themeColor="text1"/>
          <w:sz w:val="28"/>
          <w:szCs w:val="28"/>
        </w:rPr>
        <w:t>Осуществляет распределение должностных обязанностей, устанавливает заработную плату;</w:t>
      </w:r>
    </w:p>
    <w:p w:rsidR="00833F1C" w:rsidRPr="0091336D" w:rsidRDefault="00583E1E"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2</w:t>
      </w:r>
      <w:r>
        <w:rPr>
          <w:rFonts w:ascii="Times New Roman" w:hAnsi="Times New Roman"/>
          <w:color w:val="000000" w:themeColor="text1"/>
          <w:sz w:val="28"/>
          <w:szCs w:val="28"/>
        </w:rPr>
        <w:t xml:space="preserve">.14. </w:t>
      </w:r>
      <w:r w:rsidR="00833F1C" w:rsidRPr="0091336D">
        <w:rPr>
          <w:rFonts w:ascii="Times New Roman" w:hAnsi="Times New Roman"/>
          <w:color w:val="000000" w:themeColor="text1"/>
          <w:sz w:val="28"/>
          <w:szCs w:val="28"/>
        </w:rPr>
        <w:t>Несет ответственность за соблюдение норм охраны труда, техники безопасности, жизнь и здоровье обучающихся и работников во время образовательного процесса;</w:t>
      </w:r>
    </w:p>
    <w:p w:rsidR="00833F1C" w:rsidRPr="0091336D" w:rsidRDefault="00583E1E" w:rsidP="00C61978">
      <w:pPr>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517E09">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w:t>
      </w:r>
      <w:r w:rsidR="00833F1C" w:rsidRPr="0091336D">
        <w:rPr>
          <w:rFonts w:ascii="Times New Roman" w:eastAsia="Times New Roman" w:hAnsi="Times New Roman" w:cs="Times New Roman"/>
          <w:color w:val="000000" w:themeColor="text1"/>
          <w:sz w:val="28"/>
          <w:szCs w:val="28"/>
          <w:lang w:eastAsia="ru-RU"/>
        </w:rPr>
        <w:t xml:space="preserve"> Компетенция заместителей руководителя Автономной организации устанавливается руководителем</w:t>
      </w:r>
      <w:r w:rsidR="00833F1C" w:rsidRPr="0091336D">
        <w:rPr>
          <w:rFonts w:ascii="Times New Roman" w:hAnsi="Times New Roman" w:cs="Times New Roman"/>
          <w:sz w:val="28"/>
          <w:szCs w:val="28"/>
        </w:rPr>
        <w:t xml:space="preserve"> </w:t>
      </w:r>
      <w:r w:rsidR="00833F1C" w:rsidRPr="0091336D">
        <w:rPr>
          <w:rFonts w:ascii="Times New Roman" w:eastAsia="Times New Roman" w:hAnsi="Times New Roman" w:cs="Times New Roman"/>
          <w:color w:val="000000" w:themeColor="text1"/>
          <w:sz w:val="28"/>
          <w:szCs w:val="28"/>
          <w:lang w:eastAsia="ru-RU"/>
        </w:rPr>
        <w:t>Автономной организации.</w:t>
      </w:r>
    </w:p>
    <w:p w:rsidR="00833F1C" w:rsidRPr="0091336D" w:rsidRDefault="00583E1E" w:rsidP="00C61978">
      <w:pPr>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517E09">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w:t>
      </w:r>
      <w:r w:rsidR="00833F1C" w:rsidRPr="0091336D">
        <w:rPr>
          <w:rFonts w:ascii="Times New Roman" w:eastAsia="Times New Roman" w:hAnsi="Times New Roman" w:cs="Times New Roman"/>
          <w:color w:val="000000" w:themeColor="text1"/>
          <w:sz w:val="28"/>
          <w:szCs w:val="28"/>
          <w:lang w:eastAsia="ru-RU"/>
        </w:rPr>
        <w:t>Взаимоотношения работников и руководителя</w:t>
      </w:r>
      <w:r w:rsidR="00833F1C" w:rsidRPr="0091336D">
        <w:rPr>
          <w:rFonts w:ascii="Times New Roman" w:hAnsi="Times New Roman" w:cs="Times New Roman"/>
          <w:sz w:val="28"/>
          <w:szCs w:val="28"/>
        </w:rPr>
        <w:t xml:space="preserve"> </w:t>
      </w:r>
      <w:r w:rsidR="00833F1C" w:rsidRPr="0091336D">
        <w:rPr>
          <w:rFonts w:ascii="Times New Roman" w:eastAsia="Times New Roman" w:hAnsi="Times New Roman" w:cs="Times New Roman"/>
          <w:color w:val="000000" w:themeColor="text1"/>
          <w:sz w:val="28"/>
          <w:szCs w:val="28"/>
          <w:lang w:eastAsia="ru-RU"/>
        </w:rPr>
        <w:t>Автономной организации, возникающие на основе трудового договора, регулируются законодательством Российской Федерации о труде и коллективным договором.</w:t>
      </w:r>
    </w:p>
    <w:p w:rsidR="00833F1C" w:rsidRPr="0091336D" w:rsidRDefault="00583E1E" w:rsidP="00C61978">
      <w:pPr>
        <w:ind w:firstLine="567"/>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5.2</w:t>
      </w:r>
      <w:r w:rsidR="00517E09">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w:t>
      </w:r>
      <w:r w:rsidR="00833F1C" w:rsidRPr="0091336D">
        <w:rPr>
          <w:rFonts w:ascii="Times New Roman" w:eastAsia="Times New Roman" w:hAnsi="Times New Roman" w:cs="Times New Roman"/>
          <w:color w:val="000000" w:themeColor="text1"/>
          <w:sz w:val="28"/>
          <w:szCs w:val="28"/>
          <w:lang w:eastAsia="ru-RU"/>
        </w:rPr>
        <w:t xml:space="preserve"> </w:t>
      </w:r>
      <w:r w:rsidR="00833F1C" w:rsidRPr="0091336D">
        <w:rPr>
          <w:rFonts w:ascii="Times New Roman" w:hAnsi="Times New Roman" w:cs="Times New Roman"/>
          <w:sz w:val="28"/>
          <w:szCs w:val="28"/>
        </w:rPr>
        <w:t>В соответствии с федеральными законами от 31.05.96 № 61-ФЗ «Об обороне», от 26.02.97 № 31-ФЗ «О мобилизационной подготовке и мобилизации в Российской Федерации» и от 28.03.98 № 53-ФЗ «О воинской обязанности и военной службе» Заведующий:</w:t>
      </w:r>
    </w:p>
    <w:p w:rsidR="00833F1C" w:rsidRPr="0091336D" w:rsidRDefault="00583E1E"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.1.</w:t>
      </w:r>
      <w:r w:rsidR="00833F1C" w:rsidRPr="0091336D">
        <w:rPr>
          <w:rFonts w:ascii="Times New Roman" w:hAnsi="Times New Roman" w:cs="Times New Roman"/>
          <w:sz w:val="28"/>
          <w:szCs w:val="28"/>
        </w:rPr>
        <w:t xml:space="preserve"> организует воинский учёт граждан, пребывающих в запасе, и граждан, подлежащих призыву на военную службу;</w:t>
      </w:r>
    </w:p>
    <w:p w:rsidR="00833F1C" w:rsidRPr="0091336D" w:rsidRDefault="00583E1E"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.2.</w:t>
      </w:r>
      <w:r w:rsidR="00833F1C" w:rsidRPr="0091336D">
        <w:rPr>
          <w:rFonts w:ascii="Times New Roman" w:hAnsi="Times New Roman" w:cs="Times New Roman"/>
          <w:sz w:val="28"/>
          <w:szCs w:val="28"/>
        </w:rPr>
        <w:t xml:space="preserve"> создаёт необходимые условия для выполнения работниками воинской обязанности;</w:t>
      </w:r>
    </w:p>
    <w:p w:rsidR="00833F1C" w:rsidRPr="0091336D" w:rsidRDefault="00583E1E"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.3.</w:t>
      </w:r>
      <w:r w:rsidR="00833F1C" w:rsidRPr="0091336D">
        <w:rPr>
          <w:rFonts w:ascii="Times New Roman" w:hAnsi="Times New Roman" w:cs="Times New Roman"/>
          <w:sz w:val="28"/>
          <w:szCs w:val="28"/>
        </w:rPr>
        <w:t xml:space="preserve"> представляет отчётные документы и другие сведения в органы местного самоуправления и военные комиссариаты;</w:t>
      </w:r>
    </w:p>
    <w:p w:rsidR="00833F1C" w:rsidRPr="0091336D" w:rsidRDefault="00404FB2"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.4.</w:t>
      </w:r>
      <w:r w:rsidR="00833F1C" w:rsidRPr="0091336D">
        <w:rPr>
          <w:rFonts w:ascii="Times New Roman" w:hAnsi="Times New Roman" w:cs="Times New Roman"/>
          <w:sz w:val="28"/>
          <w:szCs w:val="28"/>
        </w:rPr>
        <w:t xml:space="preserve"> выполняет договорные обязательства, а в военное время – и государственные заказы по установленным заданиям;</w:t>
      </w:r>
    </w:p>
    <w:p w:rsidR="00833F1C" w:rsidRPr="0091336D" w:rsidRDefault="00404FB2"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.5</w:t>
      </w:r>
      <w:r w:rsidR="00833F1C" w:rsidRPr="0091336D">
        <w:rPr>
          <w:rFonts w:ascii="Times New Roman" w:hAnsi="Times New Roman" w:cs="Times New Roman"/>
          <w:sz w:val="28"/>
          <w:szCs w:val="28"/>
        </w:rPr>
        <w:t>. 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33F1C" w:rsidRPr="0091336D" w:rsidRDefault="00404FB2" w:rsidP="00C61978">
      <w:pPr>
        <w:ind w:firstLine="567"/>
        <w:rPr>
          <w:rFonts w:ascii="Times New Roman" w:hAnsi="Times New Roman" w:cs="Times New Roman"/>
          <w:sz w:val="28"/>
          <w:szCs w:val="28"/>
        </w:rPr>
      </w:pPr>
      <w:r>
        <w:rPr>
          <w:rFonts w:ascii="Times New Roman" w:hAnsi="Times New Roman" w:cs="Times New Roman"/>
          <w:sz w:val="28"/>
          <w:szCs w:val="28"/>
        </w:rPr>
        <w:lastRenderedPageBreak/>
        <w:t>5.2</w:t>
      </w:r>
      <w:r w:rsidR="00517E09">
        <w:rPr>
          <w:rFonts w:ascii="Times New Roman" w:hAnsi="Times New Roman" w:cs="Times New Roman"/>
          <w:sz w:val="28"/>
          <w:szCs w:val="28"/>
        </w:rPr>
        <w:t>5</w:t>
      </w:r>
      <w:r>
        <w:rPr>
          <w:rFonts w:ascii="Times New Roman" w:hAnsi="Times New Roman" w:cs="Times New Roman"/>
          <w:sz w:val="28"/>
          <w:szCs w:val="28"/>
        </w:rPr>
        <w:t>.6</w:t>
      </w:r>
      <w:r w:rsidR="00833F1C" w:rsidRPr="0091336D">
        <w:rPr>
          <w:rFonts w:ascii="Times New Roman" w:hAnsi="Times New Roman" w:cs="Times New Roman"/>
          <w:sz w:val="28"/>
          <w:szCs w:val="28"/>
        </w:rPr>
        <w:t>. обеспечивает своевременное оповещение и явку граждан, подлежащих призыву на военную службу по мобилизации, и состоящих с Автономной организацией в трудовых отношениях, на сборные пункты или в воинские части;</w:t>
      </w:r>
    </w:p>
    <w:p w:rsidR="00833F1C" w:rsidRPr="0091336D" w:rsidRDefault="00404FB2" w:rsidP="00C61978">
      <w:pPr>
        <w:ind w:firstLine="567"/>
        <w:rPr>
          <w:rFonts w:ascii="Times New Roman" w:hAnsi="Times New Roman" w:cs="Times New Roman"/>
          <w:sz w:val="28"/>
          <w:szCs w:val="28"/>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 xml:space="preserve">.7. </w:t>
      </w:r>
      <w:r w:rsidR="00833F1C" w:rsidRPr="0091336D">
        <w:rPr>
          <w:rFonts w:ascii="Times New Roman" w:hAnsi="Times New Roman" w:cs="Times New Roman"/>
          <w:sz w:val="28"/>
          <w:szCs w:val="28"/>
        </w:rPr>
        <w:t>обеспечивает поставку техники на сборные пункты или в воинские части в соответствии с планами мобилизации;</w:t>
      </w:r>
    </w:p>
    <w:p w:rsidR="00833F1C" w:rsidRPr="0091336D" w:rsidRDefault="00404FB2" w:rsidP="00C61978">
      <w:pPr>
        <w:ind w:firstLine="567"/>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5.2</w:t>
      </w:r>
      <w:r w:rsidR="00517E09">
        <w:rPr>
          <w:rFonts w:ascii="Times New Roman" w:hAnsi="Times New Roman" w:cs="Times New Roman"/>
          <w:sz w:val="28"/>
          <w:szCs w:val="28"/>
        </w:rPr>
        <w:t>5</w:t>
      </w:r>
      <w:r>
        <w:rPr>
          <w:rFonts w:ascii="Times New Roman" w:hAnsi="Times New Roman" w:cs="Times New Roman"/>
          <w:sz w:val="28"/>
          <w:szCs w:val="28"/>
        </w:rPr>
        <w:t xml:space="preserve">.8. </w:t>
      </w:r>
      <w:r w:rsidR="00833F1C" w:rsidRPr="0091336D">
        <w:rPr>
          <w:rFonts w:ascii="Times New Roman" w:hAnsi="Times New Roman" w:cs="Times New Roman"/>
          <w:sz w:val="28"/>
          <w:szCs w:val="28"/>
        </w:rPr>
        <w:t>является начальником штаба гражданской обороны Автономной организации.</w:t>
      </w:r>
    </w:p>
    <w:p w:rsidR="00404FB2" w:rsidRDefault="00404FB2" w:rsidP="00C61978">
      <w:pPr>
        <w:tabs>
          <w:tab w:val="left" w:pos="851"/>
        </w:tabs>
        <w:ind w:firstLine="567"/>
        <w:rPr>
          <w:rFonts w:ascii="Times New Roman" w:hAnsi="Times New Roman" w:cs="Times New Roman"/>
          <w:color w:val="FF0000"/>
          <w:sz w:val="28"/>
          <w:szCs w:val="28"/>
        </w:rPr>
      </w:pPr>
      <w:r w:rsidRPr="00404FB2">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sidRPr="00404FB2">
        <w:rPr>
          <w:rFonts w:ascii="Times New Roman" w:hAnsi="Times New Roman" w:cs="Times New Roman"/>
          <w:color w:val="000000" w:themeColor="text1"/>
          <w:sz w:val="28"/>
          <w:szCs w:val="28"/>
        </w:rPr>
        <w:t xml:space="preserve">. </w:t>
      </w:r>
      <w:r w:rsidR="00833F1C" w:rsidRPr="00404FB2">
        <w:rPr>
          <w:rFonts w:ascii="Times New Roman" w:hAnsi="Times New Roman" w:cs="Times New Roman"/>
          <w:color w:val="000000" w:themeColor="text1"/>
          <w:sz w:val="28"/>
          <w:szCs w:val="28"/>
        </w:rPr>
        <w:t xml:space="preserve"> В целях развития и совершенствования </w:t>
      </w:r>
      <w:r w:rsidRPr="00404FB2">
        <w:rPr>
          <w:rFonts w:ascii="Times New Roman" w:hAnsi="Times New Roman" w:cs="Times New Roman"/>
          <w:color w:val="000000" w:themeColor="text1"/>
          <w:sz w:val="28"/>
          <w:szCs w:val="28"/>
        </w:rPr>
        <w:t>образовательно</w:t>
      </w:r>
      <w:r w:rsidR="00833F1C" w:rsidRPr="00404FB2">
        <w:rPr>
          <w:rFonts w:ascii="Times New Roman" w:hAnsi="Times New Roman" w:cs="Times New Roman"/>
          <w:color w:val="000000" w:themeColor="text1"/>
          <w:sz w:val="28"/>
          <w:szCs w:val="28"/>
        </w:rPr>
        <w:t xml:space="preserve">-воспитательного процесса, повышения профессионального мастерства и творческого роста педагогических работников в Автономной организации действует педагогический совет </w:t>
      </w:r>
      <w:r w:rsidR="00833F1C" w:rsidRPr="0091336D">
        <w:rPr>
          <w:rFonts w:ascii="Times New Roman" w:hAnsi="Times New Roman" w:cs="Times New Roman"/>
          <w:color w:val="000000" w:themeColor="text1"/>
          <w:sz w:val="28"/>
          <w:szCs w:val="28"/>
        </w:rPr>
        <w:t>- коллегиальный орган, объединяющий педагогических работников Автономной организации. Педагогический совет действует бессрочно</w:t>
      </w:r>
    </w:p>
    <w:p w:rsidR="00833F1C" w:rsidRPr="0091336D" w:rsidRDefault="00833F1C" w:rsidP="00C61978">
      <w:pPr>
        <w:tabs>
          <w:tab w:val="left" w:pos="851"/>
        </w:tabs>
        <w:ind w:firstLine="567"/>
        <w:rPr>
          <w:rFonts w:ascii="Times New Roman" w:hAnsi="Times New Roman" w:cs="Times New Roman"/>
          <w:sz w:val="28"/>
          <w:szCs w:val="28"/>
        </w:rPr>
      </w:pPr>
      <w:r w:rsidRPr="0091336D">
        <w:rPr>
          <w:rFonts w:ascii="Times New Roman" w:hAnsi="Times New Roman" w:cs="Times New Roman"/>
          <w:sz w:val="28"/>
          <w:szCs w:val="28"/>
        </w:rPr>
        <w:t>Все работники Автономной организации, задействованные в образовательном процессе (администрация, педагоги), с момента приёма на работу и до расторжения трудового договора входят в состав Педагогического совета.</w:t>
      </w:r>
    </w:p>
    <w:p w:rsidR="00833F1C" w:rsidRPr="0091336D" w:rsidRDefault="00833F1C" w:rsidP="00C61978">
      <w:pPr>
        <w:tabs>
          <w:tab w:val="left" w:pos="851"/>
        </w:tabs>
        <w:ind w:firstLine="567"/>
        <w:rPr>
          <w:rFonts w:ascii="Times New Roman" w:hAnsi="Times New Roman" w:cs="Times New Roman"/>
          <w:color w:val="000000" w:themeColor="text1"/>
          <w:sz w:val="28"/>
          <w:szCs w:val="28"/>
        </w:rPr>
      </w:pPr>
      <w:r w:rsidRPr="0091336D">
        <w:rPr>
          <w:rFonts w:ascii="Times New Roman" w:hAnsi="Times New Roman" w:cs="Times New Roman"/>
          <w:sz w:val="28"/>
          <w:szCs w:val="28"/>
        </w:rPr>
        <w:t xml:space="preserve">Педагогический совет действует в целях управления организацией образовательного процесса, развития содержания образования, реализации образовательных программ, повышения качества воспитания и развития обучающихся, совершенствования методической работы Автономной организации, а также содействия повышению квалификации педагогических работников. </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sidR="00833F1C" w:rsidRPr="0091336D">
        <w:rPr>
          <w:rFonts w:ascii="Times New Roman" w:hAnsi="Times New Roman" w:cs="Times New Roman"/>
          <w:color w:val="000000" w:themeColor="text1"/>
          <w:sz w:val="28"/>
          <w:szCs w:val="28"/>
        </w:rPr>
        <w:t>.1. Функции педагогического совета под председательством заведующего Автономной организации:</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sidR="00833F1C" w:rsidRPr="0091336D">
        <w:rPr>
          <w:rFonts w:ascii="Times New Roman" w:hAnsi="Times New Roman" w:cs="Times New Roman"/>
          <w:color w:val="000000" w:themeColor="text1"/>
          <w:sz w:val="28"/>
          <w:szCs w:val="28"/>
        </w:rPr>
        <w:t>.1.1. Обсуждение Ус</w:t>
      </w:r>
      <w:r>
        <w:rPr>
          <w:rFonts w:ascii="Times New Roman" w:hAnsi="Times New Roman" w:cs="Times New Roman"/>
          <w:color w:val="000000" w:themeColor="text1"/>
          <w:sz w:val="28"/>
          <w:szCs w:val="28"/>
        </w:rPr>
        <w:t xml:space="preserve">тава и другие локальные акты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 касающиеся педагогической деятельности, решение вопроса о внесении в них необходимых изменений и дополнений;</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sidR="00833F1C" w:rsidRPr="0091336D">
        <w:rPr>
          <w:rFonts w:ascii="Times New Roman" w:hAnsi="Times New Roman" w:cs="Times New Roman"/>
          <w:color w:val="000000" w:themeColor="text1"/>
          <w:sz w:val="28"/>
          <w:szCs w:val="28"/>
        </w:rPr>
        <w:t xml:space="preserve">.1.2. Выбирает образовательные программы, </w:t>
      </w:r>
      <w:proofErr w:type="gramStart"/>
      <w:r w:rsidR="00833F1C" w:rsidRPr="0091336D">
        <w:rPr>
          <w:rFonts w:ascii="Times New Roman" w:hAnsi="Times New Roman" w:cs="Times New Roman"/>
          <w:color w:val="000000" w:themeColor="text1"/>
          <w:sz w:val="28"/>
          <w:szCs w:val="28"/>
        </w:rPr>
        <w:t>образоват</w:t>
      </w:r>
      <w:r>
        <w:rPr>
          <w:rFonts w:ascii="Times New Roman" w:hAnsi="Times New Roman" w:cs="Times New Roman"/>
          <w:color w:val="000000" w:themeColor="text1"/>
          <w:sz w:val="28"/>
          <w:szCs w:val="28"/>
        </w:rPr>
        <w:t xml:space="preserve">ельные, </w:t>
      </w:r>
      <w:r w:rsidR="00833F1C" w:rsidRPr="0091336D">
        <w:rPr>
          <w:rFonts w:ascii="Times New Roman" w:hAnsi="Times New Roman" w:cs="Times New Roman"/>
          <w:color w:val="000000" w:themeColor="text1"/>
          <w:sz w:val="28"/>
          <w:szCs w:val="28"/>
        </w:rPr>
        <w:t xml:space="preserve"> воспитательные</w:t>
      </w:r>
      <w:proofErr w:type="gramEnd"/>
      <w:r w:rsidR="00833F1C" w:rsidRPr="0091336D">
        <w:rPr>
          <w:rFonts w:ascii="Times New Roman" w:hAnsi="Times New Roman" w:cs="Times New Roman"/>
          <w:color w:val="000000" w:themeColor="text1"/>
          <w:sz w:val="28"/>
          <w:szCs w:val="28"/>
        </w:rPr>
        <w:t xml:space="preserve"> методики, технологии для использования в педагогическом процессе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.1.3</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Обсуждает и рекомендует к утверждению проект годового плана ДОУ, обсуждает вопросы содержания, форм и методов образовательного процесса, планирования педаго</w:t>
      </w:r>
      <w:r>
        <w:rPr>
          <w:rFonts w:ascii="Times New Roman" w:hAnsi="Times New Roman" w:cs="Times New Roman"/>
          <w:color w:val="000000" w:themeColor="text1"/>
          <w:sz w:val="28"/>
          <w:szCs w:val="28"/>
        </w:rPr>
        <w:t xml:space="preserve">гической деятельности </w:t>
      </w:r>
      <w:r w:rsidRPr="0091336D">
        <w:rPr>
          <w:rFonts w:ascii="Times New Roman" w:hAnsi="Times New Roman" w:cs="Times New Roman"/>
          <w:sz w:val="28"/>
          <w:szCs w:val="28"/>
        </w:rPr>
        <w:t>Автономной организации</w:t>
      </w:r>
      <w:r>
        <w:rPr>
          <w:rFonts w:ascii="Times New Roman" w:hAnsi="Times New Roman" w:cs="Times New Roman"/>
          <w:color w:val="000000" w:themeColor="text1"/>
          <w:sz w:val="28"/>
          <w:szCs w:val="28"/>
        </w:rPr>
        <w:t>;</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.1.4</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 xml:space="preserve">Организуют выявление, обобщение, распространение. Внедрение передового педагогического опыта среди педагогических работников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.1.5</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833F1C" w:rsidRPr="0091336D">
        <w:rPr>
          <w:rFonts w:ascii="Times New Roman" w:hAnsi="Times New Roman" w:cs="Times New Roman"/>
          <w:color w:val="000000" w:themeColor="text1"/>
          <w:sz w:val="28"/>
          <w:szCs w:val="28"/>
        </w:rPr>
        <w:t>Рассматривает вопросы повышения квалификации, переподготовки, аттестации педагогических кадров;</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.1.6</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833F1C" w:rsidRPr="0091336D">
        <w:rPr>
          <w:rFonts w:ascii="Times New Roman" w:hAnsi="Times New Roman" w:cs="Times New Roman"/>
          <w:color w:val="000000" w:themeColor="text1"/>
          <w:sz w:val="28"/>
          <w:szCs w:val="28"/>
        </w:rPr>
        <w:t xml:space="preserve">Рассматривает вопросы организации </w:t>
      </w:r>
      <w:r>
        <w:rPr>
          <w:rFonts w:ascii="Times New Roman" w:hAnsi="Times New Roman" w:cs="Times New Roman"/>
          <w:color w:val="000000" w:themeColor="text1"/>
          <w:sz w:val="28"/>
          <w:szCs w:val="28"/>
        </w:rPr>
        <w:t>платным</w:t>
      </w:r>
      <w:r w:rsidR="00833F1C" w:rsidRPr="0091336D">
        <w:rPr>
          <w:rFonts w:ascii="Times New Roman" w:hAnsi="Times New Roman" w:cs="Times New Roman"/>
          <w:color w:val="000000" w:themeColor="text1"/>
          <w:sz w:val="28"/>
          <w:szCs w:val="28"/>
        </w:rPr>
        <w:t xml:space="preserve"> образовательных услуг воспитанникам по дополнительным образовательным программ;</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.1.7</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 xml:space="preserve">Заслушивает отчеты заведующей о создании условий для реализации общеобразовательных программ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.1.8</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 xml:space="preserve">Подводит итоги деятельности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 xml:space="preserve"> за учебный год, заслушивает информацию. Отчеты педагогических и медицинских </w:t>
      </w:r>
      <w:r w:rsidR="00833F1C" w:rsidRPr="0091336D">
        <w:rPr>
          <w:rFonts w:ascii="Times New Roman" w:hAnsi="Times New Roman" w:cs="Times New Roman"/>
          <w:color w:val="000000" w:themeColor="text1"/>
          <w:sz w:val="28"/>
          <w:szCs w:val="28"/>
        </w:rPr>
        <w:lastRenderedPageBreak/>
        <w:t>работников о состоянии здоровья детей, ходе реализации образовательных и воспитательных программ. Отчеты о самообразовании педагогов;</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.1.9</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 xml:space="preserve">Заслушивает доклады, информацию представителей организаций и учреждений, взаимодействующих с </w:t>
      </w:r>
      <w:r>
        <w:rPr>
          <w:rFonts w:ascii="Times New Roman" w:hAnsi="Times New Roman" w:cs="Times New Roman"/>
          <w:sz w:val="28"/>
          <w:szCs w:val="28"/>
        </w:rPr>
        <w:t>Автономной организацией</w:t>
      </w:r>
      <w:r w:rsidR="00833F1C" w:rsidRPr="0091336D">
        <w:rPr>
          <w:rFonts w:ascii="Times New Roman" w:hAnsi="Times New Roman" w:cs="Times New Roman"/>
          <w:color w:val="000000" w:themeColor="text1"/>
          <w:sz w:val="28"/>
          <w:szCs w:val="28"/>
        </w:rPr>
        <w:t xml:space="preserve"> по вопросам образования и оздоровления воспитанников, в том числе о проверке состояния образовательного процесса, соблюдения санитарно-педагогического режима </w:t>
      </w:r>
      <w:r w:rsidRPr="0091336D">
        <w:rPr>
          <w:rFonts w:ascii="Times New Roman" w:hAnsi="Times New Roman" w:cs="Times New Roman"/>
          <w:sz w:val="28"/>
          <w:szCs w:val="28"/>
        </w:rPr>
        <w:t>Автономной организации</w:t>
      </w:r>
      <w:r w:rsidR="00833F1C" w:rsidRPr="0091336D">
        <w:rPr>
          <w:rFonts w:ascii="Times New Roman" w:hAnsi="Times New Roman" w:cs="Times New Roman"/>
          <w:color w:val="000000" w:themeColor="text1"/>
          <w:sz w:val="28"/>
          <w:szCs w:val="28"/>
        </w:rPr>
        <w:t>, об охране труда и здоровья воспитанников;</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.1.10</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Контролирует выполнение ранее принятых решений педагогического совета;</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.1.11</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Организует изучение и обсуждение нормативно-правовых документов в области общего и дошкольного образования;</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.1.12</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Принимает решение об изменении образовательных программ (отдельных разделов, тем) о корректировке сроков освоения образовательных программ, об изучении дополнительных разделов и других образовательных программ;</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.1.12</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 xml:space="preserve">Утверждает характеристики и принимает решения о вознаграждении, поощрении педагогических работников </w:t>
      </w:r>
      <w:r w:rsidRPr="0091336D">
        <w:rPr>
          <w:rFonts w:ascii="Times New Roman" w:hAnsi="Times New Roman"/>
          <w:color w:val="000000" w:themeColor="text1"/>
          <w:sz w:val="28"/>
          <w:szCs w:val="28"/>
        </w:rPr>
        <w:t>Автономной организации</w:t>
      </w:r>
      <w:r w:rsidR="00833F1C" w:rsidRPr="0091336D">
        <w:rPr>
          <w:rFonts w:ascii="Times New Roman" w:hAnsi="Times New Roman" w:cs="Times New Roman"/>
          <w:color w:val="000000" w:themeColor="text1"/>
          <w:sz w:val="28"/>
          <w:szCs w:val="28"/>
        </w:rPr>
        <w:t>.</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sidR="001B6632">
        <w:rPr>
          <w:rFonts w:ascii="Times New Roman" w:hAnsi="Times New Roman" w:cs="Times New Roman"/>
          <w:color w:val="000000" w:themeColor="text1"/>
          <w:sz w:val="28"/>
          <w:szCs w:val="28"/>
        </w:rPr>
        <w:t>.1.13</w:t>
      </w:r>
      <w:r w:rsidRPr="009133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33F1C" w:rsidRPr="0091336D">
        <w:rPr>
          <w:rFonts w:ascii="Times New Roman" w:hAnsi="Times New Roman" w:cs="Times New Roman"/>
          <w:color w:val="000000" w:themeColor="text1"/>
          <w:sz w:val="28"/>
          <w:szCs w:val="28"/>
        </w:rPr>
        <w:t>Обсуждает и утверждает годовой план.</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517E0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.2. </w:t>
      </w:r>
      <w:r w:rsidR="00833F1C" w:rsidRPr="0091336D">
        <w:rPr>
          <w:rFonts w:ascii="Times New Roman" w:hAnsi="Times New Roman" w:cs="Times New Roman"/>
          <w:color w:val="000000" w:themeColor="text1"/>
          <w:sz w:val="28"/>
          <w:szCs w:val="28"/>
        </w:rPr>
        <w:t xml:space="preserve"> Педагогический совет Автономного учреждения заседает по мере необходимости, но не реже четырех раз в год. </w:t>
      </w:r>
    </w:p>
    <w:p w:rsidR="00833F1C" w:rsidRPr="0091336D" w:rsidRDefault="00404FB2" w:rsidP="00C61978">
      <w:pPr>
        <w:pStyle w:val="a6"/>
        <w:tabs>
          <w:tab w:val="left" w:pos="851"/>
        </w:tabs>
        <w:ind w:firstLine="567"/>
        <w:rPr>
          <w:rFonts w:ascii="Times New Roman" w:hAnsi="Times New Roman"/>
          <w:color w:val="000000" w:themeColor="text1"/>
          <w:sz w:val="28"/>
          <w:szCs w:val="28"/>
        </w:rPr>
      </w:pPr>
      <w:r>
        <w:rPr>
          <w:rFonts w:ascii="Times New Roman" w:hAnsi="Times New Roman"/>
          <w:color w:val="000000" w:themeColor="text1"/>
          <w:sz w:val="28"/>
          <w:szCs w:val="28"/>
        </w:rPr>
        <w:t>5.2</w:t>
      </w:r>
      <w:r w:rsidR="00517E09">
        <w:rPr>
          <w:rFonts w:ascii="Times New Roman" w:hAnsi="Times New Roman"/>
          <w:color w:val="000000" w:themeColor="text1"/>
          <w:sz w:val="28"/>
          <w:szCs w:val="28"/>
        </w:rPr>
        <w:t>6</w:t>
      </w:r>
      <w:r>
        <w:rPr>
          <w:rFonts w:ascii="Times New Roman" w:hAnsi="Times New Roman"/>
          <w:color w:val="000000" w:themeColor="text1"/>
          <w:sz w:val="28"/>
          <w:szCs w:val="28"/>
        </w:rPr>
        <w:t>.3.</w:t>
      </w:r>
      <w:r w:rsidR="00833F1C" w:rsidRPr="0091336D">
        <w:rPr>
          <w:rFonts w:ascii="Times New Roman" w:hAnsi="Times New Roman"/>
          <w:color w:val="000000" w:themeColor="text1"/>
          <w:sz w:val="28"/>
          <w:szCs w:val="28"/>
        </w:rPr>
        <w:t xml:space="preserve"> Внеочередные заседания педагогического совета Автономной организации проводятся по требованию не менее 1/3 педагогических работников Автономной организации. Решение педагогического совета Автономной организации является правомочным, если на его заседании присутствуют не менее 2/3 педагогических работников Автономной организации и, если за него проголосует более половины присутствующих педагогов. Процедура голосования определяется педагогическим советом Автономной организации. Решения педагогического совета Автономной организации оформляются приказом заведующего</w:t>
      </w:r>
      <w:r w:rsidR="00833F1C" w:rsidRPr="0091336D">
        <w:rPr>
          <w:rFonts w:ascii="Times New Roman" w:hAnsi="Times New Roman"/>
          <w:sz w:val="28"/>
          <w:szCs w:val="28"/>
        </w:rPr>
        <w:t xml:space="preserve"> </w:t>
      </w:r>
      <w:r w:rsidR="00833F1C" w:rsidRPr="0091336D">
        <w:rPr>
          <w:rFonts w:ascii="Times New Roman" w:hAnsi="Times New Roman"/>
          <w:color w:val="000000" w:themeColor="text1"/>
          <w:sz w:val="28"/>
          <w:szCs w:val="28"/>
        </w:rPr>
        <w:t>Автономной организации.</w:t>
      </w:r>
    </w:p>
    <w:p w:rsidR="00833F1C" w:rsidRPr="0091336D" w:rsidRDefault="00404FB2" w:rsidP="00C61978">
      <w:pPr>
        <w:tabs>
          <w:tab w:val="left" w:pos="851"/>
        </w:tabs>
        <w:ind w:firstLine="567"/>
        <w:rPr>
          <w:rFonts w:ascii="Times New Roman" w:hAnsi="Times New Roman" w:cs="Times New Roman"/>
          <w:color w:val="000000" w:themeColor="text1"/>
          <w:sz w:val="28"/>
          <w:szCs w:val="28"/>
        </w:rPr>
      </w:pPr>
      <w:r w:rsidRPr="00404FB2">
        <w:rPr>
          <w:rFonts w:ascii="Times New Roman" w:hAnsi="Times New Roman" w:cs="Times New Roman"/>
          <w:color w:val="000000" w:themeColor="text1"/>
          <w:sz w:val="28"/>
          <w:szCs w:val="28"/>
        </w:rPr>
        <w:t>5.</w:t>
      </w:r>
      <w:r w:rsidR="00517E09">
        <w:rPr>
          <w:rFonts w:ascii="Times New Roman" w:hAnsi="Times New Roman" w:cs="Times New Roman"/>
          <w:color w:val="000000" w:themeColor="text1"/>
          <w:sz w:val="28"/>
          <w:szCs w:val="28"/>
        </w:rPr>
        <w:t>27</w:t>
      </w:r>
      <w:r w:rsidRPr="00404FB2">
        <w:rPr>
          <w:rFonts w:ascii="Times New Roman" w:hAnsi="Times New Roman" w:cs="Times New Roman"/>
          <w:color w:val="000000" w:themeColor="text1"/>
          <w:sz w:val="28"/>
          <w:szCs w:val="28"/>
        </w:rPr>
        <w:t>.</w:t>
      </w:r>
      <w:r w:rsidR="00833F1C" w:rsidRPr="00404FB2">
        <w:rPr>
          <w:rFonts w:ascii="Times New Roman" w:hAnsi="Times New Roman" w:cs="Times New Roman"/>
          <w:color w:val="000000" w:themeColor="text1"/>
          <w:sz w:val="28"/>
          <w:szCs w:val="28"/>
        </w:rPr>
        <w:t xml:space="preserve"> Общее собрание работников Автономной организации </w:t>
      </w:r>
      <w:r w:rsidR="00833F1C" w:rsidRPr="0091336D">
        <w:rPr>
          <w:rFonts w:ascii="Times New Roman" w:hAnsi="Times New Roman" w:cs="Times New Roman"/>
          <w:color w:val="000000" w:themeColor="text1"/>
          <w:sz w:val="28"/>
          <w:szCs w:val="28"/>
        </w:rPr>
        <w:t>является постоянно действующим органом управления.</w:t>
      </w:r>
    </w:p>
    <w:p w:rsidR="00833F1C" w:rsidRPr="0091336D" w:rsidRDefault="00002034"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17E09">
        <w:rPr>
          <w:rFonts w:ascii="Times New Roman" w:hAnsi="Times New Roman" w:cs="Times New Roman"/>
          <w:color w:val="000000" w:themeColor="text1"/>
          <w:sz w:val="28"/>
          <w:szCs w:val="28"/>
        </w:rPr>
        <w:t>27</w:t>
      </w:r>
      <w:r w:rsidR="00833F1C" w:rsidRPr="0091336D">
        <w:rPr>
          <w:rFonts w:ascii="Times New Roman" w:hAnsi="Times New Roman" w:cs="Times New Roman"/>
          <w:color w:val="000000" w:themeColor="text1"/>
          <w:sz w:val="28"/>
          <w:szCs w:val="28"/>
        </w:rPr>
        <w:t>.1. В состав общего собрания работников входят все работники Автономного учреждения, для которых Автономная организация является постоянным местом работы. Общее собрание считается правомочным, если на нем присутствуют не менее 2/3 списочного состава работников Автономного учреждения. Общее собрание работников проводится по мере необходимости, но не менее двух раз в год. Решения на общем собрании трудового коллектива принимаются открытым голосованием простым большинством голосов при наличии не менее 2/3 присутствующих. Для ведения Общего собрания открытым голосованием избираются его председатель и секретарь. Общее собрание работников действует бессрочно.</w:t>
      </w:r>
    </w:p>
    <w:p w:rsidR="00833F1C" w:rsidRPr="0091336D" w:rsidRDefault="00002034" w:rsidP="00C61978">
      <w:pPr>
        <w:tabs>
          <w:tab w:val="left" w:pos="851"/>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17E09">
        <w:rPr>
          <w:rFonts w:ascii="Times New Roman" w:hAnsi="Times New Roman" w:cs="Times New Roman"/>
          <w:color w:val="000000" w:themeColor="text1"/>
          <w:sz w:val="28"/>
          <w:szCs w:val="28"/>
        </w:rPr>
        <w:t>27</w:t>
      </w:r>
      <w:r w:rsidR="00833F1C" w:rsidRPr="0091336D">
        <w:rPr>
          <w:rFonts w:ascii="Times New Roman" w:hAnsi="Times New Roman" w:cs="Times New Roman"/>
          <w:color w:val="000000" w:themeColor="text1"/>
          <w:sz w:val="28"/>
          <w:szCs w:val="28"/>
        </w:rPr>
        <w:t>.2. Коллективные трудовые споры между администрацией Автономной организации и работниками рассматриваются в соответствии с законодательством Российской Федерации о порядке разрешения коллективных трудовых споров.</w:t>
      </w:r>
    </w:p>
    <w:p w:rsidR="00833F1C" w:rsidRPr="0091336D" w:rsidRDefault="00002034" w:rsidP="00C61978">
      <w:pPr>
        <w:tabs>
          <w:tab w:val="left" w:pos="851"/>
          <w:tab w:val="left" w:pos="1134"/>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sidR="00517E09">
        <w:rPr>
          <w:rFonts w:ascii="Times New Roman" w:hAnsi="Times New Roman" w:cs="Times New Roman"/>
          <w:color w:val="000000" w:themeColor="text1"/>
          <w:sz w:val="28"/>
          <w:szCs w:val="28"/>
        </w:rPr>
        <w:t>27</w:t>
      </w:r>
      <w:r w:rsidR="00833F1C" w:rsidRPr="0091336D">
        <w:rPr>
          <w:rFonts w:ascii="Times New Roman" w:hAnsi="Times New Roman" w:cs="Times New Roman"/>
          <w:color w:val="000000" w:themeColor="text1"/>
          <w:sz w:val="28"/>
          <w:szCs w:val="28"/>
        </w:rPr>
        <w:t>.3. Общее собрание работников Автономной организации имеет право обсуждать и принимать коллективный договор, правила внутреннего трудового распорядка и другие локальные акты, выдвигать коллективные требования работников Автономного учреждения, избирать полномочных представителей для участия в решении коллективного трудового спора.</w:t>
      </w:r>
    </w:p>
    <w:p w:rsidR="00833F1C" w:rsidRPr="0091336D" w:rsidRDefault="00002034" w:rsidP="00C61978">
      <w:pPr>
        <w:shd w:val="clear" w:color="auto" w:fill="FFFFFF"/>
        <w:ind w:firstLine="567"/>
        <w:rPr>
          <w:rFonts w:ascii="Times New Roman" w:eastAsia="Times New Roman" w:hAnsi="Times New Roman" w:cs="Times New Roman"/>
          <w:color w:val="333333"/>
          <w:sz w:val="28"/>
          <w:szCs w:val="28"/>
          <w:lang w:eastAsia="ru-RU"/>
        </w:rPr>
      </w:pPr>
      <w:r w:rsidRPr="00002034">
        <w:rPr>
          <w:rFonts w:ascii="Times New Roman" w:eastAsia="Times New Roman" w:hAnsi="Times New Roman" w:cs="Times New Roman"/>
          <w:sz w:val="28"/>
          <w:szCs w:val="28"/>
          <w:lang w:eastAsia="ru-RU"/>
        </w:rPr>
        <w:t>5.</w:t>
      </w:r>
      <w:r w:rsidR="00517E09">
        <w:rPr>
          <w:rFonts w:ascii="Times New Roman" w:eastAsia="Times New Roman" w:hAnsi="Times New Roman" w:cs="Times New Roman"/>
          <w:sz w:val="28"/>
          <w:szCs w:val="28"/>
          <w:lang w:eastAsia="ru-RU"/>
        </w:rPr>
        <w:t>28</w:t>
      </w:r>
      <w:r w:rsidR="00833F1C" w:rsidRPr="00002034">
        <w:rPr>
          <w:rFonts w:ascii="Times New Roman" w:eastAsia="Times New Roman" w:hAnsi="Times New Roman" w:cs="Times New Roman"/>
          <w:sz w:val="28"/>
          <w:szCs w:val="28"/>
          <w:lang w:eastAsia="ru-RU"/>
        </w:rPr>
        <w:t xml:space="preserve">. Родительский комитет </w:t>
      </w:r>
      <w:proofErr w:type="gramStart"/>
      <w:r w:rsidR="00833F1C" w:rsidRPr="0091336D">
        <w:rPr>
          <w:rFonts w:ascii="Times New Roman" w:eastAsia="Times New Roman" w:hAnsi="Times New Roman" w:cs="Times New Roman"/>
          <w:sz w:val="28"/>
          <w:szCs w:val="28"/>
          <w:lang w:eastAsia="ru-RU"/>
        </w:rPr>
        <w:t>- это</w:t>
      </w:r>
      <w:proofErr w:type="gramEnd"/>
      <w:r w:rsidR="00833F1C" w:rsidRPr="0091336D">
        <w:rPr>
          <w:rFonts w:ascii="Times New Roman" w:eastAsia="Times New Roman" w:hAnsi="Times New Roman" w:cs="Times New Roman"/>
          <w:sz w:val="28"/>
          <w:szCs w:val="28"/>
          <w:lang w:eastAsia="ru-RU"/>
        </w:rPr>
        <w:t xml:space="preserve"> постоянный коллегиальный орган общественного самоуправления. Он создаётся для учёта мнения родителей (законных представителей) воспитанников по вопросам управления детским садом и при принятии локальных нормативных актов, затрагивающих права и законные интересы детей и их родителей.</w:t>
      </w:r>
      <w:r w:rsidR="00833F1C" w:rsidRPr="0091336D">
        <w:rPr>
          <w:rFonts w:ascii="Times New Roman" w:eastAsia="Times New Roman" w:hAnsi="Times New Roman" w:cs="Times New Roman"/>
          <w:color w:val="333333"/>
          <w:sz w:val="28"/>
          <w:szCs w:val="28"/>
          <w:lang w:eastAsia="ru-RU"/>
        </w:rPr>
        <w:t xml:space="preserve"> </w:t>
      </w:r>
    </w:p>
    <w:p w:rsidR="00833F1C" w:rsidRPr="0091336D" w:rsidRDefault="00002034" w:rsidP="00C61978">
      <w:pPr>
        <w:shd w:val="clear" w:color="auto" w:fill="FFFFFF"/>
        <w:tabs>
          <w:tab w:val="left" w:pos="1276"/>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17E09">
        <w:rPr>
          <w:rFonts w:ascii="Times New Roman" w:eastAsia="Times New Roman" w:hAnsi="Times New Roman" w:cs="Times New Roman"/>
          <w:sz w:val="28"/>
          <w:szCs w:val="28"/>
          <w:lang w:eastAsia="ru-RU"/>
        </w:rPr>
        <w:t>28</w:t>
      </w:r>
      <w:r w:rsidR="00833F1C" w:rsidRPr="0091336D">
        <w:rPr>
          <w:rFonts w:ascii="Times New Roman" w:eastAsia="Times New Roman" w:hAnsi="Times New Roman" w:cs="Times New Roman"/>
          <w:sz w:val="28"/>
          <w:szCs w:val="28"/>
          <w:lang w:eastAsia="ru-RU"/>
        </w:rPr>
        <w:t xml:space="preserve">.1. Состав: в </w:t>
      </w:r>
      <w:r w:rsidR="001B6632">
        <w:rPr>
          <w:rFonts w:ascii="Times New Roman" w:eastAsia="Times New Roman" w:hAnsi="Times New Roman" w:cs="Times New Roman"/>
          <w:sz w:val="28"/>
          <w:szCs w:val="28"/>
          <w:lang w:eastAsia="ru-RU"/>
        </w:rPr>
        <w:t>него входят представители -</w:t>
      </w:r>
      <w:r w:rsidR="00833F1C" w:rsidRPr="0091336D">
        <w:rPr>
          <w:rFonts w:ascii="Times New Roman" w:eastAsia="Times New Roman" w:hAnsi="Times New Roman" w:cs="Times New Roman"/>
          <w:sz w:val="28"/>
          <w:szCs w:val="28"/>
          <w:lang w:eastAsia="ru-RU"/>
        </w:rPr>
        <w:t xml:space="preserve"> родители (законные представители) воспитанников, по одному человеку от </w:t>
      </w:r>
      <w:r w:rsidR="001B6632">
        <w:rPr>
          <w:rFonts w:ascii="Times New Roman" w:eastAsia="Times New Roman" w:hAnsi="Times New Roman" w:cs="Times New Roman"/>
          <w:sz w:val="28"/>
          <w:szCs w:val="28"/>
          <w:lang w:eastAsia="ru-RU"/>
        </w:rPr>
        <w:t>каждого структурного подразделения, группы</w:t>
      </w:r>
      <w:r w:rsidR="00833F1C" w:rsidRPr="0091336D">
        <w:rPr>
          <w:rFonts w:ascii="Times New Roman" w:eastAsia="Times New Roman" w:hAnsi="Times New Roman" w:cs="Times New Roman"/>
          <w:sz w:val="28"/>
          <w:szCs w:val="28"/>
          <w:lang w:eastAsia="ru-RU"/>
        </w:rPr>
        <w:t xml:space="preserve"> </w:t>
      </w:r>
      <w:r w:rsidR="001B6632">
        <w:rPr>
          <w:rFonts w:ascii="Times New Roman" w:eastAsia="Times New Roman" w:hAnsi="Times New Roman" w:cs="Times New Roman"/>
          <w:sz w:val="28"/>
          <w:szCs w:val="28"/>
          <w:lang w:eastAsia="ru-RU"/>
        </w:rPr>
        <w:t>Автономной организации</w:t>
      </w:r>
      <w:r w:rsidR="00833F1C" w:rsidRPr="0091336D">
        <w:rPr>
          <w:rFonts w:ascii="Times New Roman" w:eastAsia="Times New Roman" w:hAnsi="Times New Roman" w:cs="Times New Roman"/>
          <w:sz w:val="28"/>
          <w:szCs w:val="28"/>
          <w:lang w:eastAsia="ru-RU"/>
        </w:rPr>
        <w:t xml:space="preserve">. Представители избираются ежегодно на родительских собраниях в начале </w:t>
      </w:r>
      <w:r w:rsidR="001B6632">
        <w:rPr>
          <w:rFonts w:ascii="Times New Roman" w:eastAsia="Times New Roman" w:hAnsi="Times New Roman" w:cs="Times New Roman"/>
          <w:sz w:val="28"/>
          <w:szCs w:val="28"/>
          <w:lang w:eastAsia="ru-RU"/>
        </w:rPr>
        <w:t>образовательного периода</w:t>
      </w:r>
      <w:r w:rsidR="00833F1C" w:rsidRPr="0091336D">
        <w:rPr>
          <w:rFonts w:ascii="Times New Roman" w:eastAsia="Times New Roman" w:hAnsi="Times New Roman" w:cs="Times New Roman"/>
          <w:sz w:val="28"/>
          <w:szCs w:val="28"/>
          <w:lang w:eastAsia="ru-RU"/>
        </w:rPr>
        <w:t>.</w:t>
      </w:r>
    </w:p>
    <w:p w:rsidR="00833F1C" w:rsidRPr="00517E09" w:rsidRDefault="00833F1C" w:rsidP="00517E09">
      <w:pPr>
        <w:pStyle w:val="ae"/>
        <w:numPr>
          <w:ilvl w:val="2"/>
          <w:numId w:val="31"/>
        </w:numPr>
        <w:shd w:val="clear" w:color="auto" w:fill="FFFFFF"/>
        <w:tabs>
          <w:tab w:val="left" w:pos="1276"/>
        </w:tabs>
        <w:ind w:left="0" w:firstLine="567"/>
        <w:rPr>
          <w:rFonts w:ascii="Times New Roman" w:eastAsia="Times New Roman" w:hAnsi="Times New Roman" w:cs="Times New Roman"/>
          <w:sz w:val="28"/>
          <w:szCs w:val="28"/>
          <w:lang w:eastAsia="ru-RU"/>
        </w:rPr>
      </w:pPr>
      <w:r w:rsidRPr="00517E09">
        <w:rPr>
          <w:rFonts w:ascii="Times New Roman" w:eastAsia="Times New Roman" w:hAnsi="Times New Roman" w:cs="Times New Roman"/>
          <w:sz w:val="28"/>
          <w:szCs w:val="28"/>
          <w:lang w:eastAsia="ru-RU"/>
        </w:rPr>
        <w:t>Деятельность: комитет осуществляет свою работу на основании положения о нём и Устава, правомочен выносить решения при наличии на его заседании не менее половины своего состава.</w:t>
      </w:r>
    </w:p>
    <w:p w:rsidR="00833F1C" w:rsidRPr="0091336D" w:rsidRDefault="00833F1C" w:rsidP="00C61978">
      <w:pPr>
        <w:shd w:val="clear" w:color="auto" w:fill="FFFFFF"/>
        <w:tabs>
          <w:tab w:val="left" w:pos="1276"/>
        </w:tabs>
        <w:ind w:firstLine="567"/>
        <w:rPr>
          <w:rFonts w:ascii="Times New Roman" w:eastAsia="Times New Roman" w:hAnsi="Times New Roman" w:cs="Times New Roman"/>
          <w:sz w:val="28"/>
          <w:szCs w:val="28"/>
          <w:lang w:eastAsia="ru-RU"/>
        </w:rPr>
      </w:pPr>
      <w:r w:rsidRPr="0091336D">
        <w:rPr>
          <w:rFonts w:ascii="Times New Roman" w:eastAsia="Times New Roman" w:hAnsi="Times New Roman" w:cs="Times New Roman"/>
          <w:sz w:val="28"/>
          <w:szCs w:val="28"/>
          <w:lang w:eastAsia="ru-RU"/>
        </w:rPr>
        <w:t>5</w:t>
      </w:r>
      <w:r w:rsidR="00E21979">
        <w:rPr>
          <w:rFonts w:ascii="Times New Roman" w:eastAsia="Times New Roman" w:hAnsi="Times New Roman" w:cs="Times New Roman"/>
          <w:sz w:val="28"/>
          <w:szCs w:val="28"/>
          <w:lang w:eastAsia="ru-RU"/>
        </w:rPr>
        <w:t>.</w:t>
      </w:r>
      <w:r w:rsidR="00517E09">
        <w:rPr>
          <w:rFonts w:ascii="Times New Roman" w:eastAsia="Times New Roman" w:hAnsi="Times New Roman" w:cs="Times New Roman"/>
          <w:sz w:val="28"/>
          <w:szCs w:val="28"/>
          <w:lang w:eastAsia="ru-RU"/>
        </w:rPr>
        <w:t>28</w:t>
      </w:r>
      <w:r w:rsidRPr="0091336D">
        <w:rPr>
          <w:rFonts w:ascii="Times New Roman" w:eastAsia="Times New Roman" w:hAnsi="Times New Roman" w:cs="Times New Roman"/>
          <w:sz w:val="28"/>
          <w:szCs w:val="28"/>
          <w:lang w:eastAsia="ru-RU"/>
        </w:rPr>
        <w:t>.3. Решения принимаются при голосовании простым большинством голосов.</w:t>
      </w:r>
    </w:p>
    <w:p w:rsidR="00833F1C" w:rsidRPr="0091336D" w:rsidRDefault="00E21979" w:rsidP="00C61978">
      <w:pPr>
        <w:shd w:val="clear" w:color="auto" w:fill="FFFFFF"/>
        <w:tabs>
          <w:tab w:val="left" w:pos="1276"/>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17E09">
        <w:rPr>
          <w:rFonts w:ascii="Times New Roman" w:eastAsia="Times New Roman" w:hAnsi="Times New Roman" w:cs="Times New Roman"/>
          <w:sz w:val="28"/>
          <w:szCs w:val="28"/>
          <w:lang w:eastAsia="ru-RU"/>
        </w:rPr>
        <w:t>28</w:t>
      </w:r>
      <w:r w:rsidR="00833F1C" w:rsidRPr="0091336D">
        <w:rPr>
          <w:rFonts w:ascii="Times New Roman" w:eastAsia="Times New Roman" w:hAnsi="Times New Roman" w:cs="Times New Roman"/>
          <w:sz w:val="28"/>
          <w:szCs w:val="28"/>
          <w:lang w:eastAsia="ru-RU"/>
        </w:rPr>
        <w:t xml:space="preserve">.4. Функции: содействие обеспечению оптимальных условий для организации воспитательно-образовательного процесса, координация деятельности родительских советов групп детского сада, установление связей педагогов с семьями воспитанников, разъяснительная и консультативная работа среди родителей и другое. </w:t>
      </w:r>
    </w:p>
    <w:p w:rsidR="00833F1C" w:rsidRPr="0091336D" w:rsidRDefault="00E21979" w:rsidP="00C61978">
      <w:pPr>
        <w:shd w:val="clear" w:color="auto" w:fill="FFFFFF"/>
        <w:tabs>
          <w:tab w:val="left" w:pos="1276"/>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17E09">
        <w:rPr>
          <w:rFonts w:ascii="Times New Roman" w:eastAsia="Times New Roman" w:hAnsi="Times New Roman" w:cs="Times New Roman"/>
          <w:sz w:val="28"/>
          <w:szCs w:val="28"/>
          <w:lang w:eastAsia="ru-RU"/>
        </w:rPr>
        <w:t>28</w:t>
      </w:r>
      <w:r w:rsidR="00833F1C" w:rsidRPr="0091336D">
        <w:rPr>
          <w:rFonts w:ascii="Times New Roman" w:eastAsia="Times New Roman" w:hAnsi="Times New Roman" w:cs="Times New Roman"/>
          <w:sz w:val="28"/>
          <w:szCs w:val="28"/>
          <w:lang w:eastAsia="ru-RU"/>
        </w:rPr>
        <w:t xml:space="preserve">.5. Отчётность: решения родительского комитета рассматриваются на Педагогическом совете и при необходимости на Общем родительском собрании. О своей работе комитет отчитывается перед Общим родительским собранием не реже двух раз в год. </w:t>
      </w:r>
    </w:p>
    <w:p w:rsidR="00833F1C" w:rsidRPr="0091336D" w:rsidRDefault="00E21979" w:rsidP="00C61978">
      <w:pPr>
        <w:shd w:val="clear" w:color="auto" w:fill="FFFFFF"/>
        <w:tabs>
          <w:tab w:val="left" w:pos="1276"/>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17E09">
        <w:rPr>
          <w:rFonts w:ascii="Times New Roman" w:eastAsia="Times New Roman" w:hAnsi="Times New Roman" w:cs="Times New Roman"/>
          <w:sz w:val="28"/>
          <w:szCs w:val="28"/>
          <w:lang w:eastAsia="ru-RU"/>
        </w:rPr>
        <w:t>28</w:t>
      </w:r>
      <w:r w:rsidR="00833F1C" w:rsidRPr="0091336D">
        <w:rPr>
          <w:rFonts w:ascii="Times New Roman" w:eastAsia="Times New Roman" w:hAnsi="Times New Roman" w:cs="Times New Roman"/>
          <w:sz w:val="28"/>
          <w:szCs w:val="28"/>
          <w:lang w:eastAsia="ru-RU"/>
        </w:rPr>
        <w:t>.6. Решения: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 </w:t>
      </w:r>
    </w:p>
    <w:p w:rsidR="00C61978" w:rsidRPr="00C61978" w:rsidRDefault="00A131BA" w:rsidP="00C61978">
      <w:pPr>
        <w:ind w:firstLine="567"/>
        <w:rPr>
          <w:rFonts w:ascii="Times New Roman" w:eastAsia="Times New Roman" w:hAnsi="Times New Roman" w:cs="Times New Roman"/>
          <w:sz w:val="28"/>
          <w:szCs w:val="28"/>
          <w:lang w:eastAsia="ru-RU"/>
        </w:rPr>
      </w:pPr>
      <w:r w:rsidRPr="00200911">
        <w:rPr>
          <w:rFonts w:ascii="Times New Roman" w:eastAsia="Times New Roman" w:hAnsi="Times New Roman" w:cs="Times New Roman"/>
          <w:sz w:val="28"/>
          <w:szCs w:val="28"/>
          <w:lang w:eastAsia="ru-RU"/>
        </w:rPr>
        <w:t xml:space="preserve">                                                   </w:t>
      </w:r>
      <w:r w:rsidR="00F9178B" w:rsidRPr="00200911">
        <w:rPr>
          <w:rFonts w:ascii="Times New Roman" w:eastAsia="Times New Roman" w:hAnsi="Times New Roman" w:cs="Times New Roman"/>
          <w:sz w:val="28"/>
          <w:szCs w:val="28"/>
          <w:lang w:eastAsia="ru-RU"/>
        </w:rPr>
        <w:t xml:space="preserve"> </w:t>
      </w:r>
      <w:r w:rsidR="00C61978">
        <w:rPr>
          <w:rFonts w:ascii="Times New Roman" w:eastAsia="Times New Roman" w:hAnsi="Times New Roman" w:cs="Times New Roman"/>
          <w:sz w:val="28"/>
          <w:szCs w:val="28"/>
          <w:lang w:eastAsia="ru-RU"/>
        </w:rPr>
        <w:t xml:space="preserve">    </w:t>
      </w:r>
    </w:p>
    <w:p w:rsidR="00F165E4" w:rsidRPr="0091336D" w:rsidRDefault="00F165E4" w:rsidP="00517E09">
      <w:pPr>
        <w:pStyle w:val="a6"/>
        <w:numPr>
          <w:ilvl w:val="0"/>
          <w:numId w:val="31"/>
        </w:numPr>
        <w:tabs>
          <w:tab w:val="left" w:pos="851"/>
        </w:tabs>
        <w:ind w:hanging="399"/>
        <w:jc w:val="center"/>
        <w:rPr>
          <w:rFonts w:ascii="Times New Roman" w:hAnsi="Times New Roman"/>
          <w:b/>
          <w:sz w:val="28"/>
          <w:szCs w:val="28"/>
        </w:rPr>
      </w:pPr>
      <w:r w:rsidRPr="0091336D">
        <w:rPr>
          <w:rFonts w:ascii="Times New Roman" w:hAnsi="Times New Roman"/>
          <w:b/>
          <w:sz w:val="28"/>
          <w:szCs w:val="28"/>
        </w:rPr>
        <w:t>Имущество и финансовое обеспечение Автономной организации</w:t>
      </w:r>
    </w:p>
    <w:p w:rsidR="00F165E4" w:rsidRPr="0091336D" w:rsidRDefault="00F165E4" w:rsidP="00C61978">
      <w:pPr>
        <w:pStyle w:val="a6"/>
        <w:tabs>
          <w:tab w:val="left" w:pos="851"/>
        </w:tabs>
        <w:ind w:firstLine="567"/>
        <w:jc w:val="center"/>
        <w:rPr>
          <w:rFonts w:ascii="Times New Roman" w:hAnsi="Times New Roman"/>
          <w:color w:val="FF0000"/>
          <w:sz w:val="28"/>
          <w:szCs w:val="28"/>
        </w:rPr>
      </w:pP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 Источниками формирования имущества и финансовых ресурсов Автономной организации является:</w:t>
      </w:r>
    </w:p>
    <w:p w:rsidR="00F165E4" w:rsidRPr="00F165E4" w:rsidRDefault="00F165E4" w:rsidP="00C61978">
      <w:pPr>
        <w:pStyle w:val="a6"/>
        <w:tabs>
          <w:tab w:val="left" w:pos="851"/>
        </w:tabs>
        <w:ind w:firstLine="567"/>
        <w:rPr>
          <w:rFonts w:ascii="Times New Roman" w:hAnsi="Times New Roman"/>
          <w:sz w:val="28"/>
          <w:szCs w:val="28"/>
        </w:rPr>
      </w:pPr>
      <w:r w:rsidRPr="00F165E4">
        <w:rPr>
          <w:rFonts w:ascii="Times New Roman" w:hAnsi="Times New Roman"/>
          <w:sz w:val="28"/>
          <w:szCs w:val="28"/>
        </w:rPr>
        <w:t>6.1.1. субсидии из местного бюджета (бюджет муниципального образования город Новороссийск);</w:t>
      </w:r>
    </w:p>
    <w:p w:rsidR="00F165E4" w:rsidRPr="00F165E4" w:rsidRDefault="00F165E4" w:rsidP="00C61978">
      <w:pPr>
        <w:pStyle w:val="a6"/>
        <w:tabs>
          <w:tab w:val="left" w:pos="851"/>
        </w:tabs>
        <w:ind w:firstLine="567"/>
        <w:rPr>
          <w:rFonts w:ascii="Times New Roman" w:hAnsi="Times New Roman"/>
          <w:sz w:val="28"/>
          <w:szCs w:val="28"/>
        </w:rPr>
      </w:pPr>
      <w:r w:rsidRPr="00F165E4">
        <w:rPr>
          <w:rFonts w:ascii="Times New Roman" w:hAnsi="Times New Roman"/>
          <w:sz w:val="28"/>
          <w:szCs w:val="28"/>
        </w:rPr>
        <w:t>6.1.2. имущество, переданное Автономной организации Учредителем;</w:t>
      </w:r>
    </w:p>
    <w:p w:rsidR="00F165E4" w:rsidRPr="0091336D" w:rsidRDefault="00F165E4" w:rsidP="00C61978">
      <w:pPr>
        <w:pStyle w:val="a6"/>
        <w:tabs>
          <w:tab w:val="left" w:pos="851"/>
        </w:tabs>
        <w:ind w:firstLine="567"/>
        <w:rPr>
          <w:rFonts w:ascii="Times New Roman" w:hAnsi="Times New Roman"/>
          <w:sz w:val="28"/>
          <w:szCs w:val="28"/>
        </w:rPr>
      </w:pPr>
      <w:r w:rsidRPr="00F165E4">
        <w:rPr>
          <w:rFonts w:ascii="Times New Roman" w:hAnsi="Times New Roman"/>
          <w:sz w:val="28"/>
          <w:szCs w:val="28"/>
        </w:rPr>
        <w:t>6.1.3.</w:t>
      </w:r>
      <w:r w:rsidRPr="0091336D">
        <w:rPr>
          <w:rFonts w:ascii="Times New Roman" w:hAnsi="Times New Roman"/>
          <w:sz w:val="28"/>
          <w:szCs w:val="28"/>
        </w:rPr>
        <w:t xml:space="preserve"> средства, полученные от приносящей доход деятельности;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6.1.4. другие источники в соответствии с действующим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 Источниками образования средств от приносящей доход деятельности Автономной организации является: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6.2.1. добровольное пожертвование (целевые взносы), гранты;</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6.2.2.  средства, полученные от предоставления платных образовательных и </w:t>
      </w:r>
      <w:r w:rsidRPr="0091336D">
        <w:rPr>
          <w:rFonts w:ascii="Times New Roman" w:hAnsi="Times New Roman"/>
          <w:sz w:val="28"/>
          <w:szCs w:val="28"/>
        </w:rPr>
        <w:lastRenderedPageBreak/>
        <w:t>иных услуг (работ);</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6.3. Средства, полученные Автономной организацией, используются в соответствии с утвержденным в установленном порядке планом финансово-хозяйственной деятельности.</w:t>
      </w:r>
    </w:p>
    <w:p w:rsidR="00F165E4" w:rsidRPr="0091336D" w:rsidRDefault="00F165E4" w:rsidP="00C61978">
      <w:pPr>
        <w:pStyle w:val="a6"/>
        <w:tabs>
          <w:tab w:val="left" w:pos="851"/>
        </w:tabs>
        <w:ind w:firstLine="567"/>
        <w:rPr>
          <w:rFonts w:ascii="Times New Roman" w:hAnsi="Times New Roman"/>
          <w:color w:val="FF0000"/>
          <w:sz w:val="28"/>
          <w:szCs w:val="28"/>
        </w:rPr>
      </w:pPr>
      <w:r w:rsidRPr="0091336D">
        <w:rPr>
          <w:rFonts w:ascii="Times New Roman" w:hAnsi="Times New Roman"/>
          <w:sz w:val="28"/>
          <w:szCs w:val="28"/>
        </w:rPr>
        <w:t xml:space="preserve">6.4. План финансово-хозяйственной деятельности составляется и утверждается в соответствии с муниципальным правовым актом администрации муниципального образования город Новороссийск. </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6.5. Доходы Автономной организации поступают в ее самостоятельной распоряжение и используются ею для достижения целей, ради которых она создана. Собственник имущества Автономной организации не имеет права на получение доходов от осуществления Автономной организацией деятельности и использования закрепленного за не имущества.</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6.6. Имущество Автономной организации принадлежит ей на праве оперативного управления в соответствии с Гражданским кодексом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На момент государственной регистрации настоящего Устава Автономная организация не имеет филиалов и представительств.</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6.7. Право оперативного управления имуществом, в отношении которого собственником принято решение о его закреплении за Автономной организацией, возникает у Автономной организации с момента передачи имущества, если иное не установлено законом и иными правовыми актами или решением собственника.</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6.8. Автономная организация обеспечивает осуществление государственной регистрации права оперативного управления на недвижимое имущество и сделок с ним в случаях и в порядке, предусмотренных законом.</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6.9. Плоды, продукция и доходы от использования имущества, находящегося в оперативном управлении Автономной организации, а также имущество, приобретенное Автономной организацией по договору или иным основаниям, поступают в оперативное управление Автономной организации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Автономной организации по решению собственника.</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6.11.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порядке, установленным действующим законодательством Российской Федерации и Федеральным законом от 6 декабря 2011 года № 402-ФЗ «О бухгалтерском учете» в целях обеспечения достоверных данных бухгалтерского учета и годовой отчетности.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6.12. Крупные сделки и сделки, в которых имеется заинтересованность, </w:t>
      </w:r>
      <w:r w:rsidRPr="0091336D">
        <w:rPr>
          <w:rFonts w:ascii="Times New Roman" w:hAnsi="Times New Roman"/>
          <w:sz w:val="28"/>
          <w:szCs w:val="28"/>
        </w:rPr>
        <w:lastRenderedPageBreak/>
        <w:t>совершаются Автономной организацией в порядке, определённом Федеральным законом от 03.11.2006 № 174-ФЗ «Об автономных учреждениях» и иными нормативными правовыми актами.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6.13. Автономная организация не вправе совершать сделки, возможными последствиями которых является отчуждение или обременение имущества, закреплённого за Автономной организацией, или имущества, приобретённого за счёт средств, выделенных Автономной организации из местного бюджета (бюджета муниципального образования город Краснодар), если иное не установлено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6.14.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6.15. Крупная сделка, совершенная с нарушением требований настоящего Устава,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6.16. Земельный участок, необходимый для выполнения Автономной организацией своих уставных задач, предоставляется ему на праве постоянного (бессрочного) пользования.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6.17. Автономная организация использует закрепленное за ним имущество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и иными муниципальными правовыми актами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6.18. Автономная организация без согласия Учредителя и Управления не вправе распоряжаться недвижимым имуществом и особо ценным движимым имуществом, закрепленным за ним Учредителем или приобретенным Автономной организацией за счет средств, выделенных ему Учредителем на приобретение этого имущества. Остальным имуществом, в том числе недвижимым имуществом, Автономная организация распоряжаться самостоятельно.</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6.19. Автономная организация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в порядке, установленном Учредителем.</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6.20. Собственник имущества Автономной организации не имеет права на получение доходов от осуществления Автономного организации деятельности и использования закрепленного за Автономной организации имущества.</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6.21. Руководитель Автономной организации несет перед Автономной организацией ответственность в размере убытков, причиненных Автономной организацией в результате совершения крупной сделки с нарушением требований настоящего Устава, независимо от того, была ли эта сделка признана </w:t>
      </w:r>
      <w:r w:rsidRPr="0091336D">
        <w:rPr>
          <w:rFonts w:ascii="Times New Roman" w:hAnsi="Times New Roman"/>
          <w:sz w:val="28"/>
          <w:szCs w:val="28"/>
        </w:rPr>
        <w:lastRenderedPageBreak/>
        <w:t>недействительной.</w:t>
      </w:r>
    </w:p>
    <w:p w:rsidR="00F165E4" w:rsidRPr="0091336D" w:rsidRDefault="00F165E4" w:rsidP="00C61978">
      <w:pPr>
        <w:pStyle w:val="a6"/>
        <w:tabs>
          <w:tab w:val="left" w:pos="426"/>
          <w:tab w:val="left" w:pos="851"/>
        </w:tabs>
        <w:ind w:firstLine="567"/>
        <w:rPr>
          <w:rFonts w:ascii="Times New Roman" w:hAnsi="Times New Roman"/>
          <w:sz w:val="28"/>
          <w:szCs w:val="28"/>
        </w:rPr>
      </w:pPr>
      <w:r w:rsidRPr="0091336D">
        <w:rPr>
          <w:rFonts w:ascii="Times New Roman" w:hAnsi="Times New Roman"/>
          <w:sz w:val="28"/>
          <w:szCs w:val="28"/>
        </w:rPr>
        <w:t>6.22. Лицами, заинтересованными в совершении Автономной организацией сделок с другими юридическими лицами и гражданами, признаются при наличии условий, указанных в настоящем Уставе, члены Наблюдательного совета Автономной организацией, руководитель Автономной организацией и его заместители.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6.23. Сделка, в совершении которой имеется заинтересованность и которая совершена с нарушением требований статьи 17 Федерального закона от 3 ноября 2006 года № 174 – ФЗ «Об автономных учреждениях», может быть признана недействительной по иску Автономной организации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6.24. Контроль за использованием по назначению и сохранностью имущества, закрепленного за Автономной организацией на праве оперативного управления, осуществляет управление имущественных и земельных отношений муниципального образования город Новороссийск и Управление образования в соответствии с действующим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6.25. Автономная организация ведет учет доходов и расходов по приносящей доход деятельности.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6.26. Ведение бухгалтерского учёта, статистического учёта и отчётности Автономной организацией осуществляется в соответствии с действующим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Автономная организация имеет право поручать ведение бухгалтерского учёта иной организации или организовать самостоятельный бухгалтерский учёт.</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6.27. Автономная организация вправе открывать счёт в кредитной организации, в случаях, установленных действующим законодательством Российской Федерации.</w:t>
      </w:r>
    </w:p>
    <w:p w:rsidR="00F165E4" w:rsidRDefault="00F165E4" w:rsidP="00C61978">
      <w:pPr>
        <w:pStyle w:val="a6"/>
        <w:ind w:firstLine="567"/>
        <w:rPr>
          <w:rFonts w:ascii="Times New Roman" w:hAnsi="Times New Roman"/>
          <w:sz w:val="28"/>
          <w:szCs w:val="28"/>
        </w:rPr>
      </w:pPr>
    </w:p>
    <w:p w:rsidR="00F165E4" w:rsidRPr="0091336D" w:rsidRDefault="00F165E4" w:rsidP="00517E09">
      <w:pPr>
        <w:pStyle w:val="a6"/>
        <w:numPr>
          <w:ilvl w:val="0"/>
          <w:numId w:val="31"/>
        </w:numPr>
        <w:tabs>
          <w:tab w:val="left" w:pos="0"/>
        </w:tabs>
        <w:ind w:firstLine="567"/>
        <w:jc w:val="center"/>
        <w:rPr>
          <w:rFonts w:ascii="Times New Roman" w:hAnsi="Times New Roman"/>
          <w:b/>
          <w:sz w:val="28"/>
          <w:szCs w:val="28"/>
        </w:rPr>
      </w:pPr>
      <w:r w:rsidRPr="0091336D">
        <w:rPr>
          <w:rFonts w:ascii="Times New Roman" w:hAnsi="Times New Roman"/>
          <w:b/>
          <w:sz w:val="28"/>
          <w:szCs w:val="28"/>
        </w:rPr>
        <w:t>Внесение изменений в устав Автономной организации</w:t>
      </w:r>
    </w:p>
    <w:p w:rsidR="00F165E4" w:rsidRPr="0091336D" w:rsidRDefault="00F165E4" w:rsidP="00C61978">
      <w:pPr>
        <w:pStyle w:val="a6"/>
        <w:tabs>
          <w:tab w:val="left" w:pos="851"/>
        </w:tabs>
        <w:ind w:firstLine="567"/>
        <w:rPr>
          <w:rFonts w:ascii="Times New Roman" w:hAnsi="Times New Roman"/>
          <w:b/>
          <w:sz w:val="28"/>
          <w:szCs w:val="28"/>
        </w:rPr>
      </w:pPr>
      <w:r w:rsidRPr="0091336D">
        <w:rPr>
          <w:rFonts w:ascii="Times New Roman" w:hAnsi="Times New Roman"/>
          <w:b/>
          <w:sz w:val="28"/>
          <w:szCs w:val="28"/>
        </w:rPr>
        <w:t xml:space="preserve"> </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7.1. В случае подготовки Устава Автономной организации в новой редакции, внесении в него изменений, Устав разрабатывается Автономной организацией и предоставляется на утверждение органу, осуществляющему функции и полномочия Учредителя.</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7.2. Изменения в Устав вступают в силу после их государственной регистрации в порядке, установленном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p>
    <w:p w:rsidR="00F165E4" w:rsidRPr="0091336D" w:rsidRDefault="00F165E4" w:rsidP="00C61978">
      <w:pPr>
        <w:pStyle w:val="a6"/>
        <w:numPr>
          <w:ilvl w:val="0"/>
          <w:numId w:val="29"/>
        </w:numPr>
        <w:tabs>
          <w:tab w:val="left" w:pos="0"/>
        </w:tabs>
        <w:ind w:left="0" w:firstLine="567"/>
        <w:jc w:val="center"/>
        <w:rPr>
          <w:rFonts w:ascii="Times New Roman" w:hAnsi="Times New Roman"/>
          <w:b/>
          <w:sz w:val="28"/>
          <w:szCs w:val="28"/>
        </w:rPr>
      </w:pPr>
      <w:r w:rsidRPr="0091336D">
        <w:rPr>
          <w:rFonts w:ascii="Times New Roman" w:hAnsi="Times New Roman"/>
          <w:b/>
          <w:sz w:val="28"/>
          <w:szCs w:val="28"/>
        </w:rPr>
        <w:t>Ликвидация и реорганизация Автономной организации</w:t>
      </w:r>
    </w:p>
    <w:p w:rsidR="00F165E4" w:rsidRPr="0091336D" w:rsidRDefault="00F165E4" w:rsidP="00C61978">
      <w:pPr>
        <w:pStyle w:val="a6"/>
        <w:tabs>
          <w:tab w:val="left" w:pos="851"/>
        </w:tabs>
        <w:ind w:firstLine="567"/>
        <w:rPr>
          <w:rFonts w:ascii="Times New Roman" w:hAnsi="Times New Roman"/>
          <w:sz w:val="28"/>
          <w:szCs w:val="28"/>
        </w:rPr>
      </w:pP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8.1. Автономная организация может быть реорганизована или ликвидирована в случаях и в порядке, которые предусмотрены Гражданским кодексом Российской Федерации, Учредителем на основание постановления администрации муниципального образования город Новороссийск Краснодарского края от 26 апреля 2017 г. № 3684 «Об утверждении положения о порядке создания, реорганизации и ликвидации образовательных организаций, </w:t>
      </w:r>
      <w:r w:rsidRPr="0091336D">
        <w:rPr>
          <w:rFonts w:ascii="Times New Roman" w:hAnsi="Times New Roman"/>
          <w:sz w:val="28"/>
          <w:szCs w:val="28"/>
        </w:rPr>
        <w:lastRenderedPageBreak/>
        <w:t xml:space="preserve">подведомственных управлению образования администрации муниципального образования город Новороссийск». </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8.2. Реорганизация влечет за собой переход права и обязанностей Автономной организации к его правопреемнику в соответствии с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8.3. Автономная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При реорганизации Автономной организации в форме присоединения к ней другого юридического лица Автономной организации считается реорганизованной с момента внесения в Единый государственный реестр юридических лиц записи о прекращении деятельности присоединённого юридического лица.</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8.4. Ликвидация Автономной организации влечёт её прекращение без перехода прав и обязанностей в порядке правопреемства к другим лицам.</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С момента назначения ликвидационной комиссии к ней переходят полномочия по управлению делами Автономной организации. Ликвидационная комиссия от имени ликвидируемой Автономной организации выступает в суде.</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Ликвидационная комиссия составляет ликвидационные балансы и представляет их администрации муниципального образования город Новороссийск для утверждения и осуществляет иные действия по ликвидации Автономной организации в соответствии с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 xml:space="preserve">8.5. Ликвидация Автономной организации считается завершенной, а </w:t>
      </w:r>
      <w:proofErr w:type="gramStart"/>
      <w:r w:rsidRPr="0091336D">
        <w:rPr>
          <w:rFonts w:ascii="Times New Roman" w:hAnsi="Times New Roman"/>
          <w:sz w:val="28"/>
          <w:szCs w:val="28"/>
        </w:rPr>
        <w:t>Автономная организация</w:t>
      </w:r>
      <w:proofErr w:type="gramEnd"/>
      <w:r w:rsidRPr="0091336D">
        <w:rPr>
          <w:rFonts w:ascii="Times New Roman" w:hAnsi="Times New Roman"/>
          <w:sz w:val="28"/>
          <w:szCs w:val="28"/>
        </w:rPr>
        <w:t xml:space="preserve"> прекратившая существование после внесения записи об этом в Едином государственном реестре юридических лиц.</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8.6. При ликвидации и реорганизации Автономной организации увольняемым работникам гарантируется соблюдение их прав и интересов в соответствии с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r w:rsidRPr="0091336D">
        <w:rPr>
          <w:rFonts w:ascii="Times New Roman" w:hAnsi="Times New Roman"/>
          <w:sz w:val="28"/>
          <w:szCs w:val="28"/>
        </w:rPr>
        <w:t>8.7. Имущество Автономной организации,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ликвидируемой Автономной организации, передается ликвидационной комиссией администрации муниципального образования город Новороссийск и направляется на цели развития образования в соответствии с действующим законодательством Российской Федерации.</w:t>
      </w:r>
    </w:p>
    <w:p w:rsidR="00F165E4" w:rsidRPr="0091336D" w:rsidRDefault="00F165E4" w:rsidP="00C61978">
      <w:pPr>
        <w:pStyle w:val="a6"/>
        <w:tabs>
          <w:tab w:val="left" w:pos="851"/>
        </w:tabs>
        <w:ind w:firstLine="567"/>
        <w:rPr>
          <w:rFonts w:ascii="Times New Roman" w:hAnsi="Times New Roman"/>
          <w:sz w:val="28"/>
          <w:szCs w:val="28"/>
        </w:rPr>
      </w:pPr>
    </w:p>
    <w:p w:rsidR="00F165E4" w:rsidRDefault="00F165E4" w:rsidP="00C61978">
      <w:pPr>
        <w:pStyle w:val="a6"/>
        <w:numPr>
          <w:ilvl w:val="0"/>
          <w:numId w:val="29"/>
        </w:numPr>
        <w:ind w:firstLine="567"/>
        <w:jc w:val="center"/>
        <w:rPr>
          <w:rFonts w:ascii="Times New Roman" w:hAnsi="Times New Roman"/>
          <w:b/>
          <w:sz w:val="28"/>
          <w:szCs w:val="28"/>
        </w:rPr>
      </w:pPr>
      <w:r w:rsidRPr="0091336D">
        <w:rPr>
          <w:rFonts w:ascii="Times New Roman" w:hAnsi="Times New Roman"/>
          <w:b/>
          <w:sz w:val="28"/>
          <w:szCs w:val="28"/>
        </w:rPr>
        <w:t>Локальные акты Автономной организации</w:t>
      </w:r>
    </w:p>
    <w:p w:rsidR="00F165E4" w:rsidRPr="0091336D" w:rsidRDefault="00F165E4" w:rsidP="00C61978">
      <w:pPr>
        <w:pStyle w:val="a6"/>
        <w:ind w:left="720" w:firstLine="567"/>
        <w:rPr>
          <w:rFonts w:ascii="Times New Roman" w:hAnsi="Times New Roman"/>
          <w:b/>
          <w:sz w:val="28"/>
          <w:szCs w:val="28"/>
        </w:rPr>
      </w:pPr>
    </w:p>
    <w:p w:rsidR="00F165E4" w:rsidRPr="0091336D" w:rsidRDefault="00F165E4" w:rsidP="00C61978">
      <w:pPr>
        <w:tabs>
          <w:tab w:val="left" w:pos="851"/>
        </w:tabs>
        <w:autoSpaceDE w:val="0"/>
        <w:autoSpaceDN w:val="0"/>
        <w:adjustRightInd w:val="0"/>
        <w:ind w:firstLine="567"/>
        <w:rPr>
          <w:rFonts w:ascii="Times New Roman" w:hAnsi="Times New Roman" w:cs="Times New Roman"/>
          <w:sz w:val="28"/>
          <w:szCs w:val="28"/>
        </w:rPr>
      </w:pPr>
      <w:r w:rsidRPr="0091336D">
        <w:rPr>
          <w:rFonts w:ascii="Times New Roman" w:hAnsi="Times New Roman" w:cs="Times New Roman"/>
          <w:sz w:val="28"/>
          <w:szCs w:val="28"/>
        </w:rPr>
        <w:t>9.1. Автономная организация самостоятельно в принятии локальных нормативных актов в соответствии законодательством Российской Федерации и настоящим Уставом.</w:t>
      </w:r>
    </w:p>
    <w:p w:rsidR="00F165E4" w:rsidRPr="0091336D" w:rsidRDefault="00F165E4" w:rsidP="00C61978">
      <w:pPr>
        <w:widowControl w:val="0"/>
        <w:tabs>
          <w:tab w:val="left" w:pos="851"/>
        </w:tabs>
        <w:autoSpaceDE w:val="0"/>
        <w:autoSpaceDN w:val="0"/>
        <w:adjustRightInd w:val="0"/>
        <w:ind w:firstLine="567"/>
        <w:outlineLvl w:val="1"/>
        <w:rPr>
          <w:rFonts w:ascii="Times New Roman" w:hAnsi="Times New Roman" w:cs="Times New Roman"/>
          <w:sz w:val="28"/>
          <w:szCs w:val="28"/>
        </w:rPr>
      </w:pPr>
      <w:r w:rsidRPr="0091336D">
        <w:rPr>
          <w:rFonts w:ascii="Times New Roman" w:hAnsi="Times New Roman" w:cs="Times New Roman"/>
          <w:sz w:val="28"/>
          <w:szCs w:val="28"/>
        </w:rPr>
        <w:t xml:space="preserve">9.2. Автономная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w:t>
      </w:r>
      <w:r w:rsidRPr="0091336D">
        <w:rPr>
          <w:rFonts w:ascii="Times New Roman" w:hAnsi="Times New Roman" w:cs="Times New Roman"/>
          <w:sz w:val="28"/>
          <w:szCs w:val="28"/>
        </w:rPr>
        <w:lastRenderedPageBreak/>
        <w:t>законодательством Российской Федерации и в порядке, установленном настоящим Уставом.</w:t>
      </w:r>
    </w:p>
    <w:p w:rsidR="00F165E4" w:rsidRPr="0091336D" w:rsidRDefault="00F165E4" w:rsidP="00C61978">
      <w:pPr>
        <w:widowControl w:val="0"/>
        <w:tabs>
          <w:tab w:val="left" w:pos="851"/>
        </w:tabs>
        <w:autoSpaceDE w:val="0"/>
        <w:autoSpaceDN w:val="0"/>
        <w:adjustRightInd w:val="0"/>
        <w:ind w:firstLine="567"/>
        <w:outlineLvl w:val="1"/>
        <w:rPr>
          <w:rFonts w:ascii="Times New Roman" w:hAnsi="Times New Roman" w:cs="Times New Roman"/>
          <w:sz w:val="28"/>
          <w:szCs w:val="28"/>
        </w:rPr>
      </w:pPr>
      <w:r w:rsidRPr="0091336D">
        <w:rPr>
          <w:rFonts w:ascii="Times New Roman" w:hAnsi="Times New Roman" w:cs="Times New Roman"/>
          <w:sz w:val="28"/>
          <w:szCs w:val="28"/>
        </w:rPr>
        <w:t>9.3. Автономная организация принимает локальные нормативные акты по основным вопросам организации и осуществления деятельности, в том числе регламентирующие правила приема воспитанников, порядок оформления возникновения, приостановления и прекращения отношений между Автономной организацией и воспитанниками и родителями (законными представителями).</w:t>
      </w:r>
    </w:p>
    <w:p w:rsidR="00F165E4" w:rsidRPr="0091336D" w:rsidRDefault="00F165E4" w:rsidP="00C61978">
      <w:pPr>
        <w:widowControl w:val="0"/>
        <w:tabs>
          <w:tab w:val="left" w:pos="851"/>
        </w:tabs>
        <w:autoSpaceDE w:val="0"/>
        <w:autoSpaceDN w:val="0"/>
        <w:adjustRightInd w:val="0"/>
        <w:ind w:firstLine="567"/>
        <w:outlineLvl w:val="1"/>
        <w:rPr>
          <w:rFonts w:ascii="Times New Roman" w:hAnsi="Times New Roman" w:cs="Times New Roman"/>
          <w:sz w:val="28"/>
          <w:szCs w:val="28"/>
        </w:rPr>
      </w:pPr>
      <w:r w:rsidRPr="0091336D">
        <w:rPr>
          <w:rFonts w:ascii="Times New Roman" w:hAnsi="Times New Roman" w:cs="Times New Roman"/>
          <w:sz w:val="28"/>
          <w:szCs w:val="28"/>
        </w:rPr>
        <w:t>9.4. При принятии локальных нормативных актов, затрагивающих права воспитанников и работников Автономной организации, учитывается мнение Педагогического совета, а также в порядке и в случаях, которые предусмотрены трудовым законодательством, Профсоюзным комитетом работников.</w:t>
      </w:r>
    </w:p>
    <w:p w:rsidR="00F165E4" w:rsidRPr="0091336D" w:rsidRDefault="00F165E4" w:rsidP="00C61978">
      <w:pPr>
        <w:widowControl w:val="0"/>
        <w:tabs>
          <w:tab w:val="left" w:pos="851"/>
        </w:tabs>
        <w:autoSpaceDE w:val="0"/>
        <w:autoSpaceDN w:val="0"/>
        <w:adjustRightInd w:val="0"/>
        <w:ind w:firstLine="567"/>
        <w:outlineLvl w:val="1"/>
        <w:rPr>
          <w:rFonts w:ascii="Times New Roman" w:hAnsi="Times New Roman" w:cs="Times New Roman"/>
          <w:sz w:val="28"/>
          <w:szCs w:val="28"/>
        </w:rPr>
      </w:pPr>
      <w:r w:rsidRPr="0091336D">
        <w:rPr>
          <w:rFonts w:ascii="Times New Roman" w:hAnsi="Times New Roman" w:cs="Times New Roman"/>
          <w:sz w:val="28"/>
          <w:szCs w:val="28"/>
        </w:rPr>
        <w:t>9.5. Нормы локальных нормативных актов, ухудшающие положение воспитанников или работников Автономной организации по сравнению с установленным законодательством Российской Федерации об образовании, трудовым законодательством положением либо принятые с нарушением установленного порядка, не применяются и подлежат отмене.</w:t>
      </w:r>
    </w:p>
    <w:p w:rsidR="00F165E4" w:rsidRPr="0091336D" w:rsidRDefault="00F165E4" w:rsidP="00C61978">
      <w:pPr>
        <w:ind w:firstLine="567"/>
        <w:rPr>
          <w:rFonts w:ascii="Times New Roman" w:hAnsi="Times New Roman" w:cs="Times New Roman"/>
          <w:sz w:val="28"/>
          <w:szCs w:val="28"/>
        </w:rPr>
      </w:pPr>
      <w:r w:rsidRPr="0091336D">
        <w:rPr>
          <w:rFonts w:ascii="Times New Roman" w:hAnsi="Times New Roman" w:cs="Times New Roman"/>
          <w:sz w:val="28"/>
          <w:szCs w:val="28"/>
        </w:rPr>
        <w:t>9.6. Локальные нормативные акты утверждаются приказом Заведующего и вступает в силу с даты, указанной в приказе. После утверждения локальный нормативный акт подлежит размещению на официальном сайте Автономной организации.</w:t>
      </w:r>
    </w:p>
    <w:p w:rsidR="00F165E4" w:rsidRPr="0091336D" w:rsidRDefault="00F165E4" w:rsidP="00C61978">
      <w:pPr>
        <w:ind w:firstLine="567"/>
        <w:rPr>
          <w:rFonts w:ascii="Times New Roman" w:hAnsi="Times New Roman" w:cs="Times New Roman"/>
          <w:sz w:val="28"/>
          <w:szCs w:val="28"/>
        </w:rPr>
      </w:pPr>
    </w:p>
    <w:p w:rsidR="00F165E4" w:rsidRPr="0091336D" w:rsidRDefault="00F165E4" w:rsidP="00C61978">
      <w:pPr>
        <w:pStyle w:val="Default"/>
        <w:numPr>
          <w:ilvl w:val="0"/>
          <w:numId w:val="30"/>
        </w:numPr>
        <w:ind w:left="0" w:firstLine="567"/>
        <w:jc w:val="center"/>
        <w:rPr>
          <w:b/>
          <w:bCs/>
          <w:sz w:val="28"/>
          <w:szCs w:val="28"/>
        </w:rPr>
      </w:pPr>
      <w:r w:rsidRPr="0091336D">
        <w:rPr>
          <w:b/>
          <w:bCs/>
          <w:sz w:val="28"/>
          <w:szCs w:val="28"/>
        </w:rPr>
        <w:t>Заключительные положения</w:t>
      </w:r>
    </w:p>
    <w:p w:rsidR="00F165E4" w:rsidRPr="0091336D" w:rsidRDefault="00F165E4" w:rsidP="00C61978">
      <w:pPr>
        <w:pStyle w:val="Default"/>
        <w:ind w:firstLine="567"/>
        <w:rPr>
          <w:sz w:val="28"/>
          <w:szCs w:val="28"/>
        </w:rPr>
      </w:pPr>
    </w:p>
    <w:p w:rsidR="00F165E4" w:rsidRPr="0091336D" w:rsidRDefault="00F165E4" w:rsidP="00C61978">
      <w:pPr>
        <w:pStyle w:val="Default"/>
        <w:ind w:firstLine="567"/>
        <w:jc w:val="both"/>
        <w:rPr>
          <w:sz w:val="28"/>
          <w:szCs w:val="28"/>
        </w:rPr>
      </w:pPr>
      <w:r w:rsidRPr="0091336D">
        <w:rPr>
          <w:sz w:val="28"/>
          <w:szCs w:val="28"/>
        </w:rPr>
        <w:t xml:space="preserve">10.1 Автономная организация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 </w:t>
      </w:r>
    </w:p>
    <w:p w:rsidR="00F165E4" w:rsidRPr="0091336D" w:rsidRDefault="00F165E4" w:rsidP="00C61978">
      <w:pPr>
        <w:pStyle w:val="Default"/>
        <w:ind w:firstLine="567"/>
        <w:jc w:val="both"/>
        <w:rPr>
          <w:sz w:val="28"/>
          <w:szCs w:val="28"/>
        </w:rPr>
      </w:pPr>
      <w:r w:rsidRPr="0091336D">
        <w:rPr>
          <w:sz w:val="28"/>
          <w:szCs w:val="28"/>
        </w:rPr>
        <w:t xml:space="preserve">10.2. При ликвидации Автономной организации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учёта, лицевые счета и т.п.) передаются на хранение в архивный управление архива администрации муниципального образования город Новороссийск. </w:t>
      </w:r>
    </w:p>
    <w:p w:rsidR="00F165E4" w:rsidRPr="0091336D" w:rsidRDefault="00F165E4" w:rsidP="00C61978">
      <w:pPr>
        <w:pStyle w:val="Default"/>
        <w:ind w:firstLine="567"/>
        <w:jc w:val="both"/>
        <w:rPr>
          <w:sz w:val="28"/>
          <w:szCs w:val="28"/>
        </w:rPr>
      </w:pPr>
      <w:r w:rsidRPr="0091336D">
        <w:rPr>
          <w:sz w:val="28"/>
          <w:szCs w:val="28"/>
        </w:rPr>
        <w:t xml:space="preserve">10.3 Передача и упорядочивание документов осуществляются за счёт сил и средств Автономной организации в соответствии с требованиями архивных органов. </w:t>
      </w:r>
    </w:p>
    <w:p w:rsidR="00F165E4" w:rsidRPr="0091336D" w:rsidRDefault="00F165E4" w:rsidP="00C61978">
      <w:pPr>
        <w:ind w:firstLine="567"/>
        <w:rPr>
          <w:rFonts w:ascii="Times New Roman" w:eastAsia="Times New Roman" w:hAnsi="Times New Roman" w:cs="Times New Roman"/>
          <w:color w:val="000000" w:themeColor="text1"/>
          <w:sz w:val="28"/>
          <w:szCs w:val="28"/>
          <w:lang w:eastAsia="ru-RU"/>
        </w:rPr>
      </w:pPr>
      <w:r w:rsidRPr="0091336D">
        <w:rPr>
          <w:rFonts w:ascii="Times New Roman" w:hAnsi="Times New Roman" w:cs="Times New Roman"/>
          <w:sz w:val="28"/>
          <w:szCs w:val="28"/>
        </w:rPr>
        <w:t>10.4. Все вопросы, не урегулированные настоящим Уставом, регулируются законодательством Российской Федерации, законодательством Краснодарского края, правовыми актами администрации муниципального образования город Новороссийск.</w:t>
      </w:r>
    </w:p>
    <w:p w:rsidR="00F165E4" w:rsidRPr="0091336D" w:rsidRDefault="00F165E4" w:rsidP="00C61978">
      <w:pPr>
        <w:pStyle w:val="Default"/>
        <w:ind w:firstLine="567"/>
        <w:jc w:val="both"/>
        <w:rPr>
          <w:color w:val="FF0000"/>
          <w:sz w:val="28"/>
          <w:szCs w:val="28"/>
        </w:rPr>
      </w:pPr>
    </w:p>
    <w:p w:rsidR="00B84471" w:rsidRDefault="00B84471" w:rsidP="00C61978">
      <w:pPr>
        <w:pStyle w:val="a6"/>
        <w:ind w:firstLine="567"/>
        <w:rPr>
          <w:rFonts w:ascii="Times New Roman" w:hAnsi="Times New Roman"/>
          <w:sz w:val="28"/>
          <w:szCs w:val="28"/>
        </w:rPr>
      </w:pPr>
    </w:p>
    <w:p w:rsidR="00DA12B7" w:rsidRPr="00DA12B7" w:rsidRDefault="00DA12B7" w:rsidP="00C61978">
      <w:pPr>
        <w:pStyle w:val="a6"/>
        <w:ind w:firstLine="567"/>
        <w:rPr>
          <w:rFonts w:ascii="Times New Roman" w:hAnsi="Times New Roman"/>
          <w:sz w:val="28"/>
          <w:szCs w:val="28"/>
        </w:rPr>
      </w:pPr>
    </w:p>
    <w:p w:rsidR="00220F4D" w:rsidRPr="00200911" w:rsidRDefault="002604FD" w:rsidP="00C61978">
      <w:pPr>
        <w:pStyle w:val="a6"/>
        <w:ind w:firstLine="567"/>
        <w:rPr>
          <w:rFonts w:ascii="Times New Roman" w:hAnsi="Times New Roman"/>
          <w:sz w:val="28"/>
          <w:szCs w:val="28"/>
        </w:rPr>
      </w:pPr>
      <w:r>
        <w:rPr>
          <w:rFonts w:ascii="Times New Roman" w:hAnsi="Times New Roman"/>
          <w:sz w:val="28"/>
          <w:szCs w:val="28"/>
        </w:rPr>
        <w:tab/>
      </w:r>
      <w:r w:rsidR="005160BA">
        <w:rPr>
          <w:rFonts w:ascii="Times New Roman" w:hAnsi="Times New Roman"/>
          <w:sz w:val="28"/>
          <w:szCs w:val="28"/>
        </w:rPr>
        <w:t xml:space="preserve"> </w:t>
      </w:r>
    </w:p>
    <w:p w:rsidR="00416674" w:rsidRPr="00200911" w:rsidRDefault="00416674" w:rsidP="00C61978">
      <w:pPr>
        <w:ind w:firstLine="567"/>
        <w:rPr>
          <w:rFonts w:ascii="Times New Roman" w:hAnsi="Times New Roman" w:cs="Times New Roman"/>
          <w:sz w:val="28"/>
          <w:szCs w:val="28"/>
        </w:rPr>
      </w:pPr>
      <w:bookmarkStart w:id="4" w:name="_GoBack"/>
      <w:bookmarkEnd w:id="4"/>
    </w:p>
    <w:sectPr w:rsidR="00416674" w:rsidRPr="00200911" w:rsidSect="007B56D6">
      <w:headerReference w:type="default" r:id="rId10"/>
      <w:pgSz w:w="11906" w:h="16838"/>
      <w:pgMar w:top="426" w:right="850"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E59" w:rsidRDefault="00503E59" w:rsidP="00FD0670">
      <w:r>
        <w:separator/>
      </w:r>
    </w:p>
  </w:endnote>
  <w:endnote w:type="continuationSeparator" w:id="0">
    <w:p w:rsidR="00503E59" w:rsidRDefault="00503E59" w:rsidP="00FD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E59" w:rsidRDefault="00503E59" w:rsidP="00FD0670">
      <w:r>
        <w:separator/>
      </w:r>
    </w:p>
  </w:footnote>
  <w:footnote w:type="continuationSeparator" w:id="0">
    <w:p w:rsidR="00503E59" w:rsidRDefault="00503E59" w:rsidP="00FD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9871"/>
      <w:docPartObj>
        <w:docPartGallery w:val="Page Numbers (Top of Page)"/>
        <w:docPartUnique/>
      </w:docPartObj>
    </w:sdtPr>
    <w:sdtEndPr/>
    <w:sdtContent>
      <w:p w:rsidR="00E06977" w:rsidRDefault="00E06977">
        <w:pPr>
          <w:pStyle w:val="a8"/>
          <w:jc w:val="center"/>
        </w:pPr>
        <w:r>
          <w:fldChar w:fldCharType="begin"/>
        </w:r>
        <w:r>
          <w:instrText xml:space="preserve"> PAGE   \* MERGEFORMAT </w:instrText>
        </w:r>
        <w:r>
          <w:fldChar w:fldCharType="separate"/>
        </w:r>
        <w:r>
          <w:rPr>
            <w:noProof/>
          </w:rPr>
          <w:t>29</w:t>
        </w:r>
        <w:r>
          <w:rPr>
            <w:noProof/>
          </w:rPr>
          <w:fldChar w:fldCharType="end"/>
        </w:r>
      </w:p>
    </w:sdtContent>
  </w:sdt>
  <w:p w:rsidR="00E06977" w:rsidRDefault="00E069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65F"/>
    <w:multiLevelType w:val="multilevel"/>
    <w:tmpl w:val="6D0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46B4"/>
    <w:multiLevelType w:val="multilevel"/>
    <w:tmpl w:val="79BE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2555"/>
    <w:multiLevelType w:val="multilevel"/>
    <w:tmpl w:val="C28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11CA6"/>
    <w:multiLevelType w:val="multilevel"/>
    <w:tmpl w:val="FFEC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B68F8"/>
    <w:multiLevelType w:val="multilevel"/>
    <w:tmpl w:val="B840E2BE"/>
    <w:lvl w:ilvl="0">
      <w:start w:val="1"/>
      <w:numFmt w:val="decimal"/>
      <w:lvlText w:val="%1."/>
      <w:lvlJc w:val="left"/>
      <w:pPr>
        <w:ind w:left="927" w:hanging="360"/>
      </w:pPr>
      <w:rPr>
        <w:rFonts w:ascii="Times New Roman" w:hAnsi="Times New Roman" w:cs="Times New Roman" w:hint="default"/>
        <w:b/>
        <w:color w:val="auto"/>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8A657E9"/>
    <w:multiLevelType w:val="multilevel"/>
    <w:tmpl w:val="969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B5E10"/>
    <w:multiLevelType w:val="multilevel"/>
    <w:tmpl w:val="B1D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3675D"/>
    <w:multiLevelType w:val="multilevel"/>
    <w:tmpl w:val="7430F9FA"/>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7573FEA"/>
    <w:multiLevelType w:val="multilevel"/>
    <w:tmpl w:val="700E4BEC"/>
    <w:lvl w:ilvl="0">
      <w:start w:val="5"/>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BB67468"/>
    <w:multiLevelType w:val="hybridMultilevel"/>
    <w:tmpl w:val="E41A7C8C"/>
    <w:lvl w:ilvl="0" w:tplc="BC628618">
      <w:start w:val="10"/>
      <w:numFmt w:val="decimal"/>
      <w:lvlText w:val="%1."/>
      <w:lvlJc w:val="left"/>
      <w:pPr>
        <w:ind w:left="2436" w:hanging="375"/>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 w15:restartNumberingAfterBreak="0">
    <w:nsid w:val="3DAF15A8"/>
    <w:multiLevelType w:val="multilevel"/>
    <w:tmpl w:val="E32E1A82"/>
    <w:lvl w:ilvl="0">
      <w:start w:val="4"/>
      <w:numFmt w:val="decimal"/>
      <w:lvlText w:val="%1."/>
      <w:lvlJc w:val="left"/>
      <w:pPr>
        <w:ind w:left="825" w:hanging="825"/>
      </w:pPr>
      <w:rPr>
        <w:rFonts w:hint="default"/>
      </w:rPr>
    </w:lvl>
    <w:lvl w:ilvl="1">
      <w:start w:val="5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F46C34"/>
    <w:multiLevelType w:val="multilevel"/>
    <w:tmpl w:val="B840E2BE"/>
    <w:lvl w:ilvl="0">
      <w:start w:val="1"/>
      <w:numFmt w:val="decimal"/>
      <w:lvlText w:val="%1."/>
      <w:lvlJc w:val="left"/>
      <w:pPr>
        <w:ind w:left="927" w:hanging="360"/>
      </w:pPr>
      <w:rPr>
        <w:rFonts w:ascii="Times New Roman" w:hAnsi="Times New Roman" w:cs="Times New Roman" w:hint="default"/>
        <w:b/>
        <w:color w:val="auto"/>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F0D08DC"/>
    <w:multiLevelType w:val="multilevel"/>
    <w:tmpl w:val="2DDC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07310"/>
    <w:multiLevelType w:val="hybridMultilevel"/>
    <w:tmpl w:val="1982ED86"/>
    <w:lvl w:ilvl="0" w:tplc="E6666200">
      <w:numFmt w:val="bullet"/>
      <w:lvlText w:val="-"/>
      <w:lvlJc w:val="left"/>
      <w:pPr>
        <w:ind w:left="124" w:hanging="252"/>
      </w:pPr>
      <w:rPr>
        <w:rFonts w:hint="default"/>
        <w:w w:val="99"/>
        <w:lang w:val="ru-RU" w:eastAsia="en-US" w:bidi="ar-SA"/>
      </w:rPr>
    </w:lvl>
    <w:lvl w:ilvl="1" w:tplc="295C2198">
      <w:numFmt w:val="bullet"/>
      <w:lvlText w:val="•"/>
      <w:lvlJc w:val="left"/>
      <w:pPr>
        <w:ind w:left="1118" w:hanging="252"/>
      </w:pPr>
      <w:rPr>
        <w:rFonts w:hint="default"/>
        <w:lang w:val="ru-RU" w:eastAsia="en-US" w:bidi="ar-SA"/>
      </w:rPr>
    </w:lvl>
    <w:lvl w:ilvl="2" w:tplc="3348C88A">
      <w:numFmt w:val="bullet"/>
      <w:lvlText w:val="•"/>
      <w:lvlJc w:val="left"/>
      <w:pPr>
        <w:ind w:left="2116" w:hanging="252"/>
      </w:pPr>
      <w:rPr>
        <w:rFonts w:hint="default"/>
        <w:lang w:val="ru-RU" w:eastAsia="en-US" w:bidi="ar-SA"/>
      </w:rPr>
    </w:lvl>
    <w:lvl w:ilvl="3" w:tplc="0BC4CA28">
      <w:numFmt w:val="bullet"/>
      <w:lvlText w:val="•"/>
      <w:lvlJc w:val="left"/>
      <w:pPr>
        <w:ind w:left="3114" w:hanging="252"/>
      </w:pPr>
      <w:rPr>
        <w:rFonts w:hint="default"/>
        <w:lang w:val="ru-RU" w:eastAsia="en-US" w:bidi="ar-SA"/>
      </w:rPr>
    </w:lvl>
    <w:lvl w:ilvl="4" w:tplc="1D2EC472">
      <w:numFmt w:val="bullet"/>
      <w:lvlText w:val="•"/>
      <w:lvlJc w:val="left"/>
      <w:pPr>
        <w:ind w:left="4112" w:hanging="252"/>
      </w:pPr>
      <w:rPr>
        <w:rFonts w:hint="default"/>
        <w:lang w:val="ru-RU" w:eastAsia="en-US" w:bidi="ar-SA"/>
      </w:rPr>
    </w:lvl>
    <w:lvl w:ilvl="5" w:tplc="CF185F0C">
      <w:numFmt w:val="bullet"/>
      <w:lvlText w:val="•"/>
      <w:lvlJc w:val="left"/>
      <w:pPr>
        <w:ind w:left="5110" w:hanging="252"/>
      </w:pPr>
      <w:rPr>
        <w:rFonts w:hint="default"/>
        <w:lang w:val="ru-RU" w:eastAsia="en-US" w:bidi="ar-SA"/>
      </w:rPr>
    </w:lvl>
    <w:lvl w:ilvl="6" w:tplc="ADEA6ECA">
      <w:numFmt w:val="bullet"/>
      <w:lvlText w:val="•"/>
      <w:lvlJc w:val="left"/>
      <w:pPr>
        <w:ind w:left="6108" w:hanging="252"/>
      </w:pPr>
      <w:rPr>
        <w:rFonts w:hint="default"/>
        <w:lang w:val="ru-RU" w:eastAsia="en-US" w:bidi="ar-SA"/>
      </w:rPr>
    </w:lvl>
    <w:lvl w:ilvl="7" w:tplc="DC0C4238">
      <w:numFmt w:val="bullet"/>
      <w:lvlText w:val="•"/>
      <w:lvlJc w:val="left"/>
      <w:pPr>
        <w:ind w:left="7106" w:hanging="252"/>
      </w:pPr>
      <w:rPr>
        <w:rFonts w:hint="default"/>
        <w:lang w:val="ru-RU" w:eastAsia="en-US" w:bidi="ar-SA"/>
      </w:rPr>
    </w:lvl>
    <w:lvl w:ilvl="8" w:tplc="C680AFE2">
      <w:numFmt w:val="bullet"/>
      <w:lvlText w:val="•"/>
      <w:lvlJc w:val="left"/>
      <w:pPr>
        <w:ind w:left="8104" w:hanging="252"/>
      </w:pPr>
      <w:rPr>
        <w:rFonts w:hint="default"/>
        <w:lang w:val="ru-RU" w:eastAsia="en-US" w:bidi="ar-SA"/>
      </w:rPr>
    </w:lvl>
  </w:abstractNum>
  <w:abstractNum w:abstractNumId="14" w15:restartNumberingAfterBreak="0">
    <w:nsid w:val="43D62FD8"/>
    <w:multiLevelType w:val="multilevel"/>
    <w:tmpl w:val="6C1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94655"/>
    <w:multiLevelType w:val="multilevel"/>
    <w:tmpl w:val="C00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83C25"/>
    <w:multiLevelType w:val="hybridMultilevel"/>
    <w:tmpl w:val="26C829D8"/>
    <w:lvl w:ilvl="0" w:tplc="2CB20C8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4361EA"/>
    <w:multiLevelType w:val="multilevel"/>
    <w:tmpl w:val="49C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C518E"/>
    <w:multiLevelType w:val="multilevel"/>
    <w:tmpl w:val="1C765ECA"/>
    <w:lvl w:ilvl="0">
      <w:start w:val="4"/>
      <w:numFmt w:val="decimal"/>
      <w:lvlText w:val="%1."/>
      <w:lvlJc w:val="left"/>
      <w:pPr>
        <w:ind w:left="792" w:hanging="792"/>
      </w:pPr>
      <w:rPr>
        <w:rFonts w:hint="default"/>
      </w:rPr>
    </w:lvl>
    <w:lvl w:ilvl="1">
      <w:start w:val="25"/>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C363B3"/>
    <w:multiLevelType w:val="multilevel"/>
    <w:tmpl w:val="22D47CB8"/>
    <w:lvl w:ilvl="0">
      <w:start w:val="5"/>
      <w:numFmt w:val="decimal"/>
      <w:lvlText w:val="%1."/>
      <w:lvlJc w:val="left"/>
      <w:pPr>
        <w:ind w:left="825" w:hanging="825"/>
      </w:pPr>
      <w:rPr>
        <w:rFonts w:hint="default"/>
      </w:rPr>
    </w:lvl>
    <w:lvl w:ilvl="1">
      <w:start w:val="28"/>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590261F4"/>
    <w:multiLevelType w:val="multilevel"/>
    <w:tmpl w:val="13E6C9E6"/>
    <w:lvl w:ilvl="0">
      <w:start w:val="5"/>
      <w:numFmt w:val="decimal"/>
      <w:lvlText w:val="%1."/>
      <w:lvlJc w:val="left"/>
      <w:pPr>
        <w:ind w:left="825" w:hanging="825"/>
      </w:pPr>
      <w:rPr>
        <w:rFonts w:hint="default"/>
      </w:rPr>
    </w:lvl>
    <w:lvl w:ilvl="1">
      <w:start w:val="3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B6B4ECF"/>
    <w:multiLevelType w:val="hybridMultilevel"/>
    <w:tmpl w:val="0B02AC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A23F6"/>
    <w:multiLevelType w:val="multilevel"/>
    <w:tmpl w:val="B7B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B212B"/>
    <w:multiLevelType w:val="multilevel"/>
    <w:tmpl w:val="5DB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F10EE"/>
    <w:multiLevelType w:val="multilevel"/>
    <w:tmpl w:val="609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2426B"/>
    <w:multiLevelType w:val="hybridMultilevel"/>
    <w:tmpl w:val="8FC85812"/>
    <w:lvl w:ilvl="0" w:tplc="8496F48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0A11BA1"/>
    <w:multiLevelType w:val="multilevel"/>
    <w:tmpl w:val="2D46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43B7A"/>
    <w:multiLevelType w:val="multilevel"/>
    <w:tmpl w:val="F03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07293"/>
    <w:multiLevelType w:val="multilevel"/>
    <w:tmpl w:val="8BDA9CC8"/>
    <w:lvl w:ilvl="0">
      <w:start w:val="4"/>
      <w:numFmt w:val="decimal"/>
      <w:lvlText w:val="%1."/>
      <w:lvlJc w:val="left"/>
      <w:pPr>
        <w:ind w:left="792" w:hanging="792"/>
      </w:pPr>
      <w:rPr>
        <w:rFonts w:hint="default"/>
      </w:rPr>
    </w:lvl>
    <w:lvl w:ilvl="1">
      <w:start w:val="26"/>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405020"/>
    <w:multiLevelType w:val="multilevel"/>
    <w:tmpl w:val="3C8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7"/>
  </w:num>
  <w:num w:numId="4">
    <w:abstractNumId w:val="23"/>
  </w:num>
  <w:num w:numId="5">
    <w:abstractNumId w:val="17"/>
  </w:num>
  <w:num w:numId="6">
    <w:abstractNumId w:val="14"/>
  </w:num>
  <w:num w:numId="7">
    <w:abstractNumId w:val="0"/>
  </w:num>
  <w:num w:numId="8">
    <w:abstractNumId w:val="29"/>
  </w:num>
  <w:num w:numId="9">
    <w:abstractNumId w:val="15"/>
  </w:num>
  <w:num w:numId="10">
    <w:abstractNumId w:val="6"/>
  </w:num>
  <w:num w:numId="11">
    <w:abstractNumId w:val="2"/>
  </w:num>
  <w:num w:numId="12">
    <w:abstractNumId w:val="12"/>
  </w:num>
  <w:num w:numId="13">
    <w:abstractNumId w:val="5"/>
  </w:num>
  <w:num w:numId="14">
    <w:abstractNumId w:val="1"/>
  </w:num>
  <w:num w:numId="15">
    <w:abstractNumId w:val="26"/>
  </w:num>
  <w:num w:numId="16">
    <w:abstractNumId w:val="27"/>
  </w:num>
  <w:num w:numId="17">
    <w:abstractNumId w:val="13"/>
  </w:num>
  <w:num w:numId="18">
    <w:abstractNumId w:val="28"/>
  </w:num>
  <w:num w:numId="19">
    <w:abstractNumId w:val="18"/>
  </w:num>
  <w:num w:numId="20">
    <w:abstractNumId w:val="10"/>
  </w:num>
  <w:num w:numId="21">
    <w:abstractNumId w:val="24"/>
  </w:num>
  <w:num w:numId="22">
    <w:abstractNumId w:val="11"/>
  </w:num>
  <w:num w:numId="23">
    <w:abstractNumId w:val="16"/>
  </w:num>
  <w:num w:numId="24">
    <w:abstractNumId w:val="4"/>
  </w:num>
  <w:num w:numId="25">
    <w:abstractNumId w:val="7"/>
  </w:num>
  <w:num w:numId="26">
    <w:abstractNumId w:val="25"/>
  </w:num>
  <w:num w:numId="27">
    <w:abstractNumId w:val="8"/>
  </w:num>
  <w:num w:numId="28">
    <w:abstractNumId w:val="20"/>
  </w:num>
  <w:num w:numId="29">
    <w:abstractNumId w:val="21"/>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7B0"/>
    <w:rsid w:val="00002034"/>
    <w:rsid w:val="00011E26"/>
    <w:rsid w:val="00021DB9"/>
    <w:rsid w:val="00025B61"/>
    <w:rsid w:val="0002685C"/>
    <w:rsid w:val="00036B97"/>
    <w:rsid w:val="00044F3C"/>
    <w:rsid w:val="00052CFC"/>
    <w:rsid w:val="000536B9"/>
    <w:rsid w:val="00061643"/>
    <w:rsid w:val="00066FCA"/>
    <w:rsid w:val="00072AF1"/>
    <w:rsid w:val="00073C7B"/>
    <w:rsid w:val="000851DD"/>
    <w:rsid w:val="00090AFD"/>
    <w:rsid w:val="000928A5"/>
    <w:rsid w:val="00093B34"/>
    <w:rsid w:val="000A1522"/>
    <w:rsid w:val="000A34B8"/>
    <w:rsid w:val="000B1FEC"/>
    <w:rsid w:val="000B5B9B"/>
    <w:rsid w:val="000D1E30"/>
    <w:rsid w:val="000D6C9A"/>
    <w:rsid w:val="000E0FA0"/>
    <w:rsid w:val="000F61BD"/>
    <w:rsid w:val="00100688"/>
    <w:rsid w:val="00105FE6"/>
    <w:rsid w:val="00115E19"/>
    <w:rsid w:val="0013336E"/>
    <w:rsid w:val="001401FC"/>
    <w:rsid w:val="001549C4"/>
    <w:rsid w:val="001615EF"/>
    <w:rsid w:val="00165263"/>
    <w:rsid w:val="00165718"/>
    <w:rsid w:val="001719D8"/>
    <w:rsid w:val="001740D1"/>
    <w:rsid w:val="00180D7B"/>
    <w:rsid w:val="00194B92"/>
    <w:rsid w:val="001A2DBD"/>
    <w:rsid w:val="001A4E5D"/>
    <w:rsid w:val="001B6632"/>
    <w:rsid w:val="001D1158"/>
    <w:rsid w:val="001D4731"/>
    <w:rsid w:val="001D48C4"/>
    <w:rsid w:val="001E29EB"/>
    <w:rsid w:val="001F255E"/>
    <w:rsid w:val="001F2A96"/>
    <w:rsid w:val="001F3EAD"/>
    <w:rsid w:val="001F7C7F"/>
    <w:rsid w:val="00200911"/>
    <w:rsid w:val="00212A94"/>
    <w:rsid w:val="002202F7"/>
    <w:rsid w:val="00220F4D"/>
    <w:rsid w:val="00223D5A"/>
    <w:rsid w:val="00224E1D"/>
    <w:rsid w:val="00235DB9"/>
    <w:rsid w:val="00241885"/>
    <w:rsid w:val="002418F7"/>
    <w:rsid w:val="002429C9"/>
    <w:rsid w:val="002460EA"/>
    <w:rsid w:val="002474CC"/>
    <w:rsid w:val="00253982"/>
    <w:rsid w:val="00255B2E"/>
    <w:rsid w:val="002604FD"/>
    <w:rsid w:val="00264FF9"/>
    <w:rsid w:val="00275632"/>
    <w:rsid w:val="0027794A"/>
    <w:rsid w:val="002A0DE0"/>
    <w:rsid w:val="002A504F"/>
    <w:rsid w:val="002A62A6"/>
    <w:rsid w:val="002B28BD"/>
    <w:rsid w:val="002B3ADD"/>
    <w:rsid w:val="002C0545"/>
    <w:rsid w:val="002C2121"/>
    <w:rsid w:val="002D3BF2"/>
    <w:rsid w:val="002D674D"/>
    <w:rsid w:val="002F48C7"/>
    <w:rsid w:val="002F7FE3"/>
    <w:rsid w:val="00311DB7"/>
    <w:rsid w:val="00315206"/>
    <w:rsid w:val="00315B55"/>
    <w:rsid w:val="00323DDC"/>
    <w:rsid w:val="00325B38"/>
    <w:rsid w:val="00334A0E"/>
    <w:rsid w:val="00335966"/>
    <w:rsid w:val="00340835"/>
    <w:rsid w:val="00343680"/>
    <w:rsid w:val="00352CB6"/>
    <w:rsid w:val="00354C9F"/>
    <w:rsid w:val="00365CCD"/>
    <w:rsid w:val="00366E20"/>
    <w:rsid w:val="00381566"/>
    <w:rsid w:val="003920A6"/>
    <w:rsid w:val="003A31E6"/>
    <w:rsid w:val="003B491E"/>
    <w:rsid w:val="003C7CC1"/>
    <w:rsid w:val="003E60F1"/>
    <w:rsid w:val="003F5F58"/>
    <w:rsid w:val="00400053"/>
    <w:rsid w:val="0040365C"/>
    <w:rsid w:val="00404E97"/>
    <w:rsid w:val="00404FB2"/>
    <w:rsid w:val="00411CBB"/>
    <w:rsid w:val="00412261"/>
    <w:rsid w:val="00416674"/>
    <w:rsid w:val="004167DE"/>
    <w:rsid w:val="00423395"/>
    <w:rsid w:val="00425639"/>
    <w:rsid w:val="0043172D"/>
    <w:rsid w:val="00444A00"/>
    <w:rsid w:val="004509CD"/>
    <w:rsid w:val="00451A7C"/>
    <w:rsid w:val="004623F8"/>
    <w:rsid w:val="004645DD"/>
    <w:rsid w:val="004674BE"/>
    <w:rsid w:val="004713D7"/>
    <w:rsid w:val="00471805"/>
    <w:rsid w:val="00476D9D"/>
    <w:rsid w:val="0048080C"/>
    <w:rsid w:val="00492E29"/>
    <w:rsid w:val="004A1795"/>
    <w:rsid w:val="004A7A6A"/>
    <w:rsid w:val="004B00EE"/>
    <w:rsid w:val="004B74EC"/>
    <w:rsid w:val="004C4D22"/>
    <w:rsid w:val="004D0389"/>
    <w:rsid w:val="004D24EF"/>
    <w:rsid w:val="004E0818"/>
    <w:rsid w:val="004E3B67"/>
    <w:rsid w:val="004E7720"/>
    <w:rsid w:val="004F42C7"/>
    <w:rsid w:val="004F51E6"/>
    <w:rsid w:val="00503E59"/>
    <w:rsid w:val="00512C65"/>
    <w:rsid w:val="00512ED1"/>
    <w:rsid w:val="005160BA"/>
    <w:rsid w:val="00517E09"/>
    <w:rsid w:val="00522F0E"/>
    <w:rsid w:val="0052434D"/>
    <w:rsid w:val="00524A10"/>
    <w:rsid w:val="00530A04"/>
    <w:rsid w:val="005310C2"/>
    <w:rsid w:val="005446D6"/>
    <w:rsid w:val="0054597C"/>
    <w:rsid w:val="005579E6"/>
    <w:rsid w:val="00583E1E"/>
    <w:rsid w:val="00584391"/>
    <w:rsid w:val="00585C43"/>
    <w:rsid w:val="00586BDD"/>
    <w:rsid w:val="005A24F1"/>
    <w:rsid w:val="005A6F04"/>
    <w:rsid w:val="005B50D2"/>
    <w:rsid w:val="005C7B29"/>
    <w:rsid w:val="005D2490"/>
    <w:rsid w:val="005F0228"/>
    <w:rsid w:val="00631C5C"/>
    <w:rsid w:val="00655542"/>
    <w:rsid w:val="00660193"/>
    <w:rsid w:val="00663038"/>
    <w:rsid w:val="00696D12"/>
    <w:rsid w:val="006A105D"/>
    <w:rsid w:val="006A7050"/>
    <w:rsid w:val="006A727A"/>
    <w:rsid w:val="006B1F7F"/>
    <w:rsid w:val="006B7B65"/>
    <w:rsid w:val="006B7F85"/>
    <w:rsid w:val="006C0795"/>
    <w:rsid w:val="006C2A7E"/>
    <w:rsid w:val="006E7BEF"/>
    <w:rsid w:val="006F6BC2"/>
    <w:rsid w:val="006F72BC"/>
    <w:rsid w:val="00706130"/>
    <w:rsid w:val="00706830"/>
    <w:rsid w:val="00715EF7"/>
    <w:rsid w:val="00717DDC"/>
    <w:rsid w:val="00722017"/>
    <w:rsid w:val="00722184"/>
    <w:rsid w:val="00724BDF"/>
    <w:rsid w:val="00733F8D"/>
    <w:rsid w:val="00741999"/>
    <w:rsid w:val="00744700"/>
    <w:rsid w:val="0075243A"/>
    <w:rsid w:val="0075317B"/>
    <w:rsid w:val="00757751"/>
    <w:rsid w:val="007677E2"/>
    <w:rsid w:val="007842D8"/>
    <w:rsid w:val="007A1087"/>
    <w:rsid w:val="007A5EA1"/>
    <w:rsid w:val="007B4C8A"/>
    <w:rsid w:val="007B56D6"/>
    <w:rsid w:val="007D3555"/>
    <w:rsid w:val="007F0D6C"/>
    <w:rsid w:val="007F38FF"/>
    <w:rsid w:val="00801A17"/>
    <w:rsid w:val="008040A9"/>
    <w:rsid w:val="00812086"/>
    <w:rsid w:val="0081361B"/>
    <w:rsid w:val="00813AC1"/>
    <w:rsid w:val="008164C4"/>
    <w:rsid w:val="00824F84"/>
    <w:rsid w:val="00826404"/>
    <w:rsid w:val="00833F1C"/>
    <w:rsid w:val="0083760A"/>
    <w:rsid w:val="0084738D"/>
    <w:rsid w:val="0084754B"/>
    <w:rsid w:val="00867290"/>
    <w:rsid w:val="00870134"/>
    <w:rsid w:val="00870771"/>
    <w:rsid w:val="00875DF4"/>
    <w:rsid w:val="008817C7"/>
    <w:rsid w:val="0088366E"/>
    <w:rsid w:val="00884A33"/>
    <w:rsid w:val="00887FB4"/>
    <w:rsid w:val="00890844"/>
    <w:rsid w:val="00893A9A"/>
    <w:rsid w:val="008A1502"/>
    <w:rsid w:val="008B1506"/>
    <w:rsid w:val="008B34EA"/>
    <w:rsid w:val="008C5E0B"/>
    <w:rsid w:val="008D1240"/>
    <w:rsid w:val="008D3ECF"/>
    <w:rsid w:val="008E0CA5"/>
    <w:rsid w:val="008E4568"/>
    <w:rsid w:val="00904EEB"/>
    <w:rsid w:val="009203D0"/>
    <w:rsid w:val="00926BB9"/>
    <w:rsid w:val="0093206F"/>
    <w:rsid w:val="00933406"/>
    <w:rsid w:val="00936AB1"/>
    <w:rsid w:val="009410C2"/>
    <w:rsid w:val="00942151"/>
    <w:rsid w:val="009558B2"/>
    <w:rsid w:val="00960F09"/>
    <w:rsid w:val="00964302"/>
    <w:rsid w:val="0098105D"/>
    <w:rsid w:val="009873F9"/>
    <w:rsid w:val="00996DE6"/>
    <w:rsid w:val="009A2D38"/>
    <w:rsid w:val="009B4D51"/>
    <w:rsid w:val="009C130F"/>
    <w:rsid w:val="009C61C7"/>
    <w:rsid w:val="009D208A"/>
    <w:rsid w:val="009D67B0"/>
    <w:rsid w:val="009E0CCC"/>
    <w:rsid w:val="009E0E87"/>
    <w:rsid w:val="009E5C7E"/>
    <w:rsid w:val="009F6759"/>
    <w:rsid w:val="00A131BA"/>
    <w:rsid w:val="00A14720"/>
    <w:rsid w:val="00A15A48"/>
    <w:rsid w:val="00A30238"/>
    <w:rsid w:val="00A30632"/>
    <w:rsid w:val="00A32BF4"/>
    <w:rsid w:val="00A41E1B"/>
    <w:rsid w:val="00A47D57"/>
    <w:rsid w:val="00A529A5"/>
    <w:rsid w:val="00A61001"/>
    <w:rsid w:val="00A62E0F"/>
    <w:rsid w:val="00A64A4C"/>
    <w:rsid w:val="00A64F98"/>
    <w:rsid w:val="00A65FD1"/>
    <w:rsid w:val="00A82ABB"/>
    <w:rsid w:val="00A832F0"/>
    <w:rsid w:val="00A915CC"/>
    <w:rsid w:val="00A9544C"/>
    <w:rsid w:val="00AA7BC9"/>
    <w:rsid w:val="00AB0A31"/>
    <w:rsid w:val="00AB30B9"/>
    <w:rsid w:val="00AB6D61"/>
    <w:rsid w:val="00AC040C"/>
    <w:rsid w:val="00AD44EE"/>
    <w:rsid w:val="00AE0C89"/>
    <w:rsid w:val="00AE4745"/>
    <w:rsid w:val="00AF022C"/>
    <w:rsid w:val="00AF4095"/>
    <w:rsid w:val="00AF4423"/>
    <w:rsid w:val="00B0235B"/>
    <w:rsid w:val="00B05777"/>
    <w:rsid w:val="00B07F0D"/>
    <w:rsid w:val="00B21F63"/>
    <w:rsid w:val="00B22A5C"/>
    <w:rsid w:val="00B37C6E"/>
    <w:rsid w:val="00B43E86"/>
    <w:rsid w:val="00B44524"/>
    <w:rsid w:val="00B46EC7"/>
    <w:rsid w:val="00B548A1"/>
    <w:rsid w:val="00B600F1"/>
    <w:rsid w:val="00B6036E"/>
    <w:rsid w:val="00B60B59"/>
    <w:rsid w:val="00B626BC"/>
    <w:rsid w:val="00B64719"/>
    <w:rsid w:val="00B65891"/>
    <w:rsid w:val="00B77C3C"/>
    <w:rsid w:val="00B84471"/>
    <w:rsid w:val="00B923D1"/>
    <w:rsid w:val="00BB0AEA"/>
    <w:rsid w:val="00BB0BB6"/>
    <w:rsid w:val="00BB19F5"/>
    <w:rsid w:val="00BB3EF1"/>
    <w:rsid w:val="00BC2E55"/>
    <w:rsid w:val="00BD6591"/>
    <w:rsid w:val="00BE5745"/>
    <w:rsid w:val="00BF10E3"/>
    <w:rsid w:val="00BF3294"/>
    <w:rsid w:val="00BF417A"/>
    <w:rsid w:val="00C0145F"/>
    <w:rsid w:val="00C07ED7"/>
    <w:rsid w:val="00C134FE"/>
    <w:rsid w:val="00C16B5D"/>
    <w:rsid w:val="00C23A10"/>
    <w:rsid w:val="00C315F8"/>
    <w:rsid w:val="00C405F7"/>
    <w:rsid w:val="00C42E22"/>
    <w:rsid w:val="00C449D4"/>
    <w:rsid w:val="00C474A9"/>
    <w:rsid w:val="00C60659"/>
    <w:rsid w:val="00C61978"/>
    <w:rsid w:val="00C626BC"/>
    <w:rsid w:val="00C629EF"/>
    <w:rsid w:val="00C6437B"/>
    <w:rsid w:val="00C80014"/>
    <w:rsid w:val="00C854BB"/>
    <w:rsid w:val="00C925A9"/>
    <w:rsid w:val="00C97854"/>
    <w:rsid w:val="00CB3F82"/>
    <w:rsid w:val="00CB436B"/>
    <w:rsid w:val="00CC0D34"/>
    <w:rsid w:val="00CC7115"/>
    <w:rsid w:val="00CD56E7"/>
    <w:rsid w:val="00CD68DD"/>
    <w:rsid w:val="00CE43FB"/>
    <w:rsid w:val="00D10285"/>
    <w:rsid w:val="00D12345"/>
    <w:rsid w:val="00D1369A"/>
    <w:rsid w:val="00D15121"/>
    <w:rsid w:val="00D15FDD"/>
    <w:rsid w:val="00D22C6D"/>
    <w:rsid w:val="00D22E3B"/>
    <w:rsid w:val="00D23050"/>
    <w:rsid w:val="00D2703D"/>
    <w:rsid w:val="00D33740"/>
    <w:rsid w:val="00D4198B"/>
    <w:rsid w:val="00D55D58"/>
    <w:rsid w:val="00D56DDD"/>
    <w:rsid w:val="00D91C05"/>
    <w:rsid w:val="00DA12B7"/>
    <w:rsid w:val="00DB6D5F"/>
    <w:rsid w:val="00DC4AED"/>
    <w:rsid w:val="00DC6190"/>
    <w:rsid w:val="00DF0659"/>
    <w:rsid w:val="00DF10C2"/>
    <w:rsid w:val="00DF2CA8"/>
    <w:rsid w:val="00DF4A2F"/>
    <w:rsid w:val="00E06977"/>
    <w:rsid w:val="00E14C3E"/>
    <w:rsid w:val="00E15913"/>
    <w:rsid w:val="00E21979"/>
    <w:rsid w:val="00E23095"/>
    <w:rsid w:val="00E26482"/>
    <w:rsid w:val="00E33971"/>
    <w:rsid w:val="00E37DF0"/>
    <w:rsid w:val="00E42183"/>
    <w:rsid w:val="00E46D54"/>
    <w:rsid w:val="00E5082F"/>
    <w:rsid w:val="00E64835"/>
    <w:rsid w:val="00E64929"/>
    <w:rsid w:val="00E70596"/>
    <w:rsid w:val="00E91C33"/>
    <w:rsid w:val="00E95B7D"/>
    <w:rsid w:val="00E95D1E"/>
    <w:rsid w:val="00EA5038"/>
    <w:rsid w:val="00EA51BA"/>
    <w:rsid w:val="00EC5807"/>
    <w:rsid w:val="00ED0FA8"/>
    <w:rsid w:val="00ED4062"/>
    <w:rsid w:val="00ED43FA"/>
    <w:rsid w:val="00EE010B"/>
    <w:rsid w:val="00EE4611"/>
    <w:rsid w:val="00EF186E"/>
    <w:rsid w:val="00EF792A"/>
    <w:rsid w:val="00F04C01"/>
    <w:rsid w:val="00F1142C"/>
    <w:rsid w:val="00F11A1D"/>
    <w:rsid w:val="00F164B1"/>
    <w:rsid w:val="00F165E4"/>
    <w:rsid w:val="00F24246"/>
    <w:rsid w:val="00F24B09"/>
    <w:rsid w:val="00F308BF"/>
    <w:rsid w:val="00F36625"/>
    <w:rsid w:val="00F46653"/>
    <w:rsid w:val="00F515D3"/>
    <w:rsid w:val="00F61339"/>
    <w:rsid w:val="00F6457D"/>
    <w:rsid w:val="00F743DD"/>
    <w:rsid w:val="00F83ECF"/>
    <w:rsid w:val="00F9178B"/>
    <w:rsid w:val="00F9536C"/>
    <w:rsid w:val="00F96EA9"/>
    <w:rsid w:val="00FA1DD9"/>
    <w:rsid w:val="00FA2694"/>
    <w:rsid w:val="00FA495B"/>
    <w:rsid w:val="00FB246C"/>
    <w:rsid w:val="00FB4EBD"/>
    <w:rsid w:val="00FC1D4F"/>
    <w:rsid w:val="00FC6268"/>
    <w:rsid w:val="00FC6B40"/>
    <w:rsid w:val="00FD0670"/>
    <w:rsid w:val="00FD099E"/>
    <w:rsid w:val="00FD268B"/>
    <w:rsid w:val="00FE2638"/>
    <w:rsid w:val="00FE5B3C"/>
    <w:rsid w:val="00FE6C7D"/>
    <w:rsid w:val="00F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345F"/>
  <w15:docId w15:val="{DAD02AD6-7C7A-4EC9-AD58-73E7C9E8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74"/>
  </w:style>
  <w:style w:type="paragraph" w:styleId="1">
    <w:name w:val="heading 1"/>
    <w:basedOn w:val="a"/>
    <w:link w:val="10"/>
    <w:uiPriority w:val="9"/>
    <w:qFormat/>
    <w:rsid w:val="00ED43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9D67B0"/>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9D67B0"/>
    <w:rPr>
      <w:b/>
      <w:bCs/>
    </w:rPr>
  </w:style>
  <w:style w:type="paragraph" w:customStyle="1" w:styleId="standard">
    <w:name w:val="standard"/>
    <w:basedOn w:val="a"/>
    <w:rsid w:val="009D67B0"/>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 Spacing"/>
    <w:link w:val="a7"/>
    <w:qFormat/>
    <w:rsid w:val="00D12345"/>
    <w:pPr>
      <w:widowControl w:val="0"/>
      <w:suppressAutoHyphens/>
      <w:autoSpaceDE w:val="0"/>
      <w:ind w:firstLine="720"/>
    </w:pPr>
    <w:rPr>
      <w:rFonts w:ascii="Arial" w:eastAsia="Arial" w:hAnsi="Arial" w:cs="Times New Roman"/>
      <w:sz w:val="24"/>
      <w:szCs w:val="24"/>
      <w:lang w:eastAsia="ar-SA"/>
    </w:rPr>
  </w:style>
  <w:style w:type="character" w:customStyle="1" w:styleId="a7">
    <w:name w:val="Без интервала Знак"/>
    <w:link w:val="a6"/>
    <w:rsid w:val="00D12345"/>
    <w:rPr>
      <w:rFonts w:ascii="Arial" w:eastAsia="Arial" w:hAnsi="Arial" w:cs="Times New Roman"/>
      <w:sz w:val="24"/>
      <w:szCs w:val="24"/>
      <w:lang w:eastAsia="ar-SA"/>
    </w:rPr>
  </w:style>
  <w:style w:type="paragraph" w:customStyle="1" w:styleId="ParagraphStyle">
    <w:name w:val="Paragraph Style"/>
    <w:rsid w:val="002418F7"/>
    <w:pPr>
      <w:widowControl w:val="0"/>
      <w:autoSpaceDE w:val="0"/>
      <w:autoSpaceDN w:val="0"/>
      <w:adjustRightInd w:val="0"/>
    </w:pPr>
    <w:rPr>
      <w:rFonts w:ascii="Arial" w:eastAsia="Times New Roman" w:hAnsi="Arial" w:cs="Arial"/>
      <w:sz w:val="24"/>
      <w:szCs w:val="24"/>
      <w:lang w:eastAsia="ru-RU"/>
    </w:rPr>
  </w:style>
  <w:style w:type="paragraph" w:styleId="a8">
    <w:name w:val="header"/>
    <w:basedOn w:val="a"/>
    <w:link w:val="a9"/>
    <w:uiPriority w:val="99"/>
    <w:unhideWhenUsed/>
    <w:rsid w:val="00FD0670"/>
    <w:pPr>
      <w:tabs>
        <w:tab w:val="center" w:pos="4677"/>
        <w:tab w:val="right" w:pos="9355"/>
      </w:tabs>
    </w:pPr>
  </w:style>
  <w:style w:type="character" w:customStyle="1" w:styleId="a9">
    <w:name w:val="Верхний колонтитул Знак"/>
    <w:basedOn w:val="a0"/>
    <w:link w:val="a8"/>
    <w:uiPriority w:val="99"/>
    <w:rsid w:val="00FD0670"/>
  </w:style>
  <w:style w:type="paragraph" w:styleId="aa">
    <w:name w:val="footer"/>
    <w:basedOn w:val="a"/>
    <w:link w:val="ab"/>
    <w:uiPriority w:val="99"/>
    <w:unhideWhenUsed/>
    <w:rsid w:val="00FD0670"/>
    <w:pPr>
      <w:tabs>
        <w:tab w:val="center" w:pos="4677"/>
        <w:tab w:val="right" w:pos="9355"/>
      </w:tabs>
    </w:pPr>
  </w:style>
  <w:style w:type="character" w:customStyle="1" w:styleId="ab">
    <w:name w:val="Нижний колонтитул Знак"/>
    <w:basedOn w:val="a0"/>
    <w:link w:val="aa"/>
    <w:uiPriority w:val="99"/>
    <w:rsid w:val="00FD0670"/>
  </w:style>
  <w:style w:type="paragraph" w:styleId="ac">
    <w:name w:val="Balloon Text"/>
    <w:basedOn w:val="a"/>
    <w:link w:val="ad"/>
    <w:uiPriority w:val="99"/>
    <w:semiHidden/>
    <w:unhideWhenUsed/>
    <w:rsid w:val="00F83ECF"/>
    <w:rPr>
      <w:rFonts w:ascii="Tahoma" w:hAnsi="Tahoma" w:cs="Tahoma"/>
      <w:sz w:val="16"/>
      <w:szCs w:val="16"/>
    </w:rPr>
  </w:style>
  <w:style w:type="character" w:customStyle="1" w:styleId="ad">
    <w:name w:val="Текст выноски Знак"/>
    <w:basedOn w:val="a0"/>
    <w:link w:val="ac"/>
    <w:uiPriority w:val="99"/>
    <w:semiHidden/>
    <w:rsid w:val="00F83ECF"/>
    <w:rPr>
      <w:rFonts w:ascii="Tahoma" w:hAnsi="Tahoma" w:cs="Tahoma"/>
      <w:sz w:val="16"/>
      <w:szCs w:val="16"/>
    </w:rPr>
  </w:style>
  <w:style w:type="paragraph" w:styleId="ae">
    <w:name w:val="List Paragraph"/>
    <w:basedOn w:val="a"/>
    <w:uiPriority w:val="34"/>
    <w:qFormat/>
    <w:rsid w:val="00FE6C7D"/>
    <w:pPr>
      <w:ind w:left="720"/>
      <w:contextualSpacing/>
    </w:pPr>
  </w:style>
  <w:style w:type="character" w:customStyle="1" w:styleId="af">
    <w:name w:val="Гипертекстовая ссылка"/>
    <w:uiPriority w:val="99"/>
    <w:rsid w:val="001A2DBD"/>
    <w:rPr>
      <w:color w:val="008000"/>
    </w:rPr>
  </w:style>
  <w:style w:type="character" w:customStyle="1" w:styleId="af0">
    <w:name w:val="Основной текст_"/>
    <w:basedOn w:val="a0"/>
    <w:link w:val="2"/>
    <w:rsid w:val="00B0235B"/>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0"/>
    <w:rsid w:val="00B0235B"/>
    <w:pPr>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a4">
    <w:name w:val="Обычный (веб) Знак"/>
    <w:aliases w:val="Обычный (Web) Знак"/>
    <w:basedOn w:val="a0"/>
    <w:link w:val="a3"/>
    <w:uiPriority w:val="99"/>
    <w:locked/>
    <w:rsid w:val="0094215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D43FA"/>
    <w:rPr>
      <w:rFonts w:ascii="Times New Roman" w:eastAsia="Times New Roman" w:hAnsi="Times New Roman" w:cs="Times New Roman"/>
      <w:b/>
      <w:bCs/>
      <w:kern w:val="36"/>
      <w:sz w:val="48"/>
      <w:szCs w:val="48"/>
      <w:lang w:eastAsia="ru-RU"/>
    </w:rPr>
  </w:style>
  <w:style w:type="character" w:customStyle="1" w:styleId="blk">
    <w:name w:val="blk"/>
    <w:basedOn w:val="a0"/>
    <w:rsid w:val="006A105D"/>
  </w:style>
  <w:style w:type="paragraph" w:customStyle="1" w:styleId="Default">
    <w:name w:val="Default"/>
    <w:rsid w:val="009D208A"/>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f1">
    <w:name w:val="Emphasis"/>
    <w:basedOn w:val="a0"/>
    <w:uiPriority w:val="20"/>
    <w:qFormat/>
    <w:rsid w:val="007B5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6088">
      <w:bodyDiv w:val="1"/>
      <w:marLeft w:val="0"/>
      <w:marRight w:val="0"/>
      <w:marTop w:val="0"/>
      <w:marBottom w:val="0"/>
      <w:divBdr>
        <w:top w:val="none" w:sz="0" w:space="0" w:color="auto"/>
        <w:left w:val="none" w:sz="0" w:space="0" w:color="auto"/>
        <w:bottom w:val="none" w:sz="0" w:space="0" w:color="auto"/>
        <w:right w:val="none" w:sz="0" w:space="0" w:color="auto"/>
      </w:divBdr>
    </w:div>
    <w:div w:id="221602421">
      <w:bodyDiv w:val="1"/>
      <w:marLeft w:val="0"/>
      <w:marRight w:val="0"/>
      <w:marTop w:val="0"/>
      <w:marBottom w:val="0"/>
      <w:divBdr>
        <w:top w:val="none" w:sz="0" w:space="0" w:color="auto"/>
        <w:left w:val="none" w:sz="0" w:space="0" w:color="auto"/>
        <w:bottom w:val="none" w:sz="0" w:space="0" w:color="auto"/>
        <w:right w:val="none" w:sz="0" w:space="0" w:color="auto"/>
      </w:divBdr>
    </w:div>
    <w:div w:id="381636841">
      <w:bodyDiv w:val="1"/>
      <w:marLeft w:val="0"/>
      <w:marRight w:val="0"/>
      <w:marTop w:val="0"/>
      <w:marBottom w:val="0"/>
      <w:divBdr>
        <w:top w:val="none" w:sz="0" w:space="0" w:color="auto"/>
        <w:left w:val="none" w:sz="0" w:space="0" w:color="auto"/>
        <w:bottom w:val="none" w:sz="0" w:space="0" w:color="auto"/>
        <w:right w:val="none" w:sz="0" w:space="0" w:color="auto"/>
      </w:divBdr>
    </w:div>
    <w:div w:id="969163772">
      <w:bodyDiv w:val="1"/>
      <w:marLeft w:val="0"/>
      <w:marRight w:val="0"/>
      <w:marTop w:val="0"/>
      <w:marBottom w:val="0"/>
      <w:divBdr>
        <w:top w:val="none" w:sz="0" w:space="0" w:color="auto"/>
        <w:left w:val="none" w:sz="0" w:space="0" w:color="auto"/>
        <w:bottom w:val="none" w:sz="0" w:space="0" w:color="auto"/>
        <w:right w:val="none" w:sz="0" w:space="0" w:color="auto"/>
      </w:divBdr>
    </w:div>
    <w:div w:id="970280222">
      <w:bodyDiv w:val="1"/>
      <w:marLeft w:val="0"/>
      <w:marRight w:val="0"/>
      <w:marTop w:val="0"/>
      <w:marBottom w:val="0"/>
      <w:divBdr>
        <w:top w:val="none" w:sz="0" w:space="0" w:color="auto"/>
        <w:left w:val="none" w:sz="0" w:space="0" w:color="auto"/>
        <w:bottom w:val="none" w:sz="0" w:space="0" w:color="auto"/>
        <w:right w:val="none" w:sz="0" w:space="0" w:color="auto"/>
      </w:divBdr>
      <w:divsChild>
        <w:div w:id="898130453">
          <w:marLeft w:val="0"/>
          <w:marRight w:val="0"/>
          <w:marTop w:val="0"/>
          <w:marBottom w:val="0"/>
          <w:divBdr>
            <w:top w:val="none" w:sz="0" w:space="0" w:color="auto"/>
            <w:left w:val="none" w:sz="0" w:space="0" w:color="auto"/>
            <w:bottom w:val="none" w:sz="0" w:space="0" w:color="auto"/>
            <w:right w:val="none" w:sz="0" w:space="0" w:color="auto"/>
          </w:divBdr>
        </w:div>
        <w:div w:id="1472285418">
          <w:marLeft w:val="0"/>
          <w:marRight w:val="0"/>
          <w:marTop w:val="0"/>
          <w:marBottom w:val="0"/>
          <w:divBdr>
            <w:top w:val="none" w:sz="0" w:space="0" w:color="auto"/>
            <w:left w:val="none" w:sz="0" w:space="0" w:color="auto"/>
            <w:bottom w:val="none" w:sz="0" w:space="0" w:color="auto"/>
            <w:right w:val="none" w:sz="0" w:space="0" w:color="auto"/>
          </w:divBdr>
        </w:div>
        <w:div w:id="509367767">
          <w:marLeft w:val="0"/>
          <w:marRight w:val="0"/>
          <w:marTop w:val="0"/>
          <w:marBottom w:val="0"/>
          <w:divBdr>
            <w:top w:val="none" w:sz="0" w:space="0" w:color="auto"/>
            <w:left w:val="none" w:sz="0" w:space="0" w:color="auto"/>
            <w:bottom w:val="none" w:sz="0" w:space="0" w:color="auto"/>
            <w:right w:val="none" w:sz="0" w:space="0" w:color="auto"/>
          </w:divBdr>
        </w:div>
      </w:divsChild>
    </w:div>
    <w:div w:id="1231114549">
      <w:bodyDiv w:val="1"/>
      <w:marLeft w:val="0"/>
      <w:marRight w:val="0"/>
      <w:marTop w:val="0"/>
      <w:marBottom w:val="0"/>
      <w:divBdr>
        <w:top w:val="none" w:sz="0" w:space="0" w:color="auto"/>
        <w:left w:val="none" w:sz="0" w:space="0" w:color="auto"/>
        <w:bottom w:val="none" w:sz="0" w:space="0" w:color="auto"/>
        <w:right w:val="none" w:sz="0" w:space="0" w:color="auto"/>
      </w:divBdr>
    </w:div>
    <w:div w:id="1316031660">
      <w:bodyDiv w:val="1"/>
      <w:marLeft w:val="0"/>
      <w:marRight w:val="0"/>
      <w:marTop w:val="0"/>
      <w:marBottom w:val="0"/>
      <w:divBdr>
        <w:top w:val="none" w:sz="0" w:space="0" w:color="auto"/>
        <w:left w:val="none" w:sz="0" w:space="0" w:color="auto"/>
        <w:bottom w:val="none" w:sz="0" w:space="0" w:color="auto"/>
        <w:right w:val="none" w:sz="0" w:space="0" w:color="auto"/>
      </w:divBdr>
    </w:div>
    <w:div w:id="16462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37189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8DA2A-D77D-4EF7-946E-DB02C0F9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4067</TotalTime>
  <Pages>1</Pages>
  <Words>13991</Words>
  <Characters>79749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179</cp:revision>
  <cp:lastPrinted>2025-01-28T13:12:00Z</cp:lastPrinted>
  <dcterms:created xsi:type="dcterms:W3CDTF">2015-05-26T18:43:00Z</dcterms:created>
  <dcterms:modified xsi:type="dcterms:W3CDTF">2025-01-28T13:13:00Z</dcterms:modified>
</cp:coreProperties>
</file>